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2021-2026年中国智慧城市行业全景调研与发展战略研究报告</w:t>
      </w:r>
    </w:p>
    <w:p>
      <w:pPr>
        <w:spacing w:after="150"/>
      </w:pPr>
      <w:r>
        <w:rPr>
          <w:b w:val="1"/>
          <w:bCs w:val="1"/>
        </w:rPr>
        <w:t xml:space="preserve">报告简介</w:t>
      </w:r>
    </w:p>
    <w:p>
      <w:pPr>
        <w:ind w:left="0" w:right="0" w:firstLine="0"/>
        <w:spacing w:after="150"/>
      </w:pPr>
      <w:r>
        <w:rPr/>
        <w:t xml:space="preserve">未来五年中，智慧城市建设过程中，大数据技术不断提高，国内智慧城市建设体验大大升级;民生类服务平台将会涌现，并结合政府的政务云建设，实现快速推广;政企协同发展的PPP模式将会逐步取代政府投资为主的模式，在智慧城市建设中大放异彩。</w:t>
      </w:r>
    </w:p>
    <w:p>
      <w:pPr>
        <w:ind w:left="0" w:right="0" w:firstLine="0"/>
        <w:spacing w:after="150"/>
      </w:pPr>
      <w:r>
        <w:rPr/>
        <w:t xml:space="preserve">本研究咨询报告由北京中道泰和信息咨询有限公司领衔撰写，在大量周密的市场调研基础上，主要依据了国家统计局、国家工信部、国家住房和城乡建设部、国家发改委、国务院发展研究中心、中国物联网产业协会、中国通信学会智慧城市专家委员会、51行业报告网、全国及海外多种相关报刊杂志以及专业研究机构公布和提供的大量资料，对我国智慧城市建设及各子行业的发展状况、上下游行业发展状况、市场供需形势、新产品与技术等进行了分析，并重点分析了我国智慧城市建设行业发展状况和特点，以及中国智慧城市建设行业将面临的挑战、企业的发展策略等。报告还对全球的智慧城市建设行业发展态势作了详细分析，并对行业进行了趋向研判，是智慧城市建设规划，设备生产、经营企业，科研、投资机构等单位准确把握企业定位和发展方向不可多得的精品。</w:t>
      </w:r>
    </w:p>
    <w:p>
      <w:pPr>
        <w:spacing w:after="150"/>
      </w:pPr>
      <w:r>
        <w:rPr>
          <w:b w:val="1"/>
          <w:bCs w:val="1"/>
        </w:rPr>
        <w:t xml:space="preserve">报告目录</w:t>
      </w:r>
    </w:p>
    <w:p>
      <w:pPr>
        <w:spacing w:after="150"/>
      </w:pPr>
      <w:r>
        <w:rPr>
          <w:b w:val="1"/>
          <w:bCs w:val="1"/>
        </w:rPr>
        <w:t xml:space="preserve">第一章智慧城市建设发展综述 1</w:t>
      </w:r>
    </w:p>
    <w:p>
      <w:pPr>
        <w:spacing w:after="150"/>
      </w:pPr>
      <w:r>
        <w:rPr/>
        <w:t xml:space="preserve">第一节 智慧城市概念 1</w:t>
      </w:r>
    </w:p>
    <w:p>
      <w:pPr>
        <w:spacing w:after="150"/>
      </w:pPr>
      <w:r>
        <w:rPr/>
        <w:t xml:space="preserve">一、智慧城市的定义 1</w:t>
      </w:r>
    </w:p>
    <w:p>
      <w:pPr>
        <w:spacing w:after="150"/>
      </w:pPr>
      <w:r>
        <w:rPr/>
        <w:t xml:space="preserve">二、智慧城市总体目标 1</w:t>
      </w:r>
    </w:p>
    <w:p>
      <w:pPr>
        <w:spacing w:after="150"/>
      </w:pPr>
      <w:r>
        <w:rPr/>
        <w:t xml:space="preserve">三、智慧城市特征 1</w:t>
      </w:r>
    </w:p>
    <w:p>
      <w:pPr>
        <w:spacing w:after="150"/>
      </w:pPr>
      <w:r>
        <w:rPr/>
        <w:t xml:space="preserve">1、全面感测 1</w:t>
      </w:r>
    </w:p>
    <w:p>
      <w:pPr>
        <w:spacing w:after="150"/>
      </w:pPr>
      <w:r>
        <w:rPr/>
        <w:t xml:space="preserve">2、充分整合 2</w:t>
      </w:r>
    </w:p>
    <w:p>
      <w:pPr>
        <w:spacing w:after="150"/>
      </w:pPr>
      <w:r>
        <w:rPr/>
        <w:t xml:space="preserve">3、激励创新 2</w:t>
      </w:r>
    </w:p>
    <w:p>
      <w:pPr>
        <w:spacing w:after="150"/>
      </w:pPr>
      <w:r>
        <w:rPr/>
        <w:t xml:space="preserve">4、协同运作 2</w:t>
      </w:r>
    </w:p>
    <w:p>
      <w:pPr>
        <w:spacing w:after="150"/>
      </w:pPr>
      <w:r>
        <w:rPr/>
        <w:t xml:space="preserve">四、智慧城市重点建设领域 2</w:t>
      </w:r>
    </w:p>
    <w:p>
      <w:pPr>
        <w:spacing w:after="150"/>
      </w:pPr>
      <w:r>
        <w:rPr/>
        <w:t xml:space="preserve">1、组织系统 2</w:t>
      </w:r>
    </w:p>
    <w:p>
      <w:pPr>
        <w:spacing w:after="150"/>
      </w:pPr>
      <w:r>
        <w:rPr/>
        <w:t xml:space="preserve">2、业务/政务系统 2</w:t>
      </w:r>
    </w:p>
    <w:p>
      <w:pPr>
        <w:spacing w:after="150"/>
      </w:pPr>
      <w:r>
        <w:rPr/>
        <w:t xml:space="preserve">3、交通系统 2</w:t>
      </w:r>
    </w:p>
    <w:p>
      <w:pPr>
        <w:spacing w:after="150"/>
      </w:pPr>
      <w:r>
        <w:rPr/>
        <w:t xml:space="preserve">4、通讯系统 2</w:t>
      </w:r>
    </w:p>
    <w:p>
      <w:pPr>
        <w:spacing w:after="150"/>
      </w:pPr>
      <w:r>
        <w:rPr/>
        <w:t xml:space="preserve">5、水和能源系统 2</w:t>
      </w:r>
    </w:p>
    <w:p>
      <w:pPr>
        <w:spacing w:after="150"/>
      </w:pPr>
      <w:r>
        <w:rPr/>
        <w:t xml:space="preserve">五、智慧城市项目商业模式 3</w:t>
      </w:r>
    </w:p>
    <w:p>
      <w:pPr>
        <w:spacing w:after="150"/>
      </w:pPr>
      <w:r>
        <w:rPr/>
        <w:t xml:space="preserve">1、政府投资——企业建设——建成交政府 3</w:t>
      </w:r>
    </w:p>
    <w:p>
      <w:pPr>
        <w:spacing w:after="150"/>
      </w:pPr>
      <w:r>
        <w:rPr/>
        <w:t xml:space="preserve">2、建设——转让的方式 3</w:t>
      </w:r>
    </w:p>
    <w:p>
      <w:pPr>
        <w:spacing w:after="150"/>
      </w:pPr>
      <w:r>
        <w:rPr/>
        <w:t xml:space="preserve">3、建设——运营——移交的方式 3</w:t>
      </w:r>
    </w:p>
    <w:p>
      <w:pPr>
        <w:spacing w:after="150"/>
      </w:pPr>
      <w:r>
        <w:rPr/>
        <w:t xml:space="preserve">4、建设——租赁——转让的方式 3</w:t>
      </w:r>
    </w:p>
    <w:p>
      <w:pPr>
        <w:spacing w:after="150"/>
      </w:pPr>
      <w:r>
        <w:rPr/>
        <w:t xml:space="preserve">第二节 智慧城市提出的背景及其内涵 4</w:t>
      </w:r>
    </w:p>
    <w:p>
      <w:pPr>
        <w:spacing w:after="150"/>
      </w:pPr>
      <w:r>
        <w:rPr/>
        <w:t xml:space="preserve">一、智慧城市提出的背景 4</w:t>
      </w:r>
    </w:p>
    <w:p>
      <w:pPr>
        <w:spacing w:after="150"/>
      </w:pPr>
      <w:r>
        <w:rPr/>
        <w:t xml:space="preserve">1、城市发展所产生的变化 4</w:t>
      </w:r>
    </w:p>
    <w:p>
      <w:pPr>
        <w:spacing w:after="150"/>
      </w:pPr>
      <w:r>
        <w:rPr/>
        <w:t xml:space="preserve">2、城市发展所面临的挑战 10</w:t>
      </w:r>
    </w:p>
    <w:p>
      <w:pPr>
        <w:spacing w:after="150"/>
      </w:pPr>
      <w:r>
        <w:rPr/>
        <w:t xml:space="preserve">3、智慧城市的提出及其愿景 13</w:t>
      </w:r>
    </w:p>
    <w:p>
      <w:pPr>
        <w:spacing w:after="150"/>
      </w:pPr>
      <w:r>
        <w:rPr/>
        <w:t xml:space="preserve">二、智慧城市的内涵 16</w:t>
      </w:r>
    </w:p>
    <w:p>
      <w:pPr>
        <w:spacing w:after="150"/>
      </w:pPr>
      <w:r>
        <w:rPr/>
        <w:t xml:space="preserve">1、智慧城市战略及其技术体系 16</w:t>
      </w:r>
    </w:p>
    <w:p>
      <w:pPr>
        <w:spacing w:after="150"/>
      </w:pPr>
      <w:r>
        <w:rPr/>
        <w:t xml:space="preserve">2、智慧城市基本理念 19</w:t>
      </w:r>
    </w:p>
    <w:p>
      <w:pPr>
        <w:spacing w:after="150"/>
      </w:pPr>
      <w:r>
        <w:rPr/>
        <w:t xml:space="preserve">3、智慧城市易混淆的概念界定 22</w:t>
      </w:r>
    </w:p>
    <w:p>
      <w:pPr>
        <w:spacing w:after="150"/>
      </w:pPr>
      <w:r>
        <w:rPr/>
        <w:t xml:space="preserve">三、智慧城市理念对未来城市发展的影响 25</w:t>
      </w:r>
    </w:p>
    <w:p>
      <w:pPr>
        <w:spacing w:after="150"/>
      </w:pPr>
      <w:r>
        <w:rPr/>
        <w:t xml:space="preserve">1、有利于提升城市运行效率 25</w:t>
      </w:r>
    </w:p>
    <w:p>
      <w:pPr>
        <w:spacing w:after="150"/>
      </w:pPr>
      <w:r>
        <w:rPr/>
        <w:t xml:space="preserve">2、有利于催生大规模新兴产业 26</w:t>
      </w:r>
    </w:p>
    <w:p>
      <w:pPr>
        <w:spacing w:after="150"/>
      </w:pPr>
      <w:r>
        <w:rPr/>
        <w:t xml:space="preserve">3、有利于引发新一轮科技创新 26</w:t>
      </w:r>
    </w:p>
    <w:p>
      <w:pPr>
        <w:spacing w:after="150"/>
      </w:pPr>
      <w:r>
        <w:rPr/>
        <w:t xml:space="preserve">4、有利于创造更美好的城市生活 26</w:t>
      </w:r>
    </w:p>
    <w:p>
      <w:pPr>
        <w:spacing w:after="150"/>
      </w:pPr>
      <w:r>
        <w:rPr/>
        <w:t xml:space="preserve">第三节 智慧城市建设产业链分析 27</w:t>
      </w:r>
    </w:p>
    <w:p>
      <w:pPr>
        <w:spacing w:after="150"/>
      </w:pPr>
      <w:r>
        <w:rPr/>
        <w:t xml:space="preserve">一、产业链上游分析 27</w:t>
      </w:r>
    </w:p>
    <w:p>
      <w:pPr>
        <w:spacing w:after="150"/>
      </w:pPr>
      <w:r>
        <w:rPr/>
        <w:t xml:space="preserve">1、物联网 27</w:t>
      </w:r>
    </w:p>
    <w:p>
      <w:pPr>
        <w:spacing w:after="150"/>
      </w:pPr>
      <w:r>
        <w:rPr/>
        <w:t xml:space="preserve">2、信息技术 27</w:t>
      </w:r>
    </w:p>
    <w:p>
      <w:pPr>
        <w:spacing w:after="150"/>
      </w:pPr>
      <w:r>
        <w:rPr/>
        <w:t xml:space="preserve">3、云计算 28</w:t>
      </w:r>
    </w:p>
    <w:p>
      <w:pPr>
        <w:spacing w:after="150"/>
      </w:pPr>
      <w:r>
        <w:rPr/>
        <w:t xml:space="preserve">二、下游应用领域分析 29</w:t>
      </w:r>
    </w:p>
    <w:p>
      <w:pPr>
        <w:spacing w:after="150"/>
      </w:pPr>
      <w:r>
        <w:rPr/>
        <w:t xml:space="preserve">1、智慧建筑 29</w:t>
      </w:r>
    </w:p>
    <w:p>
      <w:pPr>
        <w:spacing w:after="150"/>
      </w:pPr>
      <w:r>
        <w:rPr/>
        <w:t xml:space="preserve">2、智慧交通 30</w:t>
      </w:r>
    </w:p>
    <w:p>
      <w:pPr>
        <w:spacing w:after="150"/>
      </w:pPr>
      <w:r>
        <w:rPr/>
        <w:t xml:space="preserve">3、智慧物流 33</w:t>
      </w:r>
    </w:p>
    <w:p>
      <w:pPr>
        <w:spacing w:after="150"/>
      </w:pPr>
      <w:r>
        <w:rPr/>
        <w:t xml:space="preserve">4、电子政务 34</w:t>
      </w:r>
    </w:p>
    <w:p>
      <w:pPr>
        <w:spacing w:after="150"/>
      </w:pPr>
      <w:r>
        <w:rPr>
          <w:b w:val="1"/>
          <w:bCs w:val="1"/>
        </w:rPr>
        <w:t xml:space="preserve">第二章 智慧城市建设市场环境及影响分析（PEST） 37</w:t>
      </w:r>
    </w:p>
    <w:p>
      <w:pPr>
        <w:spacing w:after="150"/>
      </w:pPr>
      <w:r>
        <w:rPr/>
        <w:t xml:space="preserve">第一节 智慧城市建设政治法律环境(P) 37</w:t>
      </w:r>
    </w:p>
    <w:p>
      <w:pPr>
        <w:spacing w:after="150"/>
      </w:pPr>
      <w:r>
        <w:rPr/>
        <w:t xml:space="preserve">一、行业管理体制分析 37</w:t>
      </w:r>
    </w:p>
    <w:p>
      <w:pPr>
        <w:spacing w:after="150"/>
      </w:pPr>
      <w:r>
        <w:rPr/>
        <w:t xml:space="preserve">二、行业主要法律法规 37</w:t>
      </w:r>
    </w:p>
    <w:p>
      <w:pPr>
        <w:spacing w:after="150"/>
      </w:pPr>
      <w:r>
        <w:rPr/>
        <w:t xml:space="preserve">三、智慧城市建设标准 39</w:t>
      </w:r>
    </w:p>
    <w:p>
      <w:pPr>
        <w:spacing w:after="150"/>
      </w:pPr>
      <w:r>
        <w:rPr/>
        <w:t xml:space="preserve">四、行业相关发展规划 39</w:t>
      </w:r>
    </w:p>
    <w:p>
      <w:pPr>
        <w:spacing w:after="150"/>
      </w:pPr>
      <w:r>
        <w:rPr/>
        <w:t xml:space="preserve">1、城市化发展“十四五”规划动态研究 39</w:t>
      </w:r>
    </w:p>
    <w:p>
      <w:pPr>
        <w:spacing w:after="150"/>
      </w:pPr>
      <w:r>
        <w:rPr/>
        <w:t xml:space="preserve">2、“十四五”节能建筑专项规划动态研究 44</w:t>
      </w:r>
    </w:p>
    <w:p>
      <w:pPr>
        <w:spacing w:after="150"/>
      </w:pPr>
      <w:r>
        <w:rPr/>
        <w:t xml:space="preserve">3、软件和信息技术服务业“十四五”规划动态研究 54</w:t>
      </w:r>
    </w:p>
    <w:p>
      <w:pPr>
        <w:spacing w:after="150"/>
      </w:pPr>
      <w:r>
        <w:rPr/>
        <w:t xml:space="preserve">4、物联网“十四五”发展规划动态研究 59</w:t>
      </w:r>
    </w:p>
    <w:p>
      <w:pPr>
        <w:spacing w:after="150"/>
      </w:pPr>
      <w:r>
        <w:rPr/>
        <w:t xml:space="preserve">5、安防行业“十四五”发展规划动态研究 66</w:t>
      </w:r>
    </w:p>
    <w:p>
      <w:pPr>
        <w:spacing w:after="150"/>
      </w:pPr>
      <w:r>
        <w:rPr/>
        <w:t xml:space="preserve">五、政策环境对行业的影响 79</w:t>
      </w:r>
    </w:p>
    <w:p>
      <w:pPr>
        <w:spacing w:after="150"/>
      </w:pPr>
      <w:r>
        <w:rPr/>
        <w:t xml:space="preserve">第二节 行业经济环境分析(E) 79</w:t>
      </w:r>
    </w:p>
    <w:p>
      <w:pPr>
        <w:spacing w:after="150"/>
      </w:pPr>
      <w:r>
        <w:rPr/>
        <w:t xml:space="preserve">一、宏观经济形势分析 79</w:t>
      </w:r>
    </w:p>
    <w:p>
      <w:pPr>
        <w:spacing w:after="150"/>
      </w:pPr>
      <w:r>
        <w:rPr/>
        <w:t xml:space="preserve">二、宏观经济环境对行业的影响分析 84</w:t>
      </w:r>
    </w:p>
    <w:p>
      <w:pPr>
        <w:spacing w:after="150"/>
      </w:pPr>
      <w:r>
        <w:rPr/>
        <w:t xml:space="preserve">第三节 行业社会环境分析(S) 85</w:t>
      </w:r>
    </w:p>
    <w:p>
      <w:pPr>
        <w:spacing w:after="150"/>
      </w:pPr>
      <w:r>
        <w:rPr/>
        <w:t xml:space="preserve">一、智慧城市建设产业社会环境 85</w:t>
      </w:r>
    </w:p>
    <w:p>
      <w:pPr>
        <w:spacing w:after="150"/>
      </w:pPr>
      <w:r>
        <w:rPr/>
        <w:t xml:space="preserve">二、社会环境对行业的影响 85</w:t>
      </w:r>
    </w:p>
    <w:p>
      <w:pPr>
        <w:spacing w:after="150"/>
      </w:pPr>
      <w:r>
        <w:rPr/>
        <w:t xml:space="preserve">三、智慧城市建设产业发展对社会发展的影响 86</w:t>
      </w:r>
    </w:p>
    <w:p>
      <w:pPr>
        <w:spacing w:after="150"/>
      </w:pPr>
      <w:r>
        <w:rPr/>
        <w:t xml:space="preserve">第四节 行业技术环境分析(T) 87</w:t>
      </w:r>
    </w:p>
    <w:p>
      <w:pPr>
        <w:spacing w:after="150"/>
      </w:pPr>
      <w:r>
        <w:rPr/>
        <w:t xml:space="preserve">一、智慧城市建设技术分析 87</w:t>
      </w:r>
    </w:p>
    <w:p>
      <w:pPr>
        <w:spacing w:after="150"/>
      </w:pPr>
      <w:r>
        <w:rPr/>
        <w:t xml:space="preserve">二、智慧城市建设技术发展水平 87</w:t>
      </w:r>
    </w:p>
    <w:p>
      <w:pPr>
        <w:spacing w:after="150"/>
      </w:pPr>
      <w:r>
        <w:rPr/>
        <w:t xml:space="preserve">三、智慧城市建设技术发展分析 87</w:t>
      </w:r>
    </w:p>
    <w:p>
      <w:pPr>
        <w:spacing w:after="150"/>
      </w:pPr>
      <w:r>
        <w:rPr>
          <w:b w:val="1"/>
          <w:bCs w:val="1"/>
        </w:rPr>
        <w:t xml:space="preserve">第三章 国际智慧城市建设发展分析及经验借鉴 89</w:t>
      </w:r>
    </w:p>
    <w:p>
      <w:pPr>
        <w:spacing w:after="150"/>
      </w:pPr>
      <w:r>
        <w:rPr/>
        <w:t xml:space="preserve">第一节 全球智慧城市建设市场总体情况分析 89</w:t>
      </w:r>
    </w:p>
    <w:p>
      <w:pPr>
        <w:spacing w:after="150"/>
      </w:pPr>
      <w:r>
        <w:rPr/>
        <w:t xml:space="preserve">一、全球智慧城市发展概况 89</w:t>
      </w:r>
    </w:p>
    <w:p>
      <w:pPr>
        <w:spacing w:after="150"/>
      </w:pPr>
      <w:r>
        <w:rPr/>
        <w:t xml:space="preserve">二、全球云计算应用情况及发展前景 96</w:t>
      </w:r>
    </w:p>
    <w:p>
      <w:pPr>
        <w:spacing w:after="150"/>
      </w:pPr>
      <w:r>
        <w:rPr/>
        <w:t xml:space="preserve">三、全球互联网发展状况及趋势分析 101</w:t>
      </w:r>
    </w:p>
    <w:p>
      <w:pPr>
        <w:spacing w:after="150"/>
      </w:pPr>
      <w:r>
        <w:rPr/>
        <w:t xml:space="preserve">四、全球物联网应用状况及发展前景 109</w:t>
      </w:r>
    </w:p>
    <w:p>
      <w:pPr>
        <w:spacing w:after="150"/>
      </w:pPr>
      <w:r>
        <w:rPr/>
        <w:t xml:space="preserve">五、全球地理信息格局及走势 110</w:t>
      </w:r>
    </w:p>
    <w:p>
      <w:pPr>
        <w:spacing w:after="150"/>
      </w:pPr>
      <w:r>
        <w:rPr/>
        <w:t xml:space="preserve">六、全球智慧城市建设重点城市借鉴 115</w:t>
      </w:r>
    </w:p>
    <w:p>
      <w:pPr>
        <w:spacing w:after="150"/>
      </w:pPr>
      <w:r>
        <w:rPr/>
        <w:t xml:space="preserve">第二节 全球主要国家(地区)市场分析 117</w:t>
      </w:r>
    </w:p>
    <w:p>
      <w:pPr>
        <w:spacing w:after="150"/>
      </w:pPr>
      <w:r>
        <w:rPr/>
        <w:t xml:space="preserve">一、欧盟 117</w:t>
      </w:r>
    </w:p>
    <w:p>
      <w:pPr>
        <w:spacing w:after="150"/>
      </w:pPr>
      <w:r>
        <w:rPr/>
        <w:t xml:space="preserve">二、美国 119</w:t>
      </w:r>
    </w:p>
    <w:p>
      <w:pPr>
        <w:spacing w:after="150"/>
      </w:pPr>
      <w:r>
        <w:rPr/>
        <w:t xml:space="preserve">三、日本 120</w:t>
      </w:r>
    </w:p>
    <w:p>
      <w:pPr>
        <w:spacing w:after="150"/>
      </w:pPr>
      <w:r>
        <w:rPr/>
        <w:t xml:space="preserve">四、新加坡 124</w:t>
      </w:r>
    </w:p>
    <w:p>
      <w:pPr>
        <w:spacing w:after="150"/>
      </w:pPr>
      <w:r>
        <w:rPr>
          <w:b w:val="1"/>
          <w:bCs w:val="1"/>
        </w:rPr>
        <w:t xml:space="preserve">第四章 建设智慧城市的主要内容及指标体系 126</w:t>
      </w:r>
    </w:p>
    <w:p>
      <w:pPr>
        <w:spacing w:after="150"/>
      </w:pPr>
      <w:r>
        <w:rPr/>
        <w:t xml:space="preserve">第一节 建设智慧城市的总体思路 126</w:t>
      </w:r>
    </w:p>
    <w:p>
      <w:pPr>
        <w:spacing w:after="150"/>
      </w:pPr>
      <w:r>
        <w:rPr/>
        <w:t xml:space="preserve">一、智慧城市四要素 126</w:t>
      </w:r>
    </w:p>
    <w:p>
      <w:pPr>
        <w:spacing w:after="150"/>
      </w:pPr>
      <w:r>
        <w:rPr/>
        <w:t xml:space="preserve">1、城市发展必须以人为基础 126</w:t>
      </w:r>
    </w:p>
    <w:p>
      <w:pPr>
        <w:spacing w:after="150"/>
      </w:pPr>
      <w:r>
        <w:rPr/>
        <w:t xml:space="preserve">2、城市发展必须以土地为载体 126</w:t>
      </w:r>
    </w:p>
    <w:p>
      <w:pPr>
        <w:spacing w:after="150"/>
      </w:pPr>
      <w:r>
        <w:rPr/>
        <w:t xml:space="preserve">3、城市发展必须以信息为先导 127</w:t>
      </w:r>
    </w:p>
    <w:p>
      <w:pPr>
        <w:spacing w:after="150"/>
      </w:pPr>
      <w:r>
        <w:rPr/>
        <w:t xml:space="preserve">4、城市发展必须以资本为后盾 127</w:t>
      </w:r>
    </w:p>
    <w:p>
      <w:pPr>
        <w:spacing w:after="150"/>
      </w:pPr>
      <w:r>
        <w:rPr/>
        <w:t xml:space="preserve">二、实现智慧城市关键是服务转型 127</w:t>
      </w:r>
    </w:p>
    <w:p>
      <w:pPr>
        <w:spacing w:after="150"/>
      </w:pPr>
      <w:r>
        <w:rPr/>
        <w:t xml:space="preserve">1、建设开放性的服务供给体系 127</w:t>
      </w:r>
    </w:p>
    <w:p>
      <w:pPr>
        <w:spacing w:after="150"/>
      </w:pPr>
      <w:r>
        <w:rPr/>
        <w:t xml:space="preserve">2、实现服务模式的转型 127</w:t>
      </w:r>
    </w:p>
    <w:p>
      <w:pPr>
        <w:spacing w:after="150"/>
      </w:pPr>
      <w:r>
        <w:rPr/>
        <w:t xml:space="preserve">3、实现服务渠道的转型 127</w:t>
      </w:r>
    </w:p>
    <w:p>
      <w:pPr>
        <w:spacing w:after="150"/>
      </w:pPr>
      <w:r>
        <w:rPr/>
        <w:t xml:space="preserve">4、以需求为导向设计服务项目 128</w:t>
      </w:r>
    </w:p>
    <w:p>
      <w:pPr>
        <w:spacing w:after="150"/>
      </w:pPr>
      <w:r>
        <w:rPr/>
        <w:t xml:space="preserve">第二节 智慧城市构建途径 128</w:t>
      </w:r>
    </w:p>
    <w:p>
      <w:pPr>
        <w:spacing w:after="150"/>
      </w:pPr>
      <w:r>
        <w:rPr/>
        <w:t xml:space="preserve">一、IBM智慧城市构建途径 128</w:t>
      </w:r>
    </w:p>
    <w:p>
      <w:pPr>
        <w:spacing w:after="150"/>
      </w:pPr>
      <w:r>
        <w:rPr/>
        <w:t xml:space="preserve">二、部分城市建设智慧城市的做法 130</w:t>
      </w:r>
    </w:p>
    <w:p>
      <w:pPr>
        <w:spacing w:after="150"/>
      </w:pPr>
      <w:r>
        <w:rPr/>
        <w:t xml:space="preserve">1、创新推进智慧城市建设 130</w:t>
      </w:r>
    </w:p>
    <w:p>
      <w:pPr>
        <w:spacing w:after="150"/>
      </w:pPr>
      <w:r>
        <w:rPr/>
        <w:t xml:space="preserve">2、以发展智慧产业为核心 130</w:t>
      </w:r>
    </w:p>
    <w:p>
      <w:pPr>
        <w:spacing w:after="150"/>
      </w:pPr>
      <w:r>
        <w:rPr/>
        <w:t xml:space="preserve">3、以发展智慧管理和智慧服务为重点 131</w:t>
      </w:r>
    </w:p>
    <w:p>
      <w:pPr>
        <w:spacing w:after="150"/>
      </w:pPr>
      <w:r>
        <w:rPr/>
        <w:t xml:space="preserve">4、以发展智慧技术和智慧基础设施为路径 131</w:t>
      </w:r>
    </w:p>
    <w:p>
      <w:pPr>
        <w:spacing w:after="150"/>
      </w:pPr>
      <w:r>
        <w:rPr/>
        <w:t xml:space="preserve">5、以发展智慧人文和智慧生活为目标 131</w:t>
      </w:r>
    </w:p>
    <w:p>
      <w:pPr>
        <w:spacing w:after="150"/>
      </w:pPr>
      <w:r>
        <w:rPr/>
        <w:t xml:space="preserve">三、建设智慧城市注意事项 132</w:t>
      </w:r>
    </w:p>
    <w:p>
      <w:pPr>
        <w:spacing w:after="150"/>
      </w:pPr>
      <w:r>
        <w:rPr/>
        <w:t xml:space="preserve">第三节 智慧城市评价指标体系构建分析 136</w:t>
      </w:r>
    </w:p>
    <w:p>
      <w:pPr>
        <w:spacing w:after="150"/>
      </w:pPr>
      <w:r>
        <w:rPr/>
        <w:t xml:space="preserve">一、城市信息化测评方法分析 136</w:t>
      </w:r>
    </w:p>
    <w:p>
      <w:pPr>
        <w:spacing w:after="150"/>
      </w:pPr>
      <w:r>
        <w:rPr/>
        <w:t xml:space="preserve">1、信息产业测评法 136</w:t>
      </w:r>
    </w:p>
    <w:p>
      <w:pPr>
        <w:spacing w:after="150"/>
      </w:pPr>
      <w:r>
        <w:rPr/>
        <w:t xml:space="preserve">2、信息社会测度法 137</w:t>
      </w:r>
    </w:p>
    <w:p>
      <w:pPr>
        <w:spacing w:after="150"/>
      </w:pPr>
      <w:r>
        <w:rPr/>
        <w:t xml:space="preserve">3、中国城市信息化水平测评指标方案 138</w:t>
      </w:r>
    </w:p>
    <w:p>
      <w:pPr>
        <w:spacing w:after="150"/>
      </w:pPr>
      <w:r>
        <w:rPr/>
        <w:t xml:space="preserve">二、IBM智慧城市评价方法 140</w:t>
      </w:r>
    </w:p>
    <w:p>
      <w:pPr>
        <w:spacing w:after="150"/>
      </w:pPr>
      <w:r>
        <w:rPr/>
        <w:t xml:space="preserve">1、智慧城市发展路线图 140</w:t>
      </w:r>
    </w:p>
    <w:p>
      <w:pPr>
        <w:spacing w:after="150"/>
      </w:pPr>
      <w:r>
        <w:rPr/>
        <w:t xml:space="preserve">2、智慧城市评估原则 142</w:t>
      </w:r>
    </w:p>
    <w:p>
      <w:pPr>
        <w:spacing w:after="150"/>
      </w:pPr>
      <w:r>
        <w:rPr/>
        <w:t xml:space="preserve">3、智慧城市评估方法 142</w:t>
      </w:r>
    </w:p>
    <w:p>
      <w:pPr>
        <w:spacing w:after="150"/>
      </w:pPr>
      <w:r>
        <w:rPr/>
        <w:t xml:space="preserve">三、智慧城市评价指标体系建立 143</w:t>
      </w:r>
    </w:p>
    <w:p>
      <w:pPr>
        <w:spacing w:after="150"/>
      </w:pPr>
      <w:r>
        <w:rPr/>
        <w:t xml:space="preserve">1、智慧城市评价模型 143</w:t>
      </w:r>
    </w:p>
    <w:p>
      <w:pPr>
        <w:spacing w:after="150"/>
      </w:pPr>
      <w:r>
        <w:rPr/>
        <w:t xml:space="preserve">2、智慧城市评价指标选取原则 144</w:t>
      </w:r>
    </w:p>
    <w:p>
      <w:pPr>
        <w:spacing w:after="150"/>
      </w:pPr>
      <w:r>
        <w:rPr/>
        <w:t xml:space="preserve">3、智慧城市评价指标体系选择 144</w:t>
      </w:r>
    </w:p>
    <w:p>
      <w:pPr>
        <w:spacing w:after="150"/>
      </w:pPr>
      <w:r>
        <w:rPr/>
        <w:t xml:space="preserve">第四节 智慧城市建设运营模式分析 150</w:t>
      </w:r>
    </w:p>
    <w:p>
      <w:pPr>
        <w:spacing w:after="150"/>
      </w:pPr>
      <w:r>
        <w:rPr/>
        <w:t xml:space="preserve">一、智慧城市建设运营模式概述 150</w:t>
      </w:r>
    </w:p>
    <w:p>
      <w:pPr>
        <w:spacing w:after="150"/>
      </w:pPr>
      <w:r>
        <w:rPr/>
        <w:t xml:space="preserve">二、政府独自投资建网运营模式 150</w:t>
      </w:r>
    </w:p>
    <w:p>
      <w:pPr>
        <w:spacing w:after="150"/>
      </w:pPr>
      <w:r>
        <w:rPr/>
        <w:t xml:space="preserve">三、政府投资委托运营商建网模式 150</w:t>
      </w:r>
    </w:p>
    <w:p>
      <w:pPr>
        <w:spacing w:after="150"/>
      </w:pPr>
      <w:r>
        <w:rPr/>
        <w:t xml:space="preserve">四、政府指导运营商建网模式 151</w:t>
      </w:r>
    </w:p>
    <w:p>
      <w:pPr>
        <w:spacing w:after="150"/>
      </w:pPr>
      <w:r>
        <w:rPr/>
        <w:t xml:space="preserve">五、政府牵头运营商建网BOT模式 151</w:t>
      </w:r>
    </w:p>
    <w:p>
      <w:pPr>
        <w:spacing w:after="150"/>
      </w:pPr>
      <w:r>
        <w:rPr/>
        <w:t xml:space="preserve">六、运营商独立投资建网运营模式 151</w:t>
      </w:r>
    </w:p>
    <w:p>
      <w:pPr>
        <w:spacing w:after="150"/>
      </w:pPr>
      <w:r>
        <w:rPr>
          <w:b w:val="1"/>
          <w:bCs w:val="1"/>
        </w:rPr>
        <w:t xml:space="preserve">第五章 我国智慧城市建设运行现状分析 152</w:t>
      </w:r>
    </w:p>
    <w:p>
      <w:pPr>
        <w:spacing w:after="150"/>
      </w:pPr>
      <w:r>
        <w:rPr/>
        <w:t xml:space="preserve">第一节 我国智慧城市建设发展状况分析 152</w:t>
      </w:r>
    </w:p>
    <w:p>
      <w:pPr>
        <w:spacing w:after="150"/>
      </w:pPr>
      <w:r>
        <w:rPr/>
        <w:t xml:space="preserve">一、我国智慧城市建设发展阶段 152</w:t>
      </w:r>
    </w:p>
    <w:p>
      <w:pPr>
        <w:spacing w:after="150"/>
      </w:pPr>
      <w:r>
        <w:rPr/>
        <w:t xml:space="preserve">二、我国智慧城市建设发展总体概况 153</w:t>
      </w:r>
    </w:p>
    <w:p>
      <w:pPr>
        <w:spacing w:after="150"/>
      </w:pPr>
      <w:r>
        <w:rPr/>
        <w:t xml:space="preserve">第二节 智慧城市建设发展现状 160</w:t>
      </w:r>
    </w:p>
    <w:p>
      <w:pPr>
        <w:spacing w:after="150"/>
      </w:pPr>
      <w:r>
        <w:rPr/>
        <w:t xml:space="preserve">一、我国智慧城市建设市场规模 160</w:t>
      </w:r>
    </w:p>
    <w:p>
      <w:pPr>
        <w:spacing w:after="150"/>
      </w:pPr>
      <w:r>
        <w:rPr/>
        <w:t xml:space="preserve">二、我国智慧城市建设发展分析 161</w:t>
      </w:r>
    </w:p>
    <w:p>
      <w:pPr>
        <w:spacing w:after="150"/>
      </w:pPr>
      <w:r>
        <w:rPr/>
        <w:t xml:space="preserve">2、拉动地理信息产业服务产值不断扩张 166</w:t>
      </w:r>
    </w:p>
    <w:p>
      <w:pPr>
        <w:spacing w:after="150"/>
      </w:pPr>
      <w:r>
        <w:rPr/>
        <w:t xml:space="preserve">3、我国智慧城市将进入统筹推进新阶段 167</w:t>
      </w:r>
    </w:p>
    <w:p>
      <w:pPr>
        <w:spacing w:after="150"/>
      </w:pPr>
      <w:r>
        <w:rPr/>
        <w:t xml:space="preserve">第三节 智慧城市建设市场情况分析 168</w:t>
      </w:r>
    </w:p>
    <w:p>
      <w:pPr>
        <w:spacing w:after="150"/>
      </w:pPr>
      <w:r>
        <w:rPr/>
        <w:t xml:space="preserve">一、中国智慧城市建设九大看点 168</w:t>
      </w:r>
    </w:p>
    <w:p>
      <w:pPr>
        <w:spacing w:after="150"/>
      </w:pPr>
      <w:r>
        <w:rPr/>
        <w:t xml:space="preserve">二、中国智慧城市建设市场分析 171</w:t>
      </w:r>
    </w:p>
    <w:p>
      <w:pPr>
        <w:spacing w:after="150"/>
      </w:pPr>
      <w:r>
        <w:rPr/>
        <w:t xml:space="preserve">第四节 我国五大智慧城市试点建设背景分析与趋势 177</w:t>
      </w:r>
    </w:p>
    <w:p>
      <w:pPr>
        <w:spacing w:after="150"/>
      </w:pPr>
      <w:r>
        <w:rPr/>
        <w:t xml:space="preserve">一、首都北京 177</w:t>
      </w:r>
    </w:p>
    <w:p>
      <w:pPr>
        <w:spacing w:after="150"/>
      </w:pPr>
      <w:r>
        <w:rPr/>
        <w:t xml:space="preserve">二、古都西安 178</w:t>
      </w:r>
    </w:p>
    <w:p>
      <w:pPr>
        <w:spacing w:after="150"/>
      </w:pPr>
      <w:r>
        <w:rPr/>
        <w:t xml:space="preserve">三、商旅宁波 180</w:t>
      </w:r>
    </w:p>
    <w:p>
      <w:pPr>
        <w:spacing w:after="150"/>
      </w:pPr>
      <w:r>
        <w:rPr/>
        <w:t xml:space="preserve">四、东部杭州 181</w:t>
      </w:r>
    </w:p>
    <w:p>
      <w:pPr>
        <w:spacing w:after="150"/>
      </w:pPr>
      <w:r>
        <w:rPr/>
        <w:t xml:space="preserve">五、中部武汉 183</w:t>
      </w:r>
    </w:p>
    <w:p>
      <w:pPr>
        <w:spacing w:after="150"/>
      </w:pPr>
      <w:r>
        <w:rPr>
          <w:b w:val="1"/>
          <w:bCs w:val="1"/>
        </w:rPr>
        <w:t xml:space="preserve">第六章 中国智慧城市建设基础发展分析 186</w:t>
      </w:r>
    </w:p>
    <w:p>
      <w:pPr>
        <w:spacing w:after="150"/>
      </w:pPr>
      <w:r>
        <w:rPr/>
        <w:t xml:space="preserve">第一节 互联网发展分析 186</w:t>
      </w:r>
    </w:p>
    <w:p>
      <w:pPr>
        <w:spacing w:after="150"/>
      </w:pPr>
      <w:r>
        <w:rPr/>
        <w:t xml:space="preserve">一、智慧城市与互联网关系分析 186</w:t>
      </w:r>
    </w:p>
    <w:p>
      <w:pPr>
        <w:spacing w:after="150"/>
      </w:pPr>
      <w:r>
        <w:rPr/>
        <w:t xml:space="preserve">二、互联网发展现状及趋势 187</w:t>
      </w:r>
    </w:p>
    <w:p>
      <w:pPr>
        <w:spacing w:after="150"/>
      </w:pPr>
      <w:r>
        <w:rPr/>
        <w:t xml:space="preserve">三、移动互联网发展分析 191</w:t>
      </w:r>
    </w:p>
    <w:p>
      <w:pPr>
        <w:spacing w:after="150"/>
      </w:pPr>
      <w:r>
        <w:rPr/>
        <w:t xml:space="preserve">四、互联网应用状况 196</w:t>
      </w:r>
    </w:p>
    <w:p>
      <w:pPr>
        <w:spacing w:after="150"/>
      </w:pPr>
      <w:r>
        <w:rPr/>
        <w:t xml:space="preserve">第二节 物联网发展分析 198</w:t>
      </w:r>
    </w:p>
    <w:p>
      <w:pPr>
        <w:spacing w:after="150"/>
      </w:pPr>
      <w:r>
        <w:rPr/>
        <w:t xml:space="preserve">一、智慧城市与物联网关系分析 198</w:t>
      </w:r>
    </w:p>
    <w:p>
      <w:pPr>
        <w:spacing w:after="150"/>
      </w:pPr>
      <w:r>
        <w:rPr/>
        <w:t xml:space="preserve">二、物联网发展现状与趋势分析 201</w:t>
      </w:r>
    </w:p>
    <w:p>
      <w:pPr>
        <w:spacing w:after="150"/>
      </w:pPr>
      <w:r>
        <w:rPr/>
        <w:t xml:space="preserve">1、中国物联网行业的发展现状 201</w:t>
      </w:r>
    </w:p>
    <w:p>
      <w:pPr>
        <w:spacing w:after="150"/>
      </w:pPr>
      <w:r>
        <w:rPr/>
        <w:t xml:space="preserve">2、中国物联网行业的发展规模 210</w:t>
      </w:r>
    </w:p>
    <w:p>
      <w:pPr>
        <w:spacing w:after="150"/>
      </w:pPr>
      <w:r>
        <w:rPr/>
        <w:t xml:space="preserve">3、中国物联网行业的发展趋势 210</w:t>
      </w:r>
    </w:p>
    <w:p>
      <w:pPr>
        <w:spacing w:after="150"/>
      </w:pPr>
      <w:r>
        <w:rPr/>
        <w:t xml:space="preserve">4、中国物联网应用市场规模预测 213</w:t>
      </w:r>
    </w:p>
    <w:p>
      <w:pPr>
        <w:spacing w:after="150"/>
      </w:pPr>
      <w:r>
        <w:rPr/>
        <w:t xml:space="preserve">三、物联网行业感知层市场分析 213</w:t>
      </w:r>
    </w:p>
    <w:p>
      <w:pPr>
        <w:spacing w:after="150"/>
      </w:pPr>
      <w:r>
        <w:rPr/>
        <w:t xml:space="preserve">1、RFID产品市场分析 213</w:t>
      </w:r>
    </w:p>
    <w:p>
      <w:pPr>
        <w:spacing w:after="150"/>
      </w:pPr>
      <w:r>
        <w:rPr/>
        <w:t xml:space="preserve">2、传感器产品市场分析 219</w:t>
      </w:r>
    </w:p>
    <w:p>
      <w:pPr>
        <w:spacing w:after="150"/>
      </w:pPr>
      <w:r>
        <w:rPr/>
        <w:t xml:space="preserve">3、芯片产品市场分析 225</w:t>
      </w:r>
    </w:p>
    <w:p>
      <w:pPr>
        <w:spacing w:after="150"/>
      </w:pPr>
      <w:r>
        <w:rPr/>
        <w:t xml:space="preserve">4、视频监控设备产品市场分析 228</w:t>
      </w:r>
    </w:p>
    <w:p>
      <w:pPr>
        <w:spacing w:after="150"/>
      </w:pPr>
      <w:r>
        <w:rPr/>
        <w:t xml:space="preserve">第三节 云计算发展分析 239</w:t>
      </w:r>
    </w:p>
    <w:p>
      <w:pPr>
        <w:spacing w:after="150"/>
      </w:pPr>
      <w:r>
        <w:rPr/>
        <w:t xml:space="preserve">一、智慧城市与云计算关系分析 239</w:t>
      </w:r>
    </w:p>
    <w:p>
      <w:pPr>
        <w:spacing w:after="150"/>
      </w:pPr>
      <w:r>
        <w:rPr/>
        <w:t xml:space="preserve">二、云计算发展现状与趋势 243</w:t>
      </w:r>
    </w:p>
    <w:p>
      <w:pPr>
        <w:spacing w:after="150"/>
      </w:pPr>
      <w:r>
        <w:rPr/>
        <w:t xml:space="preserve">1、中国云计算市场规模分析 243</w:t>
      </w:r>
    </w:p>
    <w:p>
      <w:pPr>
        <w:spacing w:after="150"/>
      </w:pPr>
      <w:r>
        <w:rPr/>
        <w:t xml:space="preserve">2、中国云计算市场竞争分析 244</w:t>
      </w:r>
    </w:p>
    <w:p>
      <w:pPr>
        <w:spacing w:after="150"/>
      </w:pPr>
      <w:r>
        <w:rPr/>
        <w:t xml:space="preserve">3、中国云计算市场影响因素 244</w:t>
      </w:r>
    </w:p>
    <w:p>
      <w:pPr>
        <w:spacing w:after="150"/>
      </w:pPr>
      <w:r>
        <w:rPr/>
        <w:t xml:space="preserve">4、中国云计算发展趋势分析 245</w:t>
      </w:r>
    </w:p>
    <w:p>
      <w:pPr>
        <w:spacing w:after="150"/>
      </w:pPr>
      <w:r>
        <w:rPr/>
        <w:t xml:space="preserve">三、云计算运营模式细分市场发展现状与趋势 245</w:t>
      </w:r>
    </w:p>
    <w:p>
      <w:pPr>
        <w:spacing w:after="150"/>
      </w:pPr>
      <w:r>
        <w:rPr/>
        <w:t xml:space="preserve">1、公共云市场发展现状与趋势 245</w:t>
      </w:r>
    </w:p>
    <w:p>
      <w:pPr>
        <w:spacing w:after="150"/>
      </w:pPr>
      <w:r>
        <w:rPr/>
        <w:t xml:space="preserve">2、私有云市场发展现状与趋势 247</w:t>
      </w:r>
    </w:p>
    <w:p>
      <w:pPr>
        <w:spacing w:after="150"/>
      </w:pPr>
      <w:r>
        <w:rPr/>
        <w:t xml:space="preserve">3、混合云市场发展现状与趋势 248</w:t>
      </w:r>
    </w:p>
    <w:p>
      <w:pPr>
        <w:spacing w:after="150"/>
      </w:pPr>
      <w:r>
        <w:rPr/>
        <w:t xml:space="preserve">四、云计算服务模式细分市场发展现状及趋势 248</w:t>
      </w:r>
    </w:p>
    <w:p>
      <w:pPr>
        <w:spacing w:after="150"/>
      </w:pPr>
      <w:r>
        <w:rPr/>
        <w:t xml:space="preserve">五、云安全市场发展现状与趋势 249</w:t>
      </w:r>
    </w:p>
    <w:p>
      <w:pPr>
        <w:spacing w:after="150"/>
      </w:pPr>
      <w:r>
        <w:rPr/>
        <w:t xml:space="preserve">1、云安全市场规模 249</w:t>
      </w:r>
    </w:p>
    <w:p>
      <w:pPr>
        <w:spacing w:after="150"/>
      </w:pPr>
      <w:r>
        <w:rPr/>
        <w:t xml:space="preserve">2、云安全的未来发展趋势 250</w:t>
      </w:r>
    </w:p>
    <w:p>
      <w:pPr>
        <w:spacing w:after="150"/>
      </w:pPr>
      <w:r>
        <w:rPr/>
        <w:t xml:space="preserve">六、云计算细分市场技术发展分析 253</w:t>
      </w:r>
    </w:p>
    <w:p>
      <w:pPr>
        <w:spacing w:after="150"/>
      </w:pPr>
      <w:r>
        <w:rPr/>
        <w:t xml:space="preserve">1、云计算标准化进展 253</w:t>
      </w:r>
    </w:p>
    <w:p>
      <w:pPr>
        <w:spacing w:after="150"/>
      </w:pPr>
      <w:r>
        <w:rPr/>
        <w:t xml:space="preserve">2、典型云计算技术平台介绍 254</w:t>
      </w:r>
    </w:p>
    <w:p>
      <w:pPr>
        <w:spacing w:after="150"/>
      </w:pPr>
      <w:r>
        <w:rPr/>
        <w:t xml:space="preserve">第四节 地理信息产业发展分析 256</w:t>
      </w:r>
    </w:p>
    <w:p>
      <w:pPr>
        <w:spacing w:after="150"/>
      </w:pPr>
      <w:r>
        <w:rPr/>
        <w:t xml:space="preserve">一、智慧城市与地理信息产业关系分析 256</w:t>
      </w:r>
    </w:p>
    <w:p>
      <w:pPr>
        <w:spacing w:after="150"/>
      </w:pPr>
      <w:r>
        <w:rPr/>
        <w:t xml:space="preserve">二、地理信息产业发展发展现状及趋势 256</w:t>
      </w:r>
    </w:p>
    <w:p>
      <w:pPr>
        <w:spacing w:after="150"/>
      </w:pPr>
      <w:r>
        <w:rPr/>
        <w:t xml:space="preserve">1、地理信息产业产值 256</w:t>
      </w:r>
    </w:p>
    <w:p>
      <w:pPr>
        <w:spacing w:after="150"/>
      </w:pPr>
      <w:r>
        <w:rPr/>
        <w:t xml:space="preserve">2、地理信息企业数量 256</w:t>
      </w:r>
    </w:p>
    <w:p>
      <w:pPr>
        <w:spacing w:after="150"/>
      </w:pPr>
      <w:r>
        <w:rPr/>
        <w:t xml:space="preserve">3、地理信息研究机构 257</w:t>
      </w:r>
    </w:p>
    <w:p>
      <w:pPr>
        <w:spacing w:after="150"/>
      </w:pPr>
      <w:r>
        <w:rPr/>
        <w:t xml:space="preserve">4、地理信息产业结构 257</w:t>
      </w:r>
    </w:p>
    <w:p>
      <w:pPr>
        <w:spacing w:after="150"/>
      </w:pPr>
      <w:r>
        <w:rPr/>
        <w:t xml:space="preserve">5、地理信息产业发展趋势分析 258</w:t>
      </w:r>
    </w:p>
    <w:p>
      <w:pPr>
        <w:spacing w:after="150"/>
      </w:pPr>
      <w:r>
        <w:rPr/>
        <w:t xml:space="preserve">三、测绘服务业发展分析 259</w:t>
      </w:r>
    </w:p>
    <w:p>
      <w:pPr>
        <w:spacing w:after="150"/>
      </w:pPr>
      <w:r>
        <w:rPr/>
        <w:t xml:space="preserve">1、测绘服务行业发展规模 259</w:t>
      </w:r>
    </w:p>
    <w:p>
      <w:pPr>
        <w:spacing w:after="150"/>
      </w:pPr>
      <w:r>
        <w:rPr/>
        <w:t xml:space="preserve">2、测绘成果提供使用情况 260</w:t>
      </w:r>
    </w:p>
    <w:p>
      <w:pPr>
        <w:spacing w:after="150"/>
      </w:pPr>
      <w:r>
        <w:rPr/>
        <w:t xml:space="preserve">四、卫星导航行业发展分析 261</w:t>
      </w:r>
    </w:p>
    <w:p>
      <w:pPr>
        <w:spacing w:after="150"/>
      </w:pPr>
      <w:r>
        <w:rPr/>
        <w:t xml:space="preserve">1、中国卫星导航市场规模 261</w:t>
      </w:r>
    </w:p>
    <w:p>
      <w:pPr>
        <w:spacing w:after="150"/>
      </w:pPr>
      <w:r>
        <w:rPr/>
        <w:t xml:space="preserve">2、卫星导航设备细分市场分析 263</w:t>
      </w:r>
    </w:p>
    <w:p>
      <w:pPr>
        <w:spacing w:after="150"/>
      </w:pPr>
      <w:r>
        <w:rPr/>
        <w:t xml:space="preserve">3、卫星导航行业发展前景预测 266</w:t>
      </w:r>
    </w:p>
    <w:p>
      <w:pPr>
        <w:spacing w:after="150"/>
      </w:pPr>
      <w:r>
        <w:rPr/>
        <w:t xml:space="preserve">五、地理信息系统(GIS)行业发展分析 267</w:t>
      </w:r>
    </w:p>
    <w:p>
      <w:pPr>
        <w:spacing w:after="150"/>
      </w:pPr>
      <w:r>
        <w:rPr/>
        <w:t xml:space="preserve">1、中国GIS发展历程 267</w:t>
      </w:r>
    </w:p>
    <w:p>
      <w:pPr>
        <w:spacing w:after="150"/>
      </w:pPr>
      <w:r>
        <w:rPr/>
        <w:t xml:space="preserve">2、中国GIS行业规模 271</w:t>
      </w:r>
    </w:p>
    <w:p>
      <w:pPr>
        <w:spacing w:after="150"/>
      </w:pPr>
      <w:r>
        <w:rPr/>
        <w:t xml:space="preserve">3、中国GIS市场发展前景 271</w:t>
      </w:r>
    </w:p>
    <w:p>
      <w:pPr>
        <w:spacing w:after="150"/>
      </w:pPr>
      <w:r>
        <w:rPr>
          <w:b w:val="1"/>
          <w:bCs w:val="1"/>
        </w:rPr>
        <w:t xml:space="preserve">第七章 中国智慧城市应用领域发展分析 274</w:t>
      </w:r>
    </w:p>
    <w:p>
      <w:pPr>
        <w:spacing w:after="150"/>
      </w:pPr>
      <w:r>
        <w:rPr/>
        <w:t xml:space="preserve">第一节 智慧交通发展分析 274</w:t>
      </w:r>
    </w:p>
    <w:p>
      <w:pPr>
        <w:spacing w:after="150"/>
      </w:pPr>
      <w:r>
        <w:rPr/>
        <w:t xml:space="preserve">一、智能交通发展概述 274</w:t>
      </w:r>
    </w:p>
    <w:p>
      <w:pPr>
        <w:spacing w:after="150"/>
      </w:pPr>
      <w:r>
        <w:rPr/>
        <w:t xml:space="preserve">二、城市化进程对智能交通发展的影响分析 277</w:t>
      </w:r>
    </w:p>
    <w:p>
      <w:pPr>
        <w:spacing w:after="150"/>
      </w:pPr>
      <w:r>
        <w:rPr/>
        <w:t xml:space="preserve">1、城市化进程对城际之间的交通基础设施的需求增强 277</w:t>
      </w:r>
    </w:p>
    <w:p>
      <w:pPr>
        <w:spacing w:after="150"/>
      </w:pPr>
      <w:r>
        <w:rPr/>
        <w:t xml:space="preserve">2、城市交通管理系统未来的市场需求持续增长 278</w:t>
      </w:r>
    </w:p>
    <w:p>
      <w:pPr>
        <w:spacing w:after="150"/>
      </w:pPr>
      <w:r>
        <w:rPr/>
        <w:t xml:space="preserve">三、智能交通行业发展状况 278</w:t>
      </w:r>
    </w:p>
    <w:p>
      <w:pPr>
        <w:spacing w:after="150"/>
      </w:pPr>
      <w:r>
        <w:rPr/>
        <w:t xml:space="preserve">四、智能交通各领域发展分析 282</w:t>
      </w:r>
    </w:p>
    <w:p>
      <w:pPr>
        <w:spacing w:after="150"/>
      </w:pPr>
      <w:r>
        <w:rPr/>
        <w:t xml:space="preserve">第二节 节能建筑发展分析 285</w:t>
      </w:r>
    </w:p>
    <w:p>
      <w:pPr>
        <w:spacing w:after="150"/>
      </w:pPr>
      <w:r>
        <w:rPr/>
        <w:t xml:space="preserve">一、节能建筑发展的迫切性分析 285</w:t>
      </w:r>
    </w:p>
    <w:p>
      <w:pPr>
        <w:spacing w:after="150"/>
      </w:pPr>
      <w:r>
        <w:rPr/>
        <w:t xml:space="preserve">二、合同能源管理模式兴起 286</w:t>
      </w:r>
    </w:p>
    <w:p>
      <w:pPr>
        <w:spacing w:after="150"/>
      </w:pPr>
      <w:r>
        <w:rPr/>
        <w:t xml:space="preserve">三、智能建筑行业发展分析 286</w:t>
      </w:r>
    </w:p>
    <w:p>
      <w:pPr>
        <w:spacing w:after="150"/>
      </w:pPr>
      <w:r>
        <w:rPr/>
        <w:t xml:space="preserve">1、智能建筑行业企业规模分析 286</w:t>
      </w:r>
    </w:p>
    <w:p>
      <w:pPr>
        <w:spacing w:after="150"/>
      </w:pPr>
      <w:r>
        <w:rPr/>
        <w:t xml:space="preserve">2、智能建筑行业市场规模分析 287</w:t>
      </w:r>
    </w:p>
    <w:p>
      <w:pPr>
        <w:spacing w:after="150"/>
      </w:pPr>
      <w:r>
        <w:rPr/>
        <w:t xml:space="preserve">3、智能建筑比例分析 288</w:t>
      </w:r>
    </w:p>
    <w:p>
      <w:pPr>
        <w:spacing w:after="150"/>
      </w:pPr>
      <w:r>
        <w:rPr/>
        <w:t xml:space="preserve">4、建筑节能是建筑智能化业务的发展趋势 288</w:t>
      </w:r>
    </w:p>
    <w:p>
      <w:pPr>
        <w:spacing w:after="150"/>
      </w:pPr>
      <w:r>
        <w:rPr/>
        <w:t xml:space="preserve">四、节能建筑发展前景分析 288</w:t>
      </w:r>
    </w:p>
    <w:p>
      <w:pPr>
        <w:spacing w:after="150"/>
      </w:pPr>
      <w:r>
        <w:rPr/>
        <w:t xml:space="preserve">第三节 医疗信息化发展分析 289</w:t>
      </w:r>
    </w:p>
    <w:p>
      <w:pPr>
        <w:spacing w:after="150"/>
      </w:pPr>
      <w:r>
        <w:rPr/>
        <w:t xml:space="preserve">一、医疗信息化发展背景分析 289</w:t>
      </w:r>
    </w:p>
    <w:p>
      <w:pPr>
        <w:spacing w:after="150"/>
      </w:pPr>
      <w:r>
        <w:rPr/>
        <w:t xml:space="preserve">二、医疗信息化行业发展状况 290</w:t>
      </w:r>
    </w:p>
    <w:p>
      <w:pPr>
        <w:spacing w:after="150"/>
      </w:pPr>
      <w:r>
        <w:rPr/>
        <w:t xml:space="preserve">三、医疗信息化行业发展趋势及前景分析 292</w:t>
      </w:r>
    </w:p>
    <w:p>
      <w:pPr>
        <w:spacing w:after="150"/>
      </w:pPr>
      <w:r>
        <w:rPr/>
        <w:t xml:space="preserve">第四节 电子政务发展分析 294</w:t>
      </w:r>
    </w:p>
    <w:p>
      <w:pPr>
        <w:spacing w:after="150"/>
      </w:pPr>
      <w:r>
        <w:rPr/>
        <w:t xml:space="preserve">一、电子政务发展概况 294</w:t>
      </w:r>
    </w:p>
    <w:p>
      <w:pPr>
        <w:spacing w:after="150"/>
      </w:pPr>
      <w:r>
        <w:rPr/>
        <w:t xml:space="preserve">二、数字化城市管理领域发展分析 296</w:t>
      </w:r>
    </w:p>
    <w:p>
      <w:pPr>
        <w:spacing w:after="150"/>
      </w:pPr>
      <w:r>
        <w:rPr/>
        <w:t xml:space="preserve">1、数字化城市管理的核心理念 296</w:t>
      </w:r>
    </w:p>
    <w:p>
      <w:pPr>
        <w:spacing w:after="150"/>
      </w:pPr>
      <w:r>
        <w:rPr/>
        <w:t xml:space="preserve">2、数字化城市管理系统的主要特点 296</w:t>
      </w:r>
    </w:p>
    <w:p>
      <w:pPr>
        <w:spacing w:after="150"/>
      </w:pPr>
      <w:r>
        <w:rPr/>
        <w:t xml:space="preserve">3、数字化城市管理系统的应用效果 297</w:t>
      </w:r>
    </w:p>
    <w:p>
      <w:pPr>
        <w:spacing w:after="150"/>
      </w:pPr>
      <w:r>
        <w:rPr/>
        <w:t xml:space="preserve">4、数字化城市管理市场的可持续发展 297</w:t>
      </w:r>
    </w:p>
    <w:p>
      <w:pPr>
        <w:spacing w:after="150"/>
      </w:pPr>
      <w:r>
        <w:rPr/>
        <w:t xml:space="preserve">5、数字化城市管理领域的发展趋势和市场容量预测 298</w:t>
      </w:r>
    </w:p>
    <w:p>
      <w:pPr>
        <w:spacing w:after="150"/>
      </w:pPr>
      <w:r>
        <w:rPr/>
        <w:t xml:space="preserve">三、市民卡领域发展分析 299</w:t>
      </w:r>
    </w:p>
    <w:p>
      <w:pPr>
        <w:spacing w:after="150"/>
      </w:pPr>
      <w:r>
        <w:rPr/>
        <w:t xml:space="preserve">四、电子政务发展前景分析 302</w:t>
      </w:r>
    </w:p>
    <w:p>
      <w:pPr>
        <w:spacing w:after="150"/>
      </w:pPr>
      <w:r>
        <w:rPr/>
        <w:t xml:space="preserve">第五节 智慧教育发展分析 307</w:t>
      </w:r>
    </w:p>
    <w:p>
      <w:pPr>
        <w:spacing w:after="150"/>
      </w:pPr>
      <w:r>
        <w:rPr/>
        <w:t xml:space="preserve">一、教育信息化基础建设 307</w:t>
      </w:r>
    </w:p>
    <w:p>
      <w:pPr>
        <w:spacing w:after="150"/>
      </w:pPr>
      <w:r>
        <w:rPr/>
        <w:t xml:space="preserve">二、数字校园建设 309</w:t>
      </w:r>
    </w:p>
    <w:p>
      <w:pPr>
        <w:spacing w:after="150"/>
      </w:pPr>
      <w:r>
        <w:rPr/>
        <w:t xml:space="preserve">三、智慧校园建设现状 311</w:t>
      </w:r>
    </w:p>
    <w:p>
      <w:pPr>
        <w:spacing w:after="150"/>
      </w:pPr>
      <w:r>
        <w:rPr/>
        <w:t xml:space="preserve">四、智慧校园发展前景分析 312</w:t>
      </w:r>
    </w:p>
    <w:p>
      <w:pPr>
        <w:spacing w:after="150"/>
      </w:pPr>
      <w:r>
        <w:rPr/>
        <w:t xml:space="preserve">第六节 城市安防发展分析 313</w:t>
      </w:r>
    </w:p>
    <w:p>
      <w:pPr>
        <w:spacing w:after="150"/>
      </w:pPr>
      <w:r>
        <w:rPr/>
        <w:t xml:space="preserve">一、安防行业发展状况 313</w:t>
      </w:r>
    </w:p>
    <w:p>
      <w:pPr>
        <w:spacing w:after="150"/>
      </w:pPr>
      <w:r>
        <w:rPr/>
        <w:t xml:space="preserve">二、安防行业市场竞争状况 315</w:t>
      </w:r>
    </w:p>
    <w:p>
      <w:pPr>
        <w:spacing w:after="150"/>
      </w:pPr>
      <w:r>
        <w:rPr/>
        <w:t xml:space="preserve">三、安防行业主要细分市场经营状况 316</w:t>
      </w:r>
    </w:p>
    <w:p>
      <w:pPr>
        <w:spacing w:after="150"/>
      </w:pPr>
      <w:r>
        <w:rPr/>
        <w:t xml:space="preserve">1、视频监控系统市场运营状况 316</w:t>
      </w:r>
    </w:p>
    <w:p>
      <w:pPr>
        <w:spacing w:after="150"/>
      </w:pPr>
      <w:r>
        <w:rPr/>
        <w:t xml:space="preserve">2、门禁对讲系统市场运营状况 319</w:t>
      </w:r>
    </w:p>
    <w:p>
      <w:pPr>
        <w:spacing w:after="150"/>
      </w:pPr>
      <w:r>
        <w:rPr/>
        <w:t xml:space="preserve">3、防盗报警系统市场运营状况 322</w:t>
      </w:r>
    </w:p>
    <w:p>
      <w:pPr>
        <w:spacing w:after="150"/>
      </w:pPr>
      <w:r>
        <w:rPr/>
        <w:t xml:space="preserve">四、安防行业市场规模分析 326</w:t>
      </w:r>
    </w:p>
    <w:p>
      <w:pPr>
        <w:spacing w:after="150"/>
      </w:pPr>
      <w:r>
        <w:rPr/>
        <w:t xml:space="preserve">五、安防行业发展前景分析 326</w:t>
      </w:r>
    </w:p>
    <w:p>
      <w:pPr>
        <w:spacing w:after="150"/>
      </w:pPr>
      <w:r>
        <w:rPr>
          <w:b w:val="1"/>
          <w:bCs w:val="1"/>
        </w:rPr>
        <w:t xml:space="preserve">第八章 中国领先城市智慧城市建设发展分析 327</w:t>
      </w:r>
    </w:p>
    <w:p>
      <w:pPr>
        <w:spacing w:after="150"/>
      </w:pPr>
      <w:r>
        <w:rPr/>
        <w:t xml:space="preserve">第一节 北京市智慧城市建设发展分析 327</w:t>
      </w:r>
    </w:p>
    <w:p>
      <w:pPr>
        <w:spacing w:after="150"/>
      </w:pPr>
      <w:r>
        <w:rPr/>
        <w:t xml:space="preserve">一、北京市智慧城市建设的基础条件分析 327</w:t>
      </w:r>
    </w:p>
    <w:p>
      <w:pPr>
        <w:spacing w:after="150"/>
      </w:pPr>
      <w:r>
        <w:rPr/>
        <w:t xml:space="preserve">二、北京市智慧城市建设指导政策及规划 330</w:t>
      </w:r>
    </w:p>
    <w:p>
      <w:pPr>
        <w:spacing w:after="150"/>
      </w:pPr>
      <w:r>
        <w:rPr/>
        <w:t xml:space="preserve">三、北京市智慧城市建设工程内容分析 337</w:t>
      </w:r>
    </w:p>
    <w:p>
      <w:pPr>
        <w:spacing w:after="150"/>
      </w:pPr>
      <w:r>
        <w:rPr/>
        <w:t xml:space="preserve">四、北京市智慧城市建设进程分析 337</w:t>
      </w:r>
    </w:p>
    <w:p>
      <w:pPr>
        <w:spacing w:after="150"/>
      </w:pPr>
      <w:r>
        <w:rPr/>
        <w:t xml:space="preserve">第二节 上海市智慧城市建设发展分析 339</w:t>
      </w:r>
    </w:p>
    <w:p>
      <w:pPr>
        <w:spacing w:after="150"/>
      </w:pPr>
      <w:r>
        <w:rPr/>
        <w:t xml:space="preserve">一、上海市智慧城市建设的基础条件分析 339</w:t>
      </w:r>
    </w:p>
    <w:p>
      <w:pPr>
        <w:spacing w:after="150"/>
      </w:pPr>
      <w:r>
        <w:rPr/>
        <w:t xml:space="preserve">二、上海市智慧城市建设指导政策及规划 341</w:t>
      </w:r>
    </w:p>
    <w:p>
      <w:pPr>
        <w:spacing w:after="150"/>
      </w:pPr>
      <w:r>
        <w:rPr/>
        <w:t xml:space="preserve">三、上海市智慧城市建设的基本任务和基本内容 343</w:t>
      </w:r>
    </w:p>
    <w:p>
      <w:pPr>
        <w:spacing w:after="150"/>
      </w:pPr>
      <w:r>
        <w:rPr/>
        <w:t xml:space="preserve">四、上海市智慧城市建设进程分析 357</w:t>
      </w:r>
    </w:p>
    <w:p>
      <w:pPr>
        <w:spacing w:after="150"/>
      </w:pPr>
      <w:r>
        <w:rPr/>
        <w:t xml:space="preserve">第三节 广州市智慧城市建设发展分析 370</w:t>
      </w:r>
    </w:p>
    <w:p>
      <w:pPr>
        <w:spacing w:after="150"/>
      </w:pPr>
      <w:r>
        <w:rPr/>
        <w:t xml:space="preserve">一、广州市智慧城市建设的基础条件分析 370</w:t>
      </w:r>
    </w:p>
    <w:p>
      <w:pPr>
        <w:spacing w:after="150"/>
      </w:pPr>
      <w:r>
        <w:rPr/>
        <w:t xml:space="preserve">二、广州市智慧城市建设指导政策及规划 373</w:t>
      </w:r>
    </w:p>
    <w:p>
      <w:pPr>
        <w:spacing w:after="150"/>
      </w:pPr>
      <w:r>
        <w:rPr/>
        <w:t xml:space="preserve">三、智慧广州解读 375</w:t>
      </w:r>
    </w:p>
    <w:p>
      <w:pPr>
        <w:spacing w:after="150"/>
      </w:pPr>
      <w:r>
        <w:rPr/>
        <w:t xml:space="preserve">四、智慧广州建设进程分析 383</w:t>
      </w:r>
    </w:p>
    <w:p>
      <w:pPr>
        <w:spacing w:after="150"/>
      </w:pPr>
      <w:r>
        <w:rPr/>
        <w:t xml:space="preserve">第四节 深圳市智慧城市建设发展分析 384</w:t>
      </w:r>
    </w:p>
    <w:p>
      <w:pPr>
        <w:spacing w:after="150"/>
      </w:pPr>
      <w:r>
        <w:rPr/>
        <w:t xml:space="preserve">一、深圳市智慧城市建设的基础条件分析 384</w:t>
      </w:r>
    </w:p>
    <w:p>
      <w:pPr>
        <w:spacing w:after="150"/>
      </w:pPr>
      <w:r>
        <w:rPr/>
        <w:t xml:space="preserve">二、深圳市智慧城市建设指导政策及规划 386</w:t>
      </w:r>
    </w:p>
    <w:p>
      <w:pPr>
        <w:spacing w:after="150"/>
      </w:pPr>
      <w:r>
        <w:rPr/>
        <w:t xml:space="preserve">三、智慧深圳建设理念 391</w:t>
      </w:r>
    </w:p>
    <w:p>
      <w:pPr>
        <w:spacing w:after="150"/>
      </w:pPr>
      <w:r>
        <w:rPr/>
        <w:t xml:space="preserve">四、智慧深圳建设进程分析 404</w:t>
      </w:r>
    </w:p>
    <w:p>
      <w:pPr>
        <w:spacing w:after="150"/>
      </w:pPr>
      <w:r>
        <w:rPr/>
        <w:t xml:space="preserve">第五节 佛山市智慧城市建发展分析 405</w:t>
      </w:r>
    </w:p>
    <w:p>
      <w:pPr>
        <w:spacing w:after="150"/>
      </w:pPr>
      <w:r>
        <w:rPr/>
        <w:t xml:space="preserve">一、佛山市智慧城市建设的基础条件分析 405</w:t>
      </w:r>
    </w:p>
    <w:p>
      <w:pPr>
        <w:spacing w:after="150"/>
      </w:pPr>
      <w:r>
        <w:rPr/>
        <w:t xml:space="preserve">二、佛山市智慧城市建设指导政策及规划 406</w:t>
      </w:r>
    </w:p>
    <w:p>
      <w:pPr>
        <w:spacing w:after="150"/>
      </w:pPr>
      <w:r>
        <w:rPr/>
        <w:t xml:space="preserve">三、智慧佛山的发展目标和主要任务 407</w:t>
      </w:r>
    </w:p>
    <w:p>
      <w:pPr>
        <w:spacing w:after="150"/>
      </w:pPr>
      <w:r>
        <w:rPr/>
        <w:t xml:space="preserve">四、智慧佛山建设进程分析 408</w:t>
      </w:r>
    </w:p>
    <w:p>
      <w:pPr>
        <w:spacing w:after="150"/>
      </w:pPr>
      <w:r>
        <w:rPr/>
        <w:t xml:space="preserve">第六节 武汉市智慧城市建设发展分析 409</w:t>
      </w:r>
    </w:p>
    <w:p>
      <w:pPr>
        <w:spacing w:after="150"/>
      </w:pPr>
      <w:r>
        <w:rPr/>
        <w:t xml:space="preserve">一、武汉市智慧城市建设的基础条件分析 409</w:t>
      </w:r>
    </w:p>
    <w:p>
      <w:pPr>
        <w:spacing w:after="150"/>
      </w:pPr>
      <w:r>
        <w:rPr/>
        <w:t xml:space="preserve">二、武汉市智慧城市建设指导政策及规划 411</w:t>
      </w:r>
    </w:p>
    <w:p>
      <w:pPr>
        <w:spacing w:after="150"/>
      </w:pPr>
      <w:r>
        <w:rPr/>
        <w:t xml:space="preserve">三、武汉市智慧城市设计方案全球招标分析 413</w:t>
      </w:r>
    </w:p>
    <w:p>
      <w:pPr>
        <w:spacing w:after="150"/>
      </w:pPr>
      <w:r>
        <w:rPr/>
        <w:t xml:space="preserve">四、武汉市智慧城市建设概况 413</w:t>
      </w:r>
    </w:p>
    <w:p>
      <w:pPr>
        <w:spacing w:after="150"/>
      </w:pPr>
      <w:r>
        <w:rPr/>
        <w:t xml:space="preserve">五、武汉市智慧城市建设蓝图 414</w:t>
      </w:r>
    </w:p>
    <w:p>
      <w:pPr>
        <w:spacing w:after="150"/>
      </w:pPr>
      <w:r>
        <w:rPr/>
        <w:t xml:space="preserve">第七节 宁波市智慧城市建设发展分析 415</w:t>
      </w:r>
    </w:p>
    <w:p>
      <w:pPr>
        <w:spacing w:after="150"/>
      </w:pPr>
      <w:r>
        <w:rPr/>
        <w:t xml:space="preserve">一、宁波市智慧城市建设的基础条件分析 415</w:t>
      </w:r>
    </w:p>
    <w:p>
      <w:pPr>
        <w:spacing w:after="150"/>
      </w:pPr>
      <w:r>
        <w:rPr/>
        <w:t xml:space="preserve">二、宁波市智慧城市建设指导政策及规划 422</w:t>
      </w:r>
    </w:p>
    <w:p>
      <w:pPr>
        <w:spacing w:after="150"/>
      </w:pPr>
      <w:r>
        <w:rPr/>
        <w:t xml:space="preserve">三、宁波市智慧城市建设发展目标和主要任务 426</w:t>
      </w:r>
    </w:p>
    <w:p>
      <w:pPr>
        <w:spacing w:after="150"/>
      </w:pPr>
      <w:r>
        <w:rPr/>
        <w:t xml:space="preserve">四、宁波市智慧城市建设进程分析 426</w:t>
      </w:r>
    </w:p>
    <w:p>
      <w:pPr>
        <w:spacing w:after="150"/>
      </w:pPr>
      <w:r>
        <w:rPr/>
        <w:t xml:space="preserve">第八节 南京市智慧城市建设发展分析 429</w:t>
      </w:r>
    </w:p>
    <w:p>
      <w:pPr>
        <w:spacing w:after="150"/>
      </w:pPr>
      <w:r>
        <w:rPr/>
        <w:t xml:space="preserve">一、南京市智慧城市建设的基础条件分析 429</w:t>
      </w:r>
    </w:p>
    <w:p>
      <w:pPr>
        <w:spacing w:after="150"/>
      </w:pPr>
      <w:r>
        <w:rPr/>
        <w:t xml:space="preserve">二、南京市智慧城市建设指导政策及规划 431</w:t>
      </w:r>
    </w:p>
    <w:p>
      <w:pPr>
        <w:spacing w:after="150"/>
      </w:pPr>
      <w:r>
        <w:rPr/>
        <w:t xml:space="preserve">三、南京市智慧城市建设发展目标和主要任务 431</w:t>
      </w:r>
    </w:p>
    <w:p>
      <w:pPr>
        <w:spacing w:after="150"/>
      </w:pPr>
      <w:r>
        <w:rPr/>
        <w:t xml:space="preserve">四、南京市智慧城市建设重点工程 433</w:t>
      </w:r>
    </w:p>
    <w:p>
      <w:pPr>
        <w:spacing w:after="150"/>
      </w:pPr>
      <w:r>
        <w:rPr/>
        <w:t xml:space="preserve">五、南京市智慧产业基地建设规划 433</w:t>
      </w:r>
    </w:p>
    <w:p>
      <w:pPr>
        <w:spacing w:after="150"/>
      </w:pPr>
      <w:r>
        <w:rPr/>
        <w:t xml:space="preserve">第九节 沈阳市智慧城市建设发展分析 434</w:t>
      </w:r>
    </w:p>
    <w:p>
      <w:pPr>
        <w:spacing w:after="150"/>
      </w:pPr>
      <w:r>
        <w:rPr/>
        <w:t xml:space="preserve">一、沈阳市智慧城市建设的基础条件分析 434</w:t>
      </w:r>
    </w:p>
    <w:p>
      <w:pPr>
        <w:spacing w:after="150"/>
      </w:pPr>
      <w:r>
        <w:rPr/>
        <w:t xml:space="preserve">二、沈阳市智慧城市建设指导政策及规划 437</w:t>
      </w:r>
    </w:p>
    <w:p>
      <w:pPr>
        <w:spacing w:after="150"/>
      </w:pPr>
      <w:r>
        <w:rPr/>
        <w:t xml:space="preserve">三、沈阳市智慧城市建设进程分析 443</w:t>
      </w:r>
    </w:p>
    <w:p>
      <w:pPr>
        <w:spacing w:after="150"/>
      </w:pPr>
      <w:r>
        <w:rPr/>
        <w:t xml:space="preserve">第十节 重庆市智慧城市建设发展分析 444</w:t>
      </w:r>
    </w:p>
    <w:p>
      <w:pPr>
        <w:spacing w:after="150"/>
      </w:pPr>
      <w:r>
        <w:rPr/>
        <w:t xml:space="preserve">一、重庆市智慧城市建设的基础条件分析 444</w:t>
      </w:r>
    </w:p>
    <w:p>
      <w:pPr>
        <w:spacing w:after="150"/>
      </w:pPr>
      <w:r>
        <w:rPr/>
        <w:t xml:space="preserve">二、重庆市智慧城市建设指导政策及规划 446</w:t>
      </w:r>
    </w:p>
    <w:p>
      <w:pPr>
        <w:spacing w:after="150"/>
      </w:pPr>
      <w:r>
        <w:rPr/>
        <w:t xml:space="preserve">三、重庆市智慧城市建设进程分析 448</w:t>
      </w:r>
    </w:p>
    <w:p>
      <w:pPr>
        <w:spacing w:after="150"/>
      </w:pPr>
      <w:r>
        <w:rPr>
          <w:b w:val="1"/>
          <w:bCs w:val="1"/>
        </w:rPr>
        <w:t xml:space="preserve">第九章 智慧城市建设领先企业经营形势分析 452</w:t>
      </w:r>
    </w:p>
    <w:p>
      <w:pPr>
        <w:spacing w:after="150"/>
      </w:pPr>
      <w:r>
        <w:rPr/>
        <w:t xml:space="preserve">第一节 中国智慧城市建设企业总体发展状况分析 452</w:t>
      </w:r>
    </w:p>
    <w:p>
      <w:pPr>
        <w:spacing w:after="150"/>
      </w:pPr>
      <w:r>
        <w:rPr/>
        <w:t xml:space="preserve">一、智慧城市建设企业主要类型 452</w:t>
      </w:r>
    </w:p>
    <w:p>
      <w:pPr>
        <w:spacing w:after="150"/>
      </w:pPr>
      <w:r>
        <w:rPr/>
        <w:t xml:space="preserve">二、智慧城市建设企业资本运作分析 452</w:t>
      </w:r>
    </w:p>
    <w:p>
      <w:pPr>
        <w:spacing w:after="150"/>
      </w:pPr>
      <w:r>
        <w:rPr/>
        <w:t xml:space="preserve">三、智慧城市建设企业创新及品牌建设 453</w:t>
      </w:r>
    </w:p>
    <w:p>
      <w:pPr>
        <w:spacing w:after="150"/>
      </w:pPr>
      <w:r>
        <w:rPr/>
        <w:t xml:space="preserve">第二节 中国领先智慧城市建设企业经营形势分析 454</w:t>
      </w:r>
    </w:p>
    <w:p>
      <w:pPr>
        <w:spacing w:after="150"/>
      </w:pPr>
      <w:r>
        <w:rPr/>
        <w:t xml:space="preserve">一、中国移动通信集团公司 454</w:t>
      </w:r>
    </w:p>
    <w:p>
      <w:pPr>
        <w:spacing w:after="150"/>
      </w:pPr>
      <w:r>
        <w:rPr/>
        <w:t xml:space="preserve">1、企业概况 454</w:t>
      </w:r>
    </w:p>
    <w:p>
      <w:pPr>
        <w:spacing w:after="150"/>
      </w:pPr>
      <w:r>
        <w:rPr/>
        <w:t xml:space="preserve">2、企业经营动态 456</w:t>
      </w:r>
    </w:p>
    <w:p>
      <w:pPr>
        <w:spacing w:after="150"/>
      </w:pPr>
      <w:r>
        <w:rPr/>
        <w:t xml:space="preserve">3、企业经营状况 458</w:t>
      </w:r>
    </w:p>
    <w:p>
      <w:pPr>
        <w:spacing w:after="150"/>
      </w:pPr>
      <w:r>
        <w:rPr/>
        <w:t xml:space="preserve">4、企业智慧城市建设业务状况 458</w:t>
      </w:r>
    </w:p>
    <w:p>
      <w:pPr>
        <w:spacing w:after="150"/>
      </w:pPr>
      <w:r>
        <w:rPr/>
        <w:t xml:space="preserve">5、企业智慧城市业务发展策略 460</w:t>
      </w:r>
    </w:p>
    <w:p>
      <w:pPr>
        <w:spacing w:after="150"/>
      </w:pPr>
      <w:r>
        <w:rPr/>
        <w:t xml:space="preserve">二、中国电信集团公司 462</w:t>
      </w:r>
    </w:p>
    <w:p>
      <w:pPr>
        <w:spacing w:after="150"/>
      </w:pPr>
      <w:r>
        <w:rPr/>
        <w:t xml:space="preserve">1、企业概况 462</w:t>
      </w:r>
    </w:p>
    <w:p>
      <w:pPr>
        <w:spacing w:after="150"/>
      </w:pPr>
      <w:r>
        <w:rPr/>
        <w:t xml:space="preserve">2、企业竞争优势 463</w:t>
      </w:r>
    </w:p>
    <w:p>
      <w:pPr>
        <w:spacing w:after="150"/>
      </w:pPr>
      <w:r>
        <w:rPr/>
        <w:t xml:space="preserve">3、企业经营状况 463</w:t>
      </w:r>
    </w:p>
    <w:p>
      <w:pPr>
        <w:spacing w:after="150"/>
      </w:pPr>
      <w:r>
        <w:rPr/>
        <w:t xml:space="preserve">4、企业智慧城市建设业务状况 463</w:t>
      </w:r>
    </w:p>
    <w:p>
      <w:pPr>
        <w:spacing w:after="150"/>
      </w:pPr>
      <w:r>
        <w:rPr/>
        <w:t xml:space="preserve">5、企业智慧城市业务发展战略 464</w:t>
      </w:r>
    </w:p>
    <w:p>
      <w:pPr>
        <w:spacing w:after="150"/>
      </w:pPr>
      <w:r>
        <w:rPr/>
        <w:t xml:space="preserve">三、中国电信集团有限公司 464</w:t>
      </w:r>
    </w:p>
    <w:p>
      <w:pPr>
        <w:spacing w:after="150"/>
      </w:pPr>
      <w:r>
        <w:rPr/>
        <w:t xml:space="preserve">1、企业概况 464</w:t>
      </w:r>
    </w:p>
    <w:p>
      <w:pPr>
        <w:spacing w:after="150"/>
      </w:pPr>
      <w:r>
        <w:rPr/>
        <w:t xml:space="preserve">2、企业4G业务现状 466</w:t>
      </w:r>
    </w:p>
    <w:p>
      <w:pPr>
        <w:spacing w:after="150"/>
      </w:pPr>
      <w:r>
        <w:rPr/>
        <w:t xml:space="preserve">3、企业经营状况 467</w:t>
      </w:r>
    </w:p>
    <w:p>
      <w:pPr>
        <w:spacing w:after="150"/>
      </w:pPr>
      <w:r>
        <w:rPr/>
        <w:t xml:space="preserve">4、企业智慧城市建设业务状况 467</w:t>
      </w:r>
    </w:p>
    <w:p>
      <w:pPr>
        <w:spacing w:after="150"/>
      </w:pPr>
      <w:r>
        <w:rPr/>
        <w:t xml:space="preserve">5、企业发展战略 469</w:t>
      </w:r>
    </w:p>
    <w:p>
      <w:pPr>
        <w:spacing w:after="150"/>
      </w:pPr>
      <w:r>
        <w:rPr/>
        <w:t xml:space="preserve">四、浙大网新科技股份有限公司 470</w:t>
      </w:r>
    </w:p>
    <w:p>
      <w:pPr>
        <w:spacing w:after="150"/>
      </w:pPr>
      <w:r>
        <w:rPr/>
        <w:t xml:space="preserve">1、企业概况分析 470</w:t>
      </w:r>
    </w:p>
    <w:p>
      <w:pPr>
        <w:spacing w:after="150"/>
      </w:pPr>
      <w:r>
        <w:rPr/>
        <w:t xml:space="preserve">2、企业云计算产品业务分析 470</w:t>
      </w:r>
    </w:p>
    <w:p>
      <w:pPr>
        <w:spacing w:after="150"/>
      </w:pPr>
      <w:r>
        <w:rPr/>
        <w:t xml:space="preserve">3、企业主要经济指标分析 471</w:t>
      </w:r>
    </w:p>
    <w:p>
      <w:pPr>
        <w:spacing w:after="150"/>
      </w:pPr>
      <w:r>
        <w:rPr/>
        <w:t xml:space="preserve">4、企业盈利能力分析 476</w:t>
      </w:r>
    </w:p>
    <w:p>
      <w:pPr>
        <w:spacing w:after="150"/>
      </w:pPr>
      <w:r>
        <w:rPr/>
        <w:t xml:space="preserve">5、企业运营能力分析 477</w:t>
      </w:r>
    </w:p>
    <w:p>
      <w:pPr>
        <w:spacing w:after="150"/>
      </w:pPr>
      <w:r>
        <w:rPr/>
        <w:t xml:space="preserve">6、企业偿债能力分析 477</w:t>
      </w:r>
    </w:p>
    <w:p>
      <w:pPr>
        <w:spacing w:after="150"/>
      </w:pPr>
      <w:r>
        <w:rPr/>
        <w:t xml:space="preserve">7、企业云计算战略分析 478</w:t>
      </w:r>
    </w:p>
    <w:p>
      <w:pPr>
        <w:spacing w:after="150"/>
      </w:pPr>
      <w:r>
        <w:rPr/>
        <w:t xml:space="preserve">8、企业竞争优势分析 479</w:t>
      </w:r>
    </w:p>
    <w:p>
      <w:pPr>
        <w:spacing w:after="150"/>
      </w:pPr>
      <w:r>
        <w:rPr/>
        <w:t xml:space="preserve">五、同方股份有限公司 480</w:t>
      </w:r>
    </w:p>
    <w:p>
      <w:pPr>
        <w:spacing w:after="150"/>
      </w:pPr>
      <w:r>
        <w:rPr/>
        <w:t xml:space="preserve">1、企业概况 480</w:t>
      </w:r>
    </w:p>
    <w:p>
      <w:pPr>
        <w:spacing w:after="150"/>
      </w:pPr>
      <w:r>
        <w:rPr/>
        <w:t xml:space="preserve">2、企业竞争优势 480</w:t>
      </w:r>
    </w:p>
    <w:p>
      <w:pPr>
        <w:spacing w:after="150"/>
      </w:pPr>
      <w:r>
        <w:rPr/>
        <w:t xml:space="preserve">3、企业经营状况 481</w:t>
      </w:r>
    </w:p>
    <w:p>
      <w:pPr>
        <w:spacing w:after="150"/>
      </w:pPr>
      <w:r>
        <w:rPr/>
        <w:t xml:space="preserve">4、企业智慧城市建设业务状况 482</w:t>
      </w:r>
    </w:p>
    <w:p>
      <w:pPr>
        <w:spacing w:after="150"/>
      </w:pPr>
      <w:r>
        <w:rPr/>
        <w:t xml:space="preserve">5、企业发展战略 483</w:t>
      </w:r>
    </w:p>
    <w:p>
      <w:pPr>
        <w:spacing w:after="150"/>
      </w:pPr>
      <w:r>
        <w:rPr/>
        <w:t xml:space="preserve">六、东软集团股份有限公司 484</w:t>
      </w:r>
    </w:p>
    <w:p>
      <w:pPr>
        <w:spacing w:after="150"/>
      </w:pPr>
      <w:r>
        <w:rPr/>
        <w:t xml:space="preserve">1、企业概况分析 484</w:t>
      </w:r>
    </w:p>
    <w:p>
      <w:pPr>
        <w:spacing w:after="150"/>
      </w:pPr>
      <w:r>
        <w:rPr/>
        <w:t xml:space="preserve">2、企业云计算产品业务分析 484</w:t>
      </w:r>
    </w:p>
    <w:p>
      <w:pPr>
        <w:spacing w:after="150"/>
      </w:pPr>
      <w:r>
        <w:rPr/>
        <w:t xml:space="preserve">3、企业主要经济指标分析 484</w:t>
      </w:r>
    </w:p>
    <w:p>
      <w:pPr>
        <w:spacing w:after="150"/>
      </w:pPr>
      <w:r>
        <w:rPr/>
        <w:t xml:space="preserve">4、企业盈利能力分析 488</w:t>
      </w:r>
    </w:p>
    <w:p>
      <w:pPr>
        <w:spacing w:after="150"/>
      </w:pPr>
      <w:r>
        <w:rPr/>
        <w:t xml:space="preserve">5、企业运营能力分析 489</w:t>
      </w:r>
    </w:p>
    <w:p>
      <w:pPr>
        <w:spacing w:after="150"/>
      </w:pPr>
      <w:r>
        <w:rPr/>
        <w:t xml:space="preserve">6、企业偿债能力分析 489</w:t>
      </w:r>
    </w:p>
    <w:p>
      <w:pPr>
        <w:spacing w:after="150"/>
      </w:pPr>
      <w:r>
        <w:rPr/>
        <w:t xml:space="preserve">7、企业云计算战略分析 489</w:t>
      </w:r>
    </w:p>
    <w:p>
      <w:pPr>
        <w:spacing w:after="150"/>
      </w:pPr>
      <w:r>
        <w:rPr/>
        <w:t xml:space="preserve">8、企业竞争优势分析 490</w:t>
      </w:r>
    </w:p>
    <w:p>
      <w:pPr>
        <w:spacing w:after="150"/>
      </w:pPr>
      <w:r>
        <w:rPr/>
        <w:t xml:space="preserve">9、企业最新发展动向分析 492</w:t>
      </w:r>
    </w:p>
    <w:p>
      <w:pPr>
        <w:spacing w:after="150"/>
      </w:pPr>
      <w:r>
        <w:rPr/>
        <w:t xml:space="preserve">七、杭州海康威视数字技术股份有限公司 492</w:t>
      </w:r>
    </w:p>
    <w:p>
      <w:pPr>
        <w:spacing w:after="150"/>
      </w:pPr>
      <w:r>
        <w:rPr/>
        <w:t xml:space="preserve">1、企业概况 492</w:t>
      </w:r>
    </w:p>
    <w:p>
      <w:pPr>
        <w:spacing w:after="150"/>
      </w:pPr>
      <w:r>
        <w:rPr/>
        <w:t xml:space="preserve">2、企业竞争优势 493</w:t>
      </w:r>
    </w:p>
    <w:p>
      <w:pPr>
        <w:spacing w:after="150"/>
      </w:pPr>
      <w:r>
        <w:rPr/>
        <w:t xml:space="preserve">3、企业经营状况 493</w:t>
      </w:r>
    </w:p>
    <w:p>
      <w:pPr>
        <w:spacing w:after="150"/>
      </w:pPr>
      <w:r>
        <w:rPr/>
        <w:t xml:space="preserve">4、企业智慧城市建设业务状况 494</w:t>
      </w:r>
    </w:p>
    <w:p>
      <w:pPr>
        <w:spacing w:after="150"/>
      </w:pPr>
      <w:r>
        <w:rPr/>
        <w:t xml:space="preserve">5、企业发展战略 495</w:t>
      </w:r>
    </w:p>
    <w:p>
      <w:pPr>
        <w:spacing w:after="150"/>
      </w:pPr>
      <w:r>
        <w:rPr/>
        <w:t xml:space="preserve">八、北京数字政通科技股份有限公司 496</w:t>
      </w:r>
    </w:p>
    <w:p>
      <w:pPr>
        <w:spacing w:after="150"/>
      </w:pPr>
      <w:r>
        <w:rPr/>
        <w:t xml:space="preserve">1、企业发展概况 496</w:t>
      </w:r>
    </w:p>
    <w:p>
      <w:pPr>
        <w:spacing w:after="150"/>
      </w:pPr>
      <w:r>
        <w:rPr/>
        <w:t xml:space="preserve">2、企业产品与业务 496</w:t>
      </w:r>
    </w:p>
    <w:p>
      <w:pPr>
        <w:spacing w:after="150"/>
      </w:pPr>
      <w:r>
        <w:rPr/>
        <w:t xml:space="preserve">3、企业技术实力分析 502</w:t>
      </w:r>
    </w:p>
    <w:p>
      <w:pPr>
        <w:spacing w:after="150"/>
      </w:pPr>
      <w:r>
        <w:rPr/>
        <w:t xml:space="preserve">4、企业主要业绩分析 502</w:t>
      </w:r>
    </w:p>
    <w:p>
      <w:pPr>
        <w:spacing w:after="150"/>
      </w:pPr>
      <w:r>
        <w:rPr/>
        <w:t xml:space="preserve">5、企业销售与服务网络 504</w:t>
      </w:r>
    </w:p>
    <w:p>
      <w:pPr>
        <w:spacing w:after="150"/>
      </w:pPr>
      <w:r>
        <w:rPr/>
        <w:t xml:space="preserve">6、企业经营情况分析 505</w:t>
      </w:r>
    </w:p>
    <w:p>
      <w:pPr>
        <w:spacing w:after="150"/>
      </w:pPr>
      <w:r>
        <w:rPr/>
        <w:t xml:space="preserve">7、企业经营优劣势分析 507</w:t>
      </w:r>
    </w:p>
    <w:p>
      <w:pPr>
        <w:spacing w:after="150"/>
      </w:pPr>
      <w:r>
        <w:rPr/>
        <w:t xml:space="preserve">8、企业最新发展动向 508</w:t>
      </w:r>
    </w:p>
    <w:p>
      <w:pPr>
        <w:spacing w:after="150"/>
      </w:pPr>
      <w:r>
        <w:rPr/>
        <w:t xml:space="preserve">九、用友软件股份有限公司 509</w:t>
      </w:r>
    </w:p>
    <w:p>
      <w:pPr>
        <w:spacing w:after="150"/>
      </w:pPr>
      <w:r>
        <w:rPr/>
        <w:t xml:space="preserve">1、企业概况分析 509</w:t>
      </w:r>
    </w:p>
    <w:p>
      <w:pPr>
        <w:spacing w:after="150"/>
      </w:pPr>
      <w:r>
        <w:rPr/>
        <w:t xml:space="preserve">2、企业云计算产品业务分析 509</w:t>
      </w:r>
    </w:p>
    <w:p>
      <w:pPr>
        <w:spacing w:after="150"/>
      </w:pPr>
      <w:r>
        <w:rPr/>
        <w:t xml:space="preserve">3、企业主要经济指标分析 509</w:t>
      </w:r>
    </w:p>
    <w:p>
      <w:pPr>
        <w:spacing w:after="150"/>
      </w:pPr>
      <w:r>
        <w:rPr/>
        <w:t xml:space="preserve">4、企业盈利能力分析 512</w:t>
      </w:r>
    </w:p>
    <w:p>
      <w:pPr>
        <w:spacing w:after="150"/>
      </w:pPr>
      <w:r>
        <w:rPr/>
        <w:t xml:space="preserve">5、企业运营能力分析 513</w:t>
      </w:r>
    </w:p>
    <w:p>
      <w:pPr>
        <w:spacing w:after="150"/>
      </w:pPr>
      <w:r>
        <w:rPr/>
        <w:t xml:space="preserve">6、企业偿债能力分析 513</w:t>
      </w:r>
    </w:p>
    <w:p>
      <w:pPr>
        <w:spacing w:after="150"/>
      </w:pPr>
      <w:r>
        <w:rPr/>
        <w:t xml:space="preserve">7、企业竞争优势分析 513</w:t>
      </w:r>
    </w:p>
    <w:p>
      <w:pPr>
        <w:spacing w:after="150"/>
      </w:pPr>
      <w:r>
        <w:rPr/>
        <w:t xml:space="preserve">8、企业最新发展动向分析 516</w:t>
      </w:r>
    </w:p>
    <w:p>
      <w:pPr>
        <w:spacing w:after="150"/>
      </w:pPr>
      <w:r>
        <w:rPr/>
        <w:t xml:space="preserve">十、广东安居宝数码科技股份有限公司 518</w:t>
      </w:r>
    </w:p>
    <w:p>
      <w:pPr>
        <w:spacing w:after="150"/>
      </w:pPr>
      <w:r>
        <w:rPr/>
        <w:t xml:space="preserve">1、企业基本情况 518</w:t>
      </w:r>
    </w:p>
    <w:p>
      <w:pPr>
        <w:spacing w:after="150"/>
      </w:pPr>
      <w:r>
        <w:rPr/>
        <w:t xml:space="preserve">2、主要经济指标分析 519</w:t>
      </w:r>
    </w:p>
    <w:p>
      <w:pPr>
        <w:spacing w:after="150"/>
      </w:pPr>
      <w:r>
        <w:rPr/>
        <w:t xml:space="preserve">3、企业销售渠道与网络 522</w:t>
      </w:r>
    </w:p>
    <w:p>
      <w:pPr>
        <w:spacing w:after="150"/>
      </w:pPr>
      <w:r>
        <w:rPr/>
        <w:t xml:space="preserve">4、企业经营状况优劣势分析 522</w:t>
      </w:r>
    </w:p>
    <w:p>
      <w:pPr>
        <w:spacing w:after="150"/>
      </w:pPr>
      <w:r>
        <w:rPr/>
        <w:t xml:space="preserve">5、企业最新发展动向分析 523</w:t>
      </w:r>
    </w:p>
    <w:p>
      <w:pPr>
        <w:spacing w:after="150"/>
      </w:pPr>
      <w:r>
        <w:rPr/>
        <w:t xml:space="preserve">6、企业未来发展战略规划 525</w:t>
      </w:r>
    </w:p>
    <w:p>
      <w:pPr>
        <w:spacing w:after="150"/>
      </w:pPr>
      <w:r>
        <w:rPr/>
        <w:t xml:space="preserve">十一、南通富士通微电子股份有限公司 526</w:t>
      </w:r>
    </w:p>
    <w:p>
      <w:pPr>
        <w:spacing w:after="150"/>
      </w:pPr>
      <w:r>
        <w:rPr/>
        <w:t xml:space="preserve">1、企业基本情况 526</w:t>
      </w:r>
    </w:p>
    <w:p>
      <w:pPr>
        <w:spacing w:after="150"/>
      </w:pPr>
      <w:r>
        <w:rPr/>
        <w:t xml:space="preserve">2、主要经济指标分析 526</w:t>
      </w:r>
    </w:p>
    <w:p>
      <w:pPr>
        <w:spacing w:after="150"/>
      </w:pPr>
      <w:r>
        <w:rPr/>
        <w:t xml:space="preserve">3、企业销售渠道与网络 529</w:t>
      </w:r>
    </w:p>
    <w:p>
      <w:pPr>
        <w:spacing w:after="150"/>
      </w:pPr>
      <w:r>
        <w:rPr/>
        <w:t xml:space="preserve">4、企业经营状况优劣势分析 529</w:t>
      </w:r>
    </w:p>
    <w:p>
      <w:pPr>
        <w:spacing w:after="150"/>
      </w:pPr>
      <w:r>
        <w:rPr/>
        <w:t xml:space="preserve">5、企业最新发展动向分析 530</w:t>
      </w:r>
    </w:p>
    <w:p>
      <w:pPr>
        <w:spacing w:after="150"/>
      </w:pPr>
      <w:r>
        <w:rPr/>
        <w:t xml:space="preserve">6、企业未来发展战略规划 530</w:t>
      </w:r>
    </w:p>
    <w:p>
      <w:pPr>
        <w:spacing w:after="150"/>
      </w:pPr>
      <w:r>
        <w:rPr/>
        <w:t xml:space="preserve">十二、恒宝股份有限公司 530</w:t>
      </w:r>
    </w:p>
    <w:p>
      <w:pPr>
        <w:spacing w:after="150"/>
      </w:pPr>
      <w:r>
        <w:rPr/>
        <w:t xml:space="preserve">1、企业基本情况 530</w:t>
      </w:r>
    </w:p>
    <w:p>
      <w:pPr>
        <w:spacing w:after="150"/>
      </w:pPr>
      <w:r>
        <w:rPr/>
        <w:t xml:space="preserve">2、主要经济指标分析 531</w:t>
      </w:r>
    </w:p>
    <w:p>
      <w:pPr>
        <w:spacing w:after="150"/>
      </w:pPr>
      <w:r>
        <w:rPr/>
        <w:t xml:space="preserve">3、企业销售渠道与网络 534</w:t>
      </w:r>
    </w:p>
    <w:p>
      <w:pPr>
        <w:spacing w:after="150"/>
      </w:pPr>
      <w:r>
        <w:rPr/>
        <w:t xml:space="preserve">4、企业经营状况优劣势分析 534</w:t>
      </w:r>
    </w:p>
    <w:p>
      <w:pPr>
        <w:spacing w:after="150"/>
      </w:pPr>
      <w:r>
        <w:rPr/>
        <w:t xml:space="preserve">5、企业最新发展动向分析 535</w:t>
      </w:r>
    </w:p>
    <w:p>
      <w:pPr>
        <w:spacing w:after="150"/>
      </w:pPr>
      <w:r>
        <w:rPr/>
        <w:t xml:space="preserve">6、企业未来发展战略规划 535</w:t>
      </w:r>
    </w:p>
    <w:p>
      <w:pPr>
        <w:spacing w:after="150"/>
      </w:pPr>
      <w:r>
        <w:rPr/>
        <w:t xml:space="preserve">十三、广联达软件股份有限公司 536</w:t>
      </w:r>
    </w:p>
    <w:p>
      <w:pPr>
        <w:spacing w:after="150"/>
      </w:pPr>
      <w:r>
        <w:rPr/>
        <w:t xml:space="preserve">1、企业基本情况 536</w:t>
      </w:r>
    </w:p>
    <w:p>
      <w:pPr>
        <w:spacing w:after="150"/>
      </w:pPr>
      <w:r>
        <w:rPr/>
        <w:t xml:space="preserve">2、主要经济指标分析 537</w:t>
      </w:r>
    </w:p>
    <w:p>
      <w:pPr>
        <w:spacing w:after="150"/>
      </w:pPr>
      <w:r>
        <w:rPr/>
        <w:t xml:space="preserve">3、企业销售渠道与网络 540</w:t>
      </w:r>
    </w:p>
    <w:p>
      <w:pPr>
        <w:spacing w:after="150"/>
      </w:pPr>
      <w:r>
        <w:rPr/>
        <w:t xml:space="preserve">4、企业经营状况优劣势分析 540</w:t>
      </w:r>
    </w:p>
    <w:p>
      <w:pPr>
        <w:spacing w:after="150"/>
      </w:pPr>
      <w:r>
        <w:rPr/>
        <w:t xml:space="preserve">5、企业最新发展动向分析 541</w:t>
      </w:r>
    </w:p>
    <w:p>
      <w:pPr>
        <w:spacing w:after="150"/>
      </w:pPr>
      <w:r>
        <w:rPr/>
        <w:t xml:space="preserve">6、企业未来发展战略规划 542</w:t>
      </w:r>
    </w:p>
    <w:p>
      <w:pPr>
        <w:spacing w:after="150"/>
      </w:pPr>
      <w:r>
        <w:rPr/>
        <w:t xml:space="preserve">十四、华为技术有限公司 542</w:t>
      </w:r>
    </w:p>
    <w:p>
      <w:pPr>
        <w:spacing w:after="150"/>
      </w:pPr>
      <w:r>
        <w:rPr/>
        <w:t xml:space="preserve">1、企业概况 542</w:t>
      </w:r>
    </w:p>
    <w:p>
      <w:pPr>
        <w:spacing w:after="150"/>
      </w:pPr>
      <w:r>
        <w:rPr/>
        <w:t xml:space="preserve">2、企业竞争优势 544</w:t>
      </w:r>
    </w:p>
    <w:p>
      <w:pPr>
        <w:spacing w:after="150"/>
      </w:pPr>
      <w:r>
        <w:rPr/>
        <w:t xml:space="preserve">3、企业经营状况 544</w:t>
      </w:r>
    </w:p>
    <w:p>
      <w:pPr>
        <w:spacing w:after="150"/>
      </w:pPr>
      <w:r>
        <w:rPr/>
        <w:t xml:space="preserve">4、企业智慧城市建设业务状况 544</w:t>
      </w:r>
    </w:p>
    <w:p>
      <w:pPr>
        <w:spacing w:after="150"/>
      </w:pPr>
      <w:r>
        <w:rPr/>
        <w:t xml:space="preserve">5、企业发展战略 546</w:t>
      </w:r>
    </w:p>
    <w:p>
      <w:pPr>
        <w:spacing w:after="150"/>
      </w:pPr>
      <w:r>
        <w:rPr/>
        <w:t xml:space="preserve">十五、中兴通讯股份有限公司 547</w:t>
      </w:r>
    </w:p>
    <w:p>
      <w:pPr>
        <w:spacing w:after="150"/>
      </w:pPr>
      <w:r>
        <w:rPr/>
        <w:t xml:space="preserve">1、企业概况分析 547</w:t>
      </w:r>
    </w:p>
    <w:p>
      <w:pPr>
        <w:spacing w:after="150"/>
      </w:pPr>
      <w:r>
        <w:rPr/>
        <w:t xml:space="preserve">2、企业云计算产品业务分析 547</w:t>
      </w:r>
    </w:p>
    <w:p>
      <w:pPr>
        <w:spacing w:after="150"/>
      </w:pPr>
      <w:r>
        <w:rPr/>
        <w:t xml:space="preserve">3、企业云计算解决方案分析 547</w:t>
      </w:r>
    </w:p>
    <w:p>
      <w:pPr>
        <w:spacing w:after="150"/>
      </w:pPr>
      <w:r>
        <w:rPr/>
        <w:t xml:space="preserve">4、企业主要经济指标分析 550</w:t>
      </w:r>
    </w:p>
    <w:p>
      <w:pPr>
        <w:spacing w:after="150"/>
      </w:pPr>
      <w:r>
        <w:rPr/>
        <w:t xml:space="preserve">5、企业盈利能力分析 553</w:t>
      </w:r>
    </w:p>
    <w:p>
      <w:pPr>
        <w:spacing w:after="150"/>
      </w:pPr>
      <w:r>
        <w:rPr/>
        <w:t xml:space="preserve">6、企业运营能力分析 553</w:t>
      </w:r>
    </w:p>
    <w:p>
      <w:pPr>
        <w:spacing w:after="150"/>
      </w:pPr>
      <w:r>
        <w:rPr/>
        <w:t xml:space="preserve">7、企业偿债能力分析 554</w:t>
      </w:r>
    </w:p>
    <w:p>
      <w:pPr>
        <w:spacing w:after="150"/>
      </w:pPr>
      <w:r>
        <w:rPr/>
        <w:t xml:space="preserve">8、企业云计算战略分析 554</w:t>
      </w:r>
    </w:p>
    <w:p>
      <w:pPr>
        <w:spacing w:after="150"/>
      </w:pPr>
      <w:r>
        <w:rPr/>
        <w:t xml:space="preserve">9、企业竞争优势分析 554</w:t>
      </w:r>
    </w:p>
    <w:p>
      <w:pPr>
        <w:spacing w:after="150"/>
      </w:pPr>
      <w:r>
        <w:rPr/>
        <w:t xml:space="preserve">10、企业最新发展动向分析 557</w:t>
      </w:r>
    </w:p>
    <w:p>
      <w:pPr>
        <w:spacing w:after="150"/>
      </w:pPr>
      <w:r>
        <w:rPr/>
        <w:t xml:space="preserve">十六、北京北斗星通导航技术股份有限公司 557</w:t>
      </w:r>
    </w:p>
    <w:p>
      <w:pPr>
        <w:spacing w:after="150"/>
      </w:pPr>
      <w:r>
        <w:rPr/>
        <w:t xml:space="preserve">1、企业概况 557</w:t>
      </w:r>
    </w:p>
    <w:p>
      <w:pPr>
        <w:spacing w:after="150"/>
      </w:pPr>
      <w:r>
        <w:rPr/>
        <w:t xml:space="preserve">2、企业竞争优势 558</w:t>
      </w:r>
    </w:p>
    <w:p>
      <w:pPr>
        <w:spacing w:after="150"/>
      </w:pPr>
      <w:r>
        <w:rPr/>
        <w:t xml:space="preserve">3、企业经营状况 558</w:t>
      </w:r>
    </w:p>
    <w:p>
      <w:pPr>
        <w:spacing w:after="150"/>
      </w:pPr>
      <w:r>
        <w:rPr/>
        <w:t xml:space="preserve">4、企业智慧城市建设业务状况 558</w:t>
      </w:r>
    </w:p>
    <w:p>
      <w:pPr>
        <w:spacing w:after="150"/>
      </w:pPr>
      <w:r>
        <w:rPr/>
        <w:t xml:space="preserve">5、企业发展战略 559</w:t>
      </w:r>
    </w:p>
    <w:p>
      <w:pPr>
        <w:spacing w:after="150"/>
      </w:pPr>
      <w:r>
        <w:rPr/>
        <w:t xml:space="preserve">十七、大唐电信科技股份有限公司 559</w:t>
      </w:r>
    </w:p>
    <w:p>
      <w:pPr>
        <w:spacing w:after="150"/>
      </w:pPr>
      <w:r>
        <w:rPr/>
        <w:t xml:space="preserve">1、企业概况 559</w:t>
      </w:r>
    </w:p>
    <w:p>
      <w:pPr>
        <w:spacing w:after="150"/>
      </w:pPr>
      <w:r>
        <w:rPr/>
        <w:t xml:space="preserve">2、企业竞争优势 560</w:t>
      </w:r>
    </w:p>
    <w:p>
      <w:pPr>
        <w:spacing w:after="150"/>
      </w:pPr>
      <w:r>
        <w:rPr/>
        <w:t xml:space="preserve">3、企业经营状况 561</w:t>
      </w:r>
    </w:p>
    <w:p>
      <w:pPr>
        <w:spacing w:after="150"/>
      </w:pPr>
      <w:r>
        <w:rPr/>
        <w:t xml:space="preserve">4、企业智慧城市建设业务状况 562</w:t>
      </w:r>
    </w:p>
    <w:p>
      <w:pPr>
        <w:spacing w:after="150"/>
      </w:pPr>
      <w:r>
        <w:rPr/>
        <w:t xml:space="preserve">十八、浙江大华技术股份有限公司 563</w:t>
      </w:r>
    </w:p>
    <w:p>
      <w:pPr>
        <w:spacing w:after="150"/>
      </w:pPr>
      <w:r>
        <w:rPr/>
        <w:t xml:space="preserve">1、企业基本情况 563</w:t>
      </w:r>
    </w:p>
    <w:p>
      <w:pPr>
        <w:spacing w:after="150"/>
      </w:pPr>
      <w:r>
        <w:rPr/>
        <w:t xml:space="preserve">2、主要经济指标分析 564</w:t>
      </w:r>
    </w:p>
    <w:p>
      <w:pPr>
        <w:spacing w:after="150"/>
      </w:pPr>
      <w:r>
        <w:rPr/>
        <w:t xml:space="preserve">3、企业销售渠道与网络 566</w:t>
      </w:r>
    </w:p>
    <w:p>
      <w:pPr>
        <w:spacing w:after="150"/>
      </w:pPr>
      <w:r>
        <w:rPr/>
        <w:t xml:space="preserve">4、企业经营状况优劣势分析 567</w:t>
      </w:r>
    </w:p>
    <w:p>
      <w:pPr>
        <w:spacing w:after="150"/>
      </w:pPr>
      <w:r>
        <w:rPr/>
        <w:t xml:space="preserve">5、企业最新发展动向分析 568</w:t>
      </w:r>
    </w:p>
    <w:p>
      <w:pPr>
        <w:spacing w:after="150"/>
      </w:pPr>
      <w:r>
        <w:rPr/>
        <w:t xml:space="preserve">6、企业未来发展战略规划 569</w:t>
      </w:r>
    </w:p>
    <w:p>
      <w:pPr>
        <w:spacing w:after="150"/>
      </w:pPr>
      <w:r>
        <w:rPr/>
        <w:t xml:space="preserve">十九、万达信息股份有限公司 569</w:t>
      </w:r>
    </w:p>
    <w:p>
      <w:pPr>
        <w:spacing w:after="150"/>
      </w:pPr>
      <w:r>
        <w:rPr/>
        <w:t xml:space="preserve">1、企业概况 569</w:t>
      </w:r>
    </w:p>
    <w:p>
      <w:pPr>
        <w:spacing w:after="150"/>
      </w:pPr>
      <w:r>
        <w:rPr/>
        <w:t xml:space="preserve">2、企业竞争优势 570</w:t>
      </w:r>
    </w:p>
    <w:p>
      <w:pPr>
        <w:spacing w:after="150"/>
      </w:pPr>
      <w:r>
        <w:rPr/>
        <w:t xml:space="preserve">3、企业经营状况 571</w:t>
      </w:r>
    </w:p>
    <w:p>
      <w:pPr>
        <w:spacing w:after="150"/>
      </w:pPr>
      <w:r>
        <w:rPr/>
        <w:t xml:space="preserve">4、企业智慧城市建设业务状况 571</w:t>
      </w:r>
    </w:p>
    <w:p>
      <w:pPr>
        <w:spacing w:after="150"/>
      </w:pPr>
      <w:r>
        <w:rPr/>
        <w:t xml:space="preserve">5、企业发展战略 573</w:t>
      </w:r>
    </w:p>
    <w:p>
      <w:pPr>
        <w:spacing w:after="150"/>
      </w:pPr>
      <w:r>
        <w:rPr/>
        <w:t xml:space="preserve">二十、北京启明星辰信息技术股份有限公司 573</w:t>
      </w:r>
    </w:p>
    <w:p>
      <w:pPr>
        <w:spacing w:after="150"/>
      </w:pPr>
      <w:r>
        <w:rPr/>
        <w:t xml:space="preserve">1、企业概况 573</w:t>
      </w:r>
    </w:p>
    <w:p>
      <w:pPr>
        <w:spacing w:after="150"/>
      </w:pPr>
      <w:r>
        <w:rPr/>
        <w:t xml:space="preserve">2、企业竞争优势 574</w:t>
      </w:r>
    </w:p>
    <w:p>
      <w:pPr>
        <w:spacing w:after="150"/>
      </w:pPr>
      <w:r>
        <w:rPr/>
        <w:t xml:space="preserve">3、企业经营状况 576</w:t>
      </w:r>
    </w:p>
    <w:p>
      <w:pPr>
        <w:spacing w:after="150"/>
      </w:pPr>
      <w:r>
        <w:rPr/>
        <w:t xml:space="preserve">4、企业发展战略 576</w:t>
      </w:r>
    </w:p>
    <w:p>
      <w:pPr>
        <w:spacing w:after="150"/>
      </w:pPr>
      <w:r>
        <w:rPr/>
        <w:t xml:space="preserve">二十一、深圳市赛格导航科技股份有限公司 577</w:t>
      </w:r>
    </w:p>
    <w:p>
      <w:pPr>
        <w:spacing w:after="150"/>
      </w:pPr>
      <w:r>
        <w:rPr/>
        <w:t xml:space="preserve">1、企业发展概况 577</w:t>
      </w:r>
    </w:p>
    <w:p>
      <w:pPr>
        <w:spacing w:after="150"/>
      </w:pPr>
      <w:r>
        <w:rPr/>
        <w:t xml:space="preserve">2、企业产品与业务分析 577</w:t>
      </w:r>
    </w:p>
    <w:p>
      <w:pPr>
        <w:spacing w:after="150"/>
      </w:pPr>
      <w:r>
        <w:rPr/>
        <w:t xml:space="preserve">3、企业技术实力分析 577</w:t>
      </w:r>
    </w:p>
    <w:p>
      <w:pPr>
        <w:spacing w:after="150"/>
      </w:pPr>
      <w:r>
        <w:rPr/>
        <w:t xml:space="preserve">4、企业销售与服务网络 577</w:t>
      </w:r>
    </w:p>
    <w:p>
      <w:pPr>
        <w:spacing w:after="150"/>
      </w:pPr>
      <w:r>
        <w:rPr/>
        <w:t xml:space="preserve">5、企业主要业绩分析 578</w:t>
      </w:r>
    </w:p>
    <w:p>
      <w:pPr>
        <w:spacing w:after="150"/>
      </w:pPr>
      <w:r>
        <w:rPr/>
        <w:t xml:space="preserve">6、企业核心竞争力分析 579</w:t>
      </w:r>
    </w:p>
    <w:p>
      <w:pPr>
        <w:spacing w:after="150"/>
      </w:pPr>
      <w:r>
        <w:rPr/>
        <w:t xml:space="preserve">二十二、武汉光迅科技股份有限公司 579</w:t>
      </w:r>
    </w:p>
    <w:p>
      <w:pPr>
        <w:spacing w:after="150"/>
      </w:pPr>
      <w:r>
        <w:rPr/>
        <w:t xml:space="preserve">1、企业概况 579</w:t>
      </w:r>
    </w:p>
    <w:p>
      <w:pPr>
        <w:spacing w:after="150"/>
      </w:pPr>
      <w:r>
        <w:rPr/>
        <w:t xml:space="preserve">2、企业竞争优势 580</w:t>
      </w:r>
    </w:p>
    <w:p>
      <w:pPr>
        <w:spacing w:after="150"/>
      </w:pPr>
      <w:r>
        <w:rPr/>
        <w:t xml:space="preserve">3、企业经营状况 581</w:t>
      </w:r>
    </w:p>
    <w:p>
      <w:pPr>
        <w:spacing w:after="150"/>
      </w:pPr>
      <w:r>
        <w:rPr/>
        <w:t xml:space="preserve">4、企业发展战略 582</w:t>
      </w:r>
    </w:p>
    <w:p>
      <w:pPr>
        <w:spacing w:after="150"/>
      </w:pPr>
      <w:r>
        <w:rPr/>
        <w:t xml:space="preserve">二十三、太极计算机股份有限公司 584</w:t>
      </w:r>
    </w:p>
    <w:p>
      <w:pPr>
        <w:spacing w:after="150"/>
      </w:pPr>
      <w:r>
        <w:rPr/>
        <w:t xml:space="preserve">1、企业概况 584</w:t>
      </w:r>
    </w:p>
    <w:p>
      <w:pPr>
        <w:spacing w:after="150"/>
      </w:pPr>
      <w:r>
        <w:rPr/>
        <w:t xml:space="preserve">2、企业竞争优势 584</w:t>
      </w:r>
    </w:p>
    <w:p>
      <w:pPr>
        <w:spacing w:after="150"/>
      </w:pPr>
      <w:r>
        <w:rPr/>
        <w:t xml:space="preserve">3、企业经营状况 585</w:t>
      </w:r>
    </w:p>
    <w:p>
      <w:pPr>
        <w:spacing w:after="150"/>
      </w:pPr>
      <w:r>
        <w:rPr/>
        <w:t xml:space="preserve">4、企业发展战略 585</w:t>
      </w:r>
    </w:p>
    <w:p>
      <w:pPr>
        <w:spacing w:after="150"/>
      </w:pPr>
      <w:r>
        <w:rPr/>
        <w:t xml:space="preserve">二十四、阿里云计算有限公司 585</w:t>
      </w:r>
    </w:p>
    <w:p>
      <w:pPr>
        <w:spacing w:after="150"/>
      </w:pPr>
      <w:r>
        <w:rPr/>
        <w:t xml:space="preserve">1、企业概况 585</w:t>
      </w:r>
    </w:p>
    <w:p>
      <w:pPr>
        <w:spacing w:after="150"/>
      </w:pPr>
      <w:r>
        <w:rPr/>
        <w:t xml:space="preserve">2、企业合作伙伴分析 586</w:t>
      </w:r>
    </w:p>
    <w:p>
      <w:pPr>
        <w:spacing w:after="150"/>
      </w:pPr>
      <w:r>
        <w:rPr/>
        <w:t xml:space="preserve">3、企业运营能力分析 586</w:t>
      </w:r>
    </w:p>
    <w:p>
      <w:pPr>
        <w:spacing w:after="150"/>
      </w:pPr>
      <w:r>
        <w:rPr/>
        <w:t xml:space="preserve">4、企业发展动向分析 588</w:t>
      </w:r>
    </w:p>
    <w:p>
      <w:pPr>
        <w:spacing w:after="150"/>
      </w:pPr>
      <w:r>
        <w:rPr/>
        <w:t xml:space="preserve">5、企业发展优势分析 588</w:t>
      </w:r>
    </w:p>
    <w:p>
      <w:pPr>
        <w:spacing w:after="150"/>
      </w:pPr>
      <w:r>
        <w:rPr/>
        <w:t xml:space="preserve">6、企业经营策略和发展战略 589</w:t>
      </w:r>
    </w:p>
    <w:p>
      <w:pPr>
        <w:spacing w:after="150"/>
      </w:pPr>
      <w:r>
        <w:rPr/>
        <w:t xml:space="preserve">二十五、浪潮电子信息产业股份有限公司 589</w:t>
      </w:r>
    </w:p>
    <w:p>
      <w:pPr>
        <w:spacing w:after="150"/>
      </w:pPr>
      <w:r>
        <w:rPr/>
        <w:t xml:space="preserve">1、企业概况分析 589</w:t>
      </w:r>
    </w:p>
    <w:p>
      <w:pPr>
        <w:spacing w:after="150"/>
      </w:pPr>
      <w:r>
        <w:rPr/>
        <w:t xml:space="preserve">2、企业云计算产品业务分析 589</w:t>
      </w:r>
    </w:p>
    <w:p>
      <w:pPr>
        <w:spacing w:after="150"/>
      </w:pPr>
      <w:r>
        <w:rPr/>
        <w:t xml:space="preserve">3、企业主要经济指标分析 590</w:t>
      </w:r>
    </w:p>
    <w:p>
      <w:pPr>
        <w:spacing w:after="150"/>
      </w:pPr>
      <w:r>
        <w:rPr/>
        <w:t xml:space="preserve">4、企业盈利能力分析 593</w:t>
      </w:r>
    </w:p>
    <w:p>
      <w:pPr>
        <w:spacing w:after="150"/>
      </w:pPr>
      <w:r>
        <w:rPr/>
        <w:t xml:space="preserve">5、企业运营能力分析 593</w:t>
      </w:r>
    </w:p>
    <w:p>
      <w:pPr>
        <w:spacing w:after="150"/>
      </w:pPr>
      <w:r>
        <w:rPr/>
        <w:t xml:space="preserve">6、企业偿债能力分析 594</w:t>
      </w:r>
    </w:p>
    <w:p>
      <w:pPr>
        <w:spacing w:after="150"/>
      </w:pPr>
      <w:r>
        <w:rPr/>
        <w:t xml:space="preserve">7、企业云计算战略分析 594</w:t>
      </w:r>
    </w:p>
    <w:p>
      <w:pPr>
        <w:spacing w:after="150"/>
      </w:pPr>
      <w:r>
        <w:rPr/>
        <w:t xml:space="preserve">8、企业竞争优势分析 595</w:t>
      </w:r>
    </w:p>
    <w:p>
      <w:pPr>
        <w:spacing w:after="150"/>
      </w:pPr>
      <w:r>
        <w:rPr/>
        <w:t xml:space="preserve">二十六、鹏博士电信传媒集团股份有限公司 596</w:t>
      </w:r>
    </w:p>
    <w:p>
      <w:pPr>
        <w:spacing w:after="150"/>
      </w:pPr>
      <w:r>
        <w:rPr/>
        <w:t xml:space="preserve">1、企业概况分析 596</w:t>
      </w:r>
    </w:p>
    <w:p>
      <w:pPr>
        <w:spacing w:after="150"/>
      </w:pPr>
      <w:r>
        <w:rPr/>
        <w:t xml:space="preserve">2、企业云计算产品业务分析 596</w:t>
      </w:r>
    </w:p>
    <w:p>
      <w:pPr>
        <w:spacing w:after="150"/>
      </w:pPr>
      <w:r>
        <w:rPr/>
        <w:t xml:space="preserve">3、企业主要经济指标分析 596</w:t>
      </w:r>
    </w:p>
    <w:p>
      <w:pPr>
        <w:spacing w:after="150"/>
      </w:pPr>
      <w:r>
        <w:rPr/>
        <w:t xml:space="preserve">4、企业盈利能力分析 601</w:t>
      </w:r>
    </w:p>
    <w:p>
      <w:pPr>
        <w:spacing w:after="150"/>
      </w:pPr>
      <w:r>
        <w:rPr/>
        <w:t xml:space="preserve">5、企业运营能力分析 602</w:t>
      </w:r>
    </w:p>
    <w:p>
      <w:pPr>
        <w:spacing w:after="150"/>
      </w:pPr>
      <w:r>
        <w:rPr/>
        <w:t xml:space="preserve">6、企业偿债能力分析 602</w:t>
      </w:r>
    </w:p>
    <w:p>
      <w:pPr>
        <w:spacing w:after="150"/>
      </w:pPr>
      <w:r>
        <w:rPr/>
        <w:t xml:space="preserve">7、企业云计算战略分析 602</w:t>
      </w:r>
    </w:p>
    <w:p>
      <w:pPr>
        <w:spacing w:after="150"/>
      </w:pPr>
      <w:r>
        <w:rPr/>
        <w:t xml:space="preserve">8、企业竞争优势分析 603</w:t>
      </w:r>
    </w:p>
    <w:p>
      <w:pPr>
        <w:spacing w:after="150"/>
      </w:pPr>
      <w:r>
        <w:rPr/>
        <w:t xml:space="preserve">9、企业最新发展动向分析 605</w:t>
      </w:r>
    </w:p>
    <w:p>
      <w:pPr>
        <w:spacing w:after="150"/>
      </w:pPr>
      <w:r>
        <w:rPr/>
        <w:t xml:space="preserve">二十七、上海华东电脑股份有限公司 605</w:t>
      </w:r>
    </w:p>
    <w:p>
      <w:pPr>
        <w:spacing w:after="150"/>
      </w:pPr>
      <w:r>
        <w:rPr/>
        <w:t xml:space="preserve">1、企业概况分析 605</w:t>
      </w:r>
    </w:p>
    <w:p>
      <w:pPr>
        <w:spacing w:after="150"/>
      </w:pPr>
      <w:r>
        <w:rPr/>
        <w:t xml:space="preserve">2、企业云计算产品业务分析 605</w:t>
      </w:r>
    </w:p>
    <w:p>
      <w:pPr>
        <w:spacing w:after="150"/>
      </w:pPr>
      <w:r>
        <w:rPr/>
        <w:t xml:space="preserve">3、企业主要经济指标分析 605</w:t>
      </w:r>
    </w:p>
    <w:p>
      <w:pPr>
        <w:spacing w:after="150"/>
      </w:pPr>
      <w:r>
        <w:rPr/>
        <w:t xml:space="preserve">4、企业盈利能力分析 609</w:t>
      </w:r>
    </w:p>
    <w:p>
      <w:pPr>
        <w:spacing w:after="150"/>
      </w:pPr>
      <w:r>
        <w:rPr/>
        <w:t xml:space="preserve">5、企业运营能力分析 609</w:t>
      </w:r>
    </w:p>
    <w:p>
      <w:pPr>
        <w:spacing w:after="150"/>
      </w:pPr>
      <w:r>
        <w:rPr/>
        <w:t xml:space="preserve">6、企业偿债能力分析 610</w:t>
      </w:r>
    </w:p>
    <w:p>
      <w:pPr>
        <w:spacing w:after="150"/>
      </w:pPr>
      <w:r>
        <w:rPr/>
        <w:t xml:space="preserve">7、企业云计算战略分析 610</w:t>
      </w:r>
    </w:p>
    <w:p>
      <w:pPr>
        <w:spacing w:after="150"/>
      </w:pPr>
      <w:r>
        <w:rPr/>
        <w:t xml:space="preserve">8、企业竞争优势分析 610</w:t>
      </w:r>
    </w:p>
    <w:p>
      <w:pPr>
        <w:spacing w:after="150"/>
      </w:pPr>
      <w:r>
        <w:rPr/>
        <w:t xml:space="preserve">二十八、北京华胜天成科技股份有限公司 611</w:t>
      </w:r>
    </w:p>
    <w:p>
      <w:pPr>
        <w:spacing w:after="150"/>
      </w:pPr>
      <w:r>
        <w:rPr/>
        <w:t xml:space="preserve">1、企业概况分析 611</w:t>
      </w:r>
    </w:p>
    <w:p>
      <w:pPr>
        <w:spacing w:after="150"/>
      </w:pPr>
      <w:r>
        <w:rPr/>
        <w:t xml:space="preserve">2、企业云计算产品业务分析 612</w:t>
      </w:r>
    </w:p>
    <w:p>
      <w:pPr>
        <w:spacing w:after="150"/>
      </w:pPr>
      <w:r>
        <w:rPr/>
        <w:t xml:space="preserve">3、企业主要经济指标分析 613</w:t>
      </w:r>
    </w:p>
    <w:p>
      <w:pPr>
        <w:spacing w:after="150"/>
      </w:pPr>
      <w:r>
        <w:rPr/>
        <w:t xml:space="preserve">4、企业盈利能力分析 617</w:t>
      </w:r>
    </w:p>
    <w:p>
      <w:pPr>
        <w:spacing w:after="150"/>
      </w:pPr>
      <w:r>
        <w:rPr/>
        <w:t xml:space="preserve">5、企业运营能力分析 617</w:t>
      </w:r>
    </w:p>
    <w:p>
      <w:pPr>
        <w:spacing w:after="150"/>
      </w:pPr>
      <w:r>
        <w:rPr/>
        <w:t xml:space="preserve">6、企业偿债能力分析 618</w:t>
      </w:r>
    </w:p>
    <w:p>
      <w:pPr>
        <w:spacing w:after="150"/>
      </w:pPr>
      <w:r>
        <w:rPr/>
        <w:t xml:space="preserve">7、企业云计算战略分析 618</w:t>
      </w:r>
    </w:p>
    <w:p>
      <w:pPr>
        <w:spacing w:after="150"/>
      </w:pPr>
      <w:r>
        <w:rPr/>
        <w:t xml:space="preserve">8、企业竞争优势分析 618</w:t>
      </w:r>
    </w:p>
    <w:p>
      <w:pPr>
        <w:spacing w:after="150"/>
      </w:pPr>
      <w:r>
        <w:rPr/>
        <w:t xml:space="preserve">二十九、北京神州泰岳软件股份有限公司 620</w:t>
      </w:r>
    </w:p>
    <w:p>
      <w:pPr>
        <w:spacing w:after="150"/>
      </w:pPr>
      <w:r>
        <w:rPr/>
        <w:t xml:space="preserve">1、企业概况分析 620</w:t>
      </w:r>
    </w:p>
    <w:p>
      <w:pPr>
        <w:spacing w:after="150"/>
      </w:pPr>
      <w:r>
        <w:rPr/>
        <w:t xml:space="preserve">2、企业云计算产品业务分析 621</w:t>
      </w:r>
    </w:p>
    <w:p>
      <w:pPr>
        <w:spacing w:after="150"/>
      </w:pPr>
      <w:r>
        <w:rPr/>
        <w:t xml:space="preserve">3、企业主要经济指标分析 621</w:t>
      </w:r>
    </w:p>
    <w:p>
      <w:pPr>
        <w:spacing w:after="150"/>
      </w:pPr>
      <w:r>
        <w:rPr/>
        <w:t xml:space="preserve">4、企业盈利能力分析 624</w:t>
      </w:r>
    </w:p>
    <w:p>
      <w:pPr>
        <w:spacing w:after="150"/>
      </w:pPr>
      <w:r>
        <w:rPr/>
        <w:t xml:space="preserve">5、企业运营能力分析 625</w:t>
      </w:r>
    </w:p>
    <w:p>
      <w:pPr>
        <w:spacing w:after="150"/>
      </w:pPr>
      <w:r>
        <w:rPr/>
        <w:t xml:space="preserve">6、企业偿债能力分析 625</w:t>
      </w:r>
    </w:p>
    <w:p>
      <w:pPr>
        <w:spacing w:after="150"/>
      </w:pPr>
      <w:r>
        <w:rPr/>
        <w:t xml:space="preserve">7、企业云计算战略分析 625</w:t>
      </w:r>
    </w:p>
    <w:p>
      <w:pPr>
        <w:spacing w:after="150"/>
      </w:pPr>
      <w:r>
        <w:rPr/>
        <w:t xml:space="preserve">8、企业竞争优势分析 626</w:t>
      </w:r>
    </w:p>
    <w:p>
      <w:pPr>
        <w:spacing w:after="150"/>
      </w:pPr>
      <w:r>
        <w:rPr/>
        <w:t xml:space="preserve">三十、用友软件股份有限公司 628</w:t>
      </w:r>
    </w:p>
    <w:p>
      <w:pPr>
        <w:spacing w:after="150"/>
      </w:pPr>
      <w:r>
        <w:rPr/>
        <w:t xml:space="preserve">1、企业概况分析 628</w:t>
      </w:r>
    </w:p>
    <w:p>
      <w:pPr>
        <w:spacing w:after="150"/>
      </w:pPr>
      <w:r>
        <w:rPr/>
        <w:t xml:space="preserve">2、企业云计算产品业务分析 628</w:t>
      </w:r>
    </w:p>
    <w:p>
      <w:pPr>
        <w:spacing w:after="150"/>
      </w:pPr>
      <w:r>
        <w:rPr/>
        <w:t xml:space="preserve">3、企业主要经济指标分析 629</w:t>
      </w:r>
    </w:p>
    <w:p>
      <w:pPr>
        <w:spacing w:after="150"/>
      </w:pPr>
      <w:r>
        <w:rPr/>
        <w:t xml:space="preserve">4、企业盈利能力分析 632</w:t>
      </w:r>
    </w:p>
    <w:p>
      <w:pPr>
        <w:spacing w:after="150"/>
      </w:pPr>
      <w:r>
        <w:rPr/>
        <w:t xml:space="preserve">5、企业运营能力分析 632</w:t>
      </w:r>
    </w:p>
    <w:p>
      <w:pPr>
        <w:spacing w:after="150"/>
      </w:pPr>
      <w:r>
        <w:rPr/>
        <w:t xml:space="preserve">6、企业偿债能力分析 633</w:t>
      </w:r>
    </w:p>
    <w:p>
      <w:pPr>
        <w:spacing w:after="150"/>
      </w:pPr>
      <w:r>
        <w:rPr/>
        <w:t xml:space="preserve">7、企业竞争优势分析 633</w:t>
      </w:r>
    </w:p>
    <w:p>
      <w:pPr>
        <w:spacing w:after="150"/>
      </w:pPr>
      <w:r>
        <w:rPr/>
        <w:t xml:space="preserve">8、企业最新发展动向分析 635</w:t>
      </w:r>
    </w:p>
    <w:p>
      <w:pPr>
        <w:spacing w:after="150"/>
      </w:pPr>
      <w:r>
        <w:rPr>
          <w:b w:val="1"/>
          <w:bCs w:val="1"/>
        </w:rPr>
        <w:t xml:space="preserve">第十章 智慧城市建设前景及趋势预测 638</w:t>
      </w:r>
    </w:p>
    <w:p>
      <w:pPr>
        <w:spacing w:after="150"/>
      </w:pPr>
      <w:r>
        <w:rPr/>
        <w:t xml:space="preserve">第一节 2021-2026年智慧城市建设市场发展前景 638</w:t>
      </w:r>
    </w:p>
    <w:p>
      <w:pPr>
        <w:spacing w:after="150"/>
      </w:pPr>
      <w:r>
        <w:rPr/>
        <w:t xml:space="preserve">一、2021-2026年智慧城市建设市场发展潜力 638</w:t>
      </w:r>
    </w:p>
    <w:p>
      <w:pPr>
        <w:spacing w:after="150"/>
      </w:pPr>
      <w:r>
        <w:rPr/>
        <w:t xml:space="preserve">二、2021-2026年智慧城市建设市场发展前景展望 638</w:t>
      </w:r>
    </w:p>
    <w:p>
      <w:pPr>
        <w:spacing w:after="150"/>
      </w:pPr>
      <w:r>
        <w:rPr/>
        <w:t xml:space="preserve">三、2021-2026年智慧城市建设细分行业发展前景分析 639</w:t>
      </w:r>
    </w:p>
    <w:p>
      <w:pPr>
        <w:spacing w:after="150"/>
      </w:pPr>
      <w:r>
        <w:rPr/>
        <w:t xml:space="preserve">第二节 2021-2026年智慧城市建设市场发展趋势预测 640</w:t>
      </w:r>
    </w:p>
    <w:p>
      <w:pPr>
        <w:spacing w:after="150"/>
      </w:pPr>
      <w:r>
        <w:rPr/>
        <w:t xml:space="preserve">一、2021-2026年智慧城市建设发展趋势 640</w:t>
      </w:r>
    </w:p>
    <w:p>
      <w:pPr>
        <w:spacing w:after="150"/>
      </w:pPr>
      <w:r>
        <w:rPr/>
        <w:t xml:space="preserve">二、2021-2026年智慧城市建设市场规模预测 642</w:t>
      </w:r>
    </w:p>
    <w:p>
      <w:pPr>
        <w:spacing w:after="150"/>
      </w:pPr>
      <w:r>
        <w:rPr/>
        <w:t xml:space="preserve">三、2021-2026年智慧城市建设应用趋势预测 642</w:t>
      </w:r>
    </w:p>
    <w:p>
      <w:pPr>
        <w:spacing w:after="150"/>
      </w:pPr>
      <w:r>
        <w:rPr/>
        <w:t xml:space="preserve">第三节 2021-2026年中国智慧城市建设供需预测 643</w:t>
      </w:r>
    </w:p>
    <w:p>
      <w:pPr>
        <w:spacing w:after="150"/>
      </w:pPr>
      <w:r>
        <w:rPr/>
        <w:t xml:space="preserve">一、2021-2026年中国智慧城市建设供给预测 643</w:t>
      </w:r>
    </w:p>
    <w:p>
      <w:pPr>
        <w:spacing w:after="150"/>
      </w:pPr>
      <w:r>
        <w:rPr/>
        <w:t xml:space="preserve">二、2021-2026年中国智慧城市建设需求预测 643</w:t>
      </w:r>
    </w:p>
    <w:p>
      <w:pPr>
        <w:spacing w:after="150"/>
      </w:pPr>
      <w:r>
        <w:rPr>
          <w:b w:val="1"/>
          <w:bCs w:val="1"/>
        </w:rPr>
        <w:t xml:space="preserve">第十一章 智慧城市建设投资机会与风险防范 644</w:t>
      </w:r>
    </w:p>
    <w:p>
      <w:pPr>
        <w:spacing w:after="150"/>
      </w:pPr>
      <w:r>
        <w:rPr/>
        <w:t xml:space="preserve">第一节 智慧城市建设投融资情况 644</w:t>
      </w:r>
    </w:p>
    <w:p>
      <w:pPr>
        <w:spacing w:after="150"/>
      </w:pPr>
      <w:r>
        <w:rPr/>
        <w:t xml:space="preserve">一、行业资金渠道分析 644</w:t>
      </w:r>
    </w:p>
    <w:p>
      <w:pPr>
        <w:spacing w:after="150"/>
      </w:pPr>
      <w:r>
        <w:rPr/>
        <w:t xml:space="preserve">二、固定资产投资分析 644</w:t>
      </w:r>
    </w:p>
    <w:p>
      <w:pPr>
        <w:spacing w:after="150"/>
      </w:pPr>
      <w:r>
        <w:rPr/>
        <w:t xml:space="preserve">三、智慧城市建设投资现状分析 645</w:t>
      </w:r>
    </w:p>
    <w:p>
      <w:pPr>
        <w:spacing w:after="150"/>
      </w:pPr>
      <w:r>
        <w:rPr/>
        <w:t xml:space="preserve">第二节 2021-2026年智慧城市建设投资机会 645</w:t>
      </w:r>
    </w:p>
    <w:p>
      <w:pPr>
        <w:spacing w:after="150"/>
      </w:pPr>
      <w:r>
        <w:rPr/>
        <w:t xml:space="preserve">一、产业链投资机会 645</w:t>
      </w:r>
    </w:p>
    <w:p>
      <w:pPr>
        <w:spacing w:after="150"/>
      </w:pPr>
      <w:r>
        <w:rPr/>
        <w:t xml:space="preserve">二、细分市场投资机会 647</w:t>
      </w:r>
    </w:p>
    <w:p>
      <w:pPr>
        <w:spacing w:after="150"/>
      </w:pPr>
      <w:r>
        <w:rPr/>
        <w:t xml:space="preserve">三、重点区域投资机会 648</w:t>
      </w:r>
    </w:p>
    <w:p>
      <w:pPr>
        <w:spacing w:after="150"/>
      </w:pPr>
      <w:r>
        <w:rPr/>
        <w:t xml:space="preserve">四、智慧城市建设投资机遇 649</w:t>
      </w:r>
    </w:p>
    <w:p>
      <w:pPr>
        <w:spacing w:after="150"/>
      </w:pPr>
      <w:r>
        <w:rPr/>
        <w:t xml:space="preserve">第三节 2021-2026年智慧城市建设投资风险及防范 649</w:t>
      </w:r>
    </w:p>
    <w:p>
      <w:pPr>
        <w:spacing w:after="150"/>
      </w:pPr>
      <w:r>
        <w:rPr/>
        <w:t xml:space="preserve">一、政策风险及防范 649</w:t>
      </w:r>
    </w:p>
    <w:p>
      <w:pPr>
        <w:spacing w:after="150"/>
      </w:pPr>
      <w:r>
        <w:rPr/>
        <w:t xml:space="preserve">二、技术风险及防范 650</w:t>
      </w:r>
    </w:p>
    <w:p>
      <w:pPr>
        <w:spacing w:after="150"/>
      </w:pPr>
      <w:r>
        <w:rPr/>
        <w:t xml:space="preserve">三、供求风险及防范 650</w:t>
      </w:r>
    </w:p>
    <w:p>
      <w:pPr>
        <w:spacing w:after="150"/>
      </w:pPr>
      <w:r>
        <w:rPr/>
        <w:t xml:space="preserve">四、宏观经济波动风险及防范 650</w:t>
      </w:r>
    </w:p>
    <w:p>
      <w:pPr>
        <w:spacing w:after="150"/>
      </w:pPr>
      <w:r>
        <w:rPr/>
        <w:t xml:space="preserve">五、关联产业风险及防范 651</w:t>
      </w:r>
    </w:p>
    <w:p>
      <w:pPr>
        <w:spacing w:after="150"/>
      </w:pPr>
      <w:r>
        <w:rPr/>
        <w:t xml:space="preserve">六、其他风险及防范 652</w:t>
      </w:r>
    </w:p>
    <w:p>
      <w:pPr>
        <w:spacing w:after="150"/>
      </w:pPr>
      <w:r>
        <w:rPr/>
        <w:t xml:space="preserve">第四节 中国智慧城市建设投资建议 654</w:t>
      </w:r>
    </w:p>
    <w:p>
      <w:pPr>
        <w:spacing w:after="150"/>
      </w:pPr>
      <w:r>
        <w:rPr/>
        <w:t xml:space="preserve">一、智慧城市建设未来发展方向 654</w:t>
      </w:r>
    </w:p>
    <w:p>
      <w:pPr>
        <w:spacing w:after="150"/>
      </w:pPr>
      <w:r>
        <w:rPr/>
        <w:t xml:space="preserve">二、智慧城市建设主要投资建议 656</w:t>
      </w:r>
    </w:p>
    <w:p>
      <w:pPr>
        <w:spacing w:after="150"/>
      </w:pPr>
      <w:r>
        <w:rPr/>
        <w:t xml:space="preserve">三、中国智慧城市建设企业融资分析 656</w:t>
      </w:r>
    </w:p>
    <w:p>
      <w:pPr>
        <w:spacing w:after="150"/>
      </w:pPr>
      <w:r>
        <w:rPr>
          <w:b w:val="1"/>
          <w:bCs w:val="1"/>
        </w:rPr>
        <w:t xml:space="preserve">第十二章 智慧城市建设面临的困境及对策 660</w:t>
      </w:r>
    </w:p>
    <w:p>
      <w:pPr>
        <w:spacing w:after="150"/>
      </w:pPr>
      <w:r>
        <w:rPr/>
        <w:t xml:space="preserve">第一节 智慧城市建设面临的困境 660</w:t>
      </w:r>
    </w:p>
    <w:p>
      <w:pPr>
        <w:spacing w:after="150"/>
      </w:pPr>
      <w:r>
        <w:rPr/>
        <w:t xml:space="preserve">一、中国智慧城市建设发展的主要困境 660</w:t>
      </w:r>
    </w:p>
    <w:p>
      <w:pPr>
        <w:spacing w:after="150"/>
      </w:pPr>
      <w:r>
        <w:rPr/>
        <w:t xml:space="preserve">二、城市化进程中的阶级矛盾 661</w:t>
      </w:r>
    </w:p>
    <w:p>
      <w:pPr>
        <w:spacing w:after="150"/>
      </w:pPr>
      <w:r>
        <w:rPr/>
        <w:t xml:space="preserve">三、智慧城市建设实质性进展慢 661</w:t>
      </w:r>
    </w:p>
    <w:p>
      <w:pPr>
        <w:spacing w:after="150"/>
      </w:pPr>
      <w:r>
        <w:rPr/>
        <w:t xml:space="preserve">四、“城市病”长期困扰 662</w:t>
      </w:r>
    </w:p>
    <w:p>
      <w:pPr>
        <w:spacing w:after="150"/>
      </w:pPr>
      <w:r>
        <w:rPr/>
        <w:t xml:space="preserve">第二节 智慧城市建设企业面临的困境及对策 662</w:t>
      </w:r>
    </w:p>
    <w:p>
      <w:pPr>
        <w:spacing w:after="150"/>
      </w:pPr>
      <w:r>
        <w:rPr/>
        <w:t xml:space="preserve">一、智慧城市建设企业面临的困境及对策 662</w:t>
      </w:r>
    </w:p>
    <w:p>
      <w:pPr>
        <w:spacing w:after="150"/>
      </w:pPr>
      <w:r>
        <w:rPr/>
        <w:t xml:space="preserve">三、国内智慧城市建设企业的出路分析 662</w:t>
      </w:r>
    </w:p>
    <w:p>
      <w:pPr>
        <w:spacing w:after="150"/>
      </w:pPr>
      <w:r>
        <w:rPr/>
        <w:t xml:space="preserve">第三节 中国智慧城市建设存在的问题及对策 663</w:t>
      </w:r>
    </w:p>
    <w:p>
      <w:pPr>
        <w:spacing w:after="150"/>
      </w:pPr>
      <w:r>
        <w:rPr/>
        <w:t xml:space="preserve">一、中国智慧城市建设存在的问题 663</w:t>
      </w:r>
    </w:p>
    <w:p>
      <w:pPr>
        <w:spacing w:after="150"/>
      </w:pPr>
      <w:r>
        <w:rPr/>
        <w:t xml:space="preserve">1、城市盲目搞形象工程 663</w:t>
      </w:r>
    </w:p>
    <w:p>
      <w:pPr>
        <w:spacing w:after="150"/>
      </w:pPr>
      <w:r>
        <w:rPr/>
        <w:t xml:space="preserve">2、信息共享渠道封闭 663</w:t>
      </w:r>
    </w:p>
    <w:p>
      <w:pPr>
        <w:spacing w:after="150"/>
      </w:pPr>
      <w:r>
        <w:rPr/>
        <w:t xml:space="preserve">二、智慧城市建设发展的建议对策 664</w:t>
      </w:r>
    </w:p>
    <w:p>
      <w:pPr>
        <w:spacing w:after="150"/>
      </w:pPr>
      <w:r>
        <w:rPr/>
        <w:t xml:space="preserve">第四节 智慧城市建设典型案例 664</w:t>
      </w:r>
    </w:p>
    <w:p>
      <w:pPr>
        <w:spacing w:after="150"/>
      </w:pPr>
      <w:r>
        <w:rPr/>
        <w:t xml:space="preserve">一、创新推进智慧城市建设 664</w:t>
      </w:r>
    </w:p>
    <w:p>
      <w:pPr>
        <w:spacing w:after="150"/>
      </w:pPr>
      <w:r>
        <w:rPr/>
        <w:t xml:space="preserve">1、深圳“智慧深圳” 664</w:t>
      </w:r>
    </w:p>
    <w:p>
      <w:pPr>
        <w:spacing w:after="150"/>
      </w:pPr>
      <w:r>
        <w:rPr/>
        <w:t xml:space="preserve">2、南京“智慧南京” 664</w:t>
      </w:r>
    </w:p>
    <w:p>
      <w:pPr>
        <w:spacing w:after="150"/>
      </w:pPr>
      <w:r>
        <w:rPr/>
        <w:t xml:space="preserve">3、沈阳“生态沈阳” 665</w:t>
      </w:r>
    </w:p>
    <w:p>
      <w:pPr>
        <w:spacing w:after="150"/>
      </w:pPr>
      <w:r>
        <w:rPr/>
        <w:t xml:space="preserve">二、以发展智慧产业为核心 665</w:t>
      </w:r>
    </w:p>
    <w:p>
      <w:pPr>
        <w:spacing w:after="150"/>
      </w:pPr>
      <w:r>
        <w:rPr/>
        <w:t xml:space="preserve">1、武汉 665</w:t>
      </w:r>
    </w:p>
    <w:p>
      <w:pPr>
        <w:spacing w:after="150"/>
      </w:pPr>
      <w:r>
        <w:rPr/>
        <w:t xml:space="preserve">2、昆山 665</w:t>
      </w:r>
    </w:p>
    <w:p>
      <w:pPr>
        <w:spacing w:after="150"/>
      </w:pPr>
      <w:r>
        <w:rPr/>
        <w:t xml:space="preserve">3、宁波 665</w:t>
      </w:r>
    </w:p>
    <w:p>
      <w:pPr>
        <w:spacing w:after="150"/>
      </w:pPr>
      <w:r>
        <w:rPr/>
        <w:t xml:space="preserve">三、以发展智慧管理和智慧服务为重点 665</w:t>
      </w:r>
    </w:p>
    <w:p>
      <w:pPr>
        <w:spacing w:after="150"/>
      </w:pPr>
      <w:r>
        <w:rPr/>
        <w:t xml:space="preserve">四、以发展智慧技术和智慧基础设施为路径 665</w:t>
      </w:r>
    </w:p>
    <w:p>
      <w:pPr>
        <w:spacing w:after="150"/>
      </w:pPr>
      <w:r>
        <w:rPr/>
        <w:t xml:space="preserve">1、杭州 665</w:t>
      </w:r>
    </w:p>
    <w:p>
      <w:pPr>
        <w:spacing w:after="150"/>
      </w:pPr>
      <w:r>
        <w:rPr/>
        <w:t xml:space="preserve">2、南昌 666</w:t>
      </w:r>
    </w:p>
    <w:p>
      <w:pPr>
        <w:spacing w:after="150"/>
      </w:pPr>
      <w:r>
        <w:rPr/>
        <w:t xml:space="preserve">五、以发展智慧人文和智慧生活为目标 666</w:t>
      </w:r>
    </w:p>
    <w:p>
      <w:pPr>
        <w:spacing w:after="150"/>
      </w:pPr>
      <w:r>
        <w:rPr/>
        <w:t xml:space="preserve">1、成都 666</w:t>
      </w:r>
    </w:p>
    <w:p>
      <w:pPr>
        <w:spacing w:after="150"/>
      </w:pPr>
      <w:r>
        <w:rPr/>
        <w:t xml:space="preserve">2、重庆 666</w:t>
      </w:r>
    </w:p>
    <w:p>
      <w:pPr>
        <w:spacing w:after="150"/>
      </w:pPr>
      <w:r>
        <w:rPr>
          <w:b w:val="1"/>
          <w:bCs w:val="1"/>
        </w:rPr>
        <w:t xml:space="preserve">图表目录</w:t>
      </w:r>
    </w:p>
    <w:p>
      <w:pPr>
        <w:spacing w:after="150"/>
      </w:pPr>
      <w:r>
        <w:rPr/>
        <w:t xml:space="preserve">图表：1990-2050年(预测)城市居住人口的百分比 14</w:t>
      </w:r>
    </w:p>
    <w:p>
      <w:pPr>
        <w:spacing w:after="150"/>
      </w:pPr>
      <w:r>
        <w:rPr/>
        <w:t xml:space="preserve">图表：中国智慧城市愿景 16</w:t>
      </w:r>
    </w:p>
    <w:p>
      <w:pPr>
        <w:spacing w:after="150"/>
      </w:pPr>
      <w:r>
        <w:rPr/>
        <w:t xml:space="preserve">图表：智慧城市的三大特征 18</w:t>
      </w:r>
    </w:p>
    <w:p>
      <w:pPr>
        <w:spacing w:after="150"/>
      </w:pPr>
      <w:r>
        <w:rPr/>
        <w:t xml:space="preserve">图表：智慧交通细分领域应用状况 33</w:t>
      </w:r>
    </w:p>
    <w:p>
      <w:pPr>
        <w:spacing w:after="150"/>
      </w:pPr>
      <w:r>
        <w:rPr/>
        <w:t xml:space="preserve">图表：2019-2020年上半年中国GDP统计分析 80</w:t>
      </w:r>
    </w:p>
    <w:p>
      <w:pPr>
        <w:spacing w:after="150"/>
      </w:pPr>
      <w:r>
        <w:rPr/>
        <w:t xml:space="preserve">图表：智慧产业整体概念框架 85</w:t>
      </w:r>
    </w:p>
    <w:p>
      <w:pPr>
        <w:spacing w:after="150"/>
      </w:pPr>
      <w:r>
        <w:rPr/>
        <w:t xml:space="preserve">图表：全球十大智慧城市概述 90</w:t>
      </w:r>
    </w:p>
    <w:p>
      <w:pPr>
        <w:spacing w:after="150"/>
      </w:pPr>
      <w:r>
        <w:rPr/>
        <w:t xml:space="preserve">图表：2021-2026年全球物联网市场规模预测 110</w:t>
      </w:r>
    </w:p>
    <w:p>
      <w:pPr>
        <w:spacing w:after="150"/>
      </w:pPr>
      <w:r>
        <w:rPr/>
        <w:t xml:space="preserve">图表：智慧城市战略规划框架 129</w:t>
      </w:r>
    </w:p>
    <w:p>
      <w:pPr>
        <w:spacing w:after="150"/>
      </w:pPr>
      <w:r>
        <w:rPr/>
        <w:t xml:space="preserve">图表：智慧城市评价模型 143</w:t>
      </w:r>
    </w:p>
    <w:p>
      <w:pPr>
        <w:spacing w:after="150"/>
      </w:pPr>
      <w:r>
        <w:rPr/>
        <w:t xml:space="preserve">图表：智慧城市评价指标 145</w:t>
      </w:r>
    </w:p>
    <w:p>
      <w:pPr>
        <w:spacing w:after="150"/>
      </w:pPr>
      <w:r>
        <w:rPr/>
        <w:t xml:space="preserve">图表：2019-2020年我国智能城市建设市场规模 160</w:t>
      </w:r>
    </w:p>
    <w:p>
      <w:pPr>
        <w:spacing w:after="150"/>
      </w:pPr>
      <w:r>
        <w:rPr/>
        <w:t xml:space="preserve">图表：2019-2020年6月-2019-2020年6月我国网民规模及互联网普及率 187</w:t>
      </w:r>
    </w:p>
    <w:p>
      <w:pPr>
        <w:spacing w:after="150"/>
      </w:pPr>
      <w:r>
        <w:rPr/>
        <w:t xml:space="preserve">图表：2019-2020年6月-2019-2020年6月我国手机网民规模及其占网民数 188</w:t>
      </w:r>
    </w:p>
    <w:p>
      <w:pPr>
        <w:spacing w:after="150"/>
      </w:pPr>
      <w:r>
        <w:rPr/>
        <w:t xml:space="preserve">图表：2019-2020年12月-2019-2020年6月我国网民城乡结构 189</w:t>
      </w:r>
    </w:p>
    <w:p>
      <w:pPr>
        <w:spacing w:after="150"/>
      </w:pPr>
      <w:r>
        <w:rPr/>
        <w:t xml:space="preserve">图表：2019-2020年6月-2019-2020年6月我国城乡互联网普及率 189</w:t>
      </w:r>
    </w:p>
    <w:p>
      <w:pPr>
        <w:spacing w:after="150"/>
      </w:pPr>
      <w:r>
        <w:rPr/>
        <w:t xml:space="preserve">图表：2019-2020年中国移动互联网市场规模 192</w:t>
      </w:r>
    </w:p>
    <w:p>
      <w:pPr>
        <w:spacing w:after="150"/>
      </w:pPr>
      <w:r>
        <w:rPr/>
        <w:t xml:space="preserve">图表：2019-2020年中国移动互联网细分行业结构占比 193</w:t>
      </w:r>
    </w:p>
    <w:p>
      <w:pPr>
        <w:spacing w:after="150"/>
      </w:pPr>
      <w:r>
        <w:rPr/>
        <w:t xml:space="preserve">图表：2019-2020年中国整体网民及移动网民规模 194</w:t>
      </w:r>
    </w:p>
    <w:p>
      <w:pPr>
        <w:spacing w:after="150"/>
      </w:pPr>
      <w:r>
        <w:rPr/>
        <w:t xml:space="preserve">图表：2019-2020年中国整体网民及移动网民规模增长率 194</w:t>
      </w:r>
    </w:p>
    <w:p>
      <w:pPr>
        <w:spacing w:after="150"/>
      </w:pPr>
      <w:r>
        <w:rPr/>
        <w:t xml:space="preserve">图表：国内芯片、传感器及芯片封装的部分厂商 202</w:t>
      </w:r>
    </w:p>
    <w:p>
      <w:pPr>
        <w:spacing w:after="150"/>
      </w:pPr>
      <w:r>
        <w:rPr/>
        <w:t xml:space="preserve">图表：国内部分系统集成厂商 204</w:t>
      </w:r>
    </w:p>
    <w:p>
      <w:pPr>
        <w:spacing w:after="150"/>
      </w:pPr>
      <w:r>
        <w:rPr/>
        <w:t xml:space="preserve">图表：我国物联网产业链各环节面临的竞争厂商 206</w:t>
      </w:r>
    </w:p>
    <w:p>
      <w:pPr>
        <w:spacing w:after="150"/>
      </w:pPr>
      <w:r>
        <w:rPr/>
        <w:t xml:space="preserve">图表：2019-2020年中国物联网整体规模及增长预测 210</w:t>
      </w:r>
    </w:p>
    <w:p>
      <w:pPr>
        <w:spacing w:after="150"/>
      </w:pPr>
      <w:r>
        <w:rPr/>
        <w:t xml:space="preserve">图表：2021-2026年中国物联网应用市场规模预测 213</w:t>
      </w:r>
    </w:p>
    <w:p>
      <w:pPr>
        <w:spacing w:after="150"/>
      </w:pPr>
      <w:r>
        <w:rPr/>
        <w:t xml:space="preserve">图表：2019-2020年RFID市场规模 214</w:t>
      </w:r>
    </w:p>
    <w:p>
      <w:pPr>
        <w:spacing w:after="150"/>
      </w:pPr>
      <w:r>
        <w:rPr/>
        <w:t xml:space="preserve">图表：中国RFID行业细分应用领域市场份额 215</w:t>
      </w:r>
    </w:p>
    <w:p>
      <w:pPr>
        <w:spacing w:after="150"/>
      </w:pPr>
      <w:r>
        <w:rPr/>
        <w:t xml:space="preserve">图表：中国RFID行业各地区市场份额 216</w:t>
      </w:r>
    </w:p>
    <w:p>
      <w:pPr>
        <w:spacing w:after="150"/>
      </w:pPr>
      <w:r>
        <w:rPr/>
        <w:t xml:space="preserve">图表：2019-2020年我国传感器市场规模 219</w:t>
      </w:r>
    </w:p>
    <w:p>
      <w:pPr>
        <w:spacing w:after="150"/>
      </w:pPr>
      <w:r>
        <w:rPr/>
        <w:t xml:space="preserve">图表：中国电信物联网M2M平台应用 239</w:t>
      </w:r>
    </w:p>
    <w:p>
      <w:pPr>
        <w:spacing w:after="150"/>
      </w:pPr>
      <w:r>
        <w:rPr/>
        <w:t xml:space="preserve">图表：2019-2020年我国云计算市场规模示意图 244</w:t>
      </w:r>
    </w:p>
    <w:p>
      <w:pPr>
        <w:spacing w:after="150"/>
      </w:pPr>
      <w:r>
        <w:rPr/>
        <w:t xml:space="preserve">图表：2019-2020年我国公共云市场规模 246</w:t>
      </w:r>
    </w:p>
    <w:p>
      <w:pPr>
        <w:spacing w:after="150"/>
      </w:pPr>
      <w:r>
        <w:rPr/>
        <w:t xml:space="preserve">图表：2019-2020年我国私有云市场规模 247</w:t>
      </w:r>
    </w:p>
    <w:p>
      <w:pPr>
        <w:spacing w:after="150"/>
      </w:pPr>
      <w:r>
        <w:rPr/>
        <w:t xml:space="preserve">图表：2019-2020年全球云安全市场规模 250</w:t>
      </w:r>
    </w:p>
    <w:p>
      <w:pPr>
        <w:spacing w:after="150"/>
      </w:pPr>
      <w:r>
        <w:rPr/>
        <w:t xml:space="preserve">图表：2019-2020年我国测绘资质单位完成服务总值 260</w:t>
      </w:r>
    </w:p>
    <w:p>
      <w:pPr>
        <w:spacing w:after="150"/>
      </w:pPr>
      <w:r>
        <w:rPr/>
        <w:t xml:space="preserve">图表：2019-2020年我中国卫星导航市场规模 263</w:t>
      </w:r>
    </w:p>
    <w:p>
      <w:pPr>
        <w:spacing w:after="150"/>
      </w:pPr>
      <w:r>
        <w:rPr/>
        <w:t xml:space="preserve">图表：2019-2020年Q2-2019-2020年Q2我国前装车载导航出货量 264</w:t>
      </w:r>
    </w:p>
    <w:p>
      <w:pPr>
        <w:spacing w:after="150"/>
      </w:pPr>
      <w:r>
        <w:rPr/>
        <w:t xml:space="preserve">图表：万维网结构及功能 270</w:t>
      </w:r>
    </w:p>
    <w:p>
      <w:pPr>
        <w:spacing w:after="150"/>
      </w:pPr>
      <w:r>
        <w:rPr/>
        <w:t xml:space="preserve">图表：2019-2020年2019-2020年中国GIS行业规模 271</w:t>
      </w:r>
    </w:p>
    <w:p>
      <w:pPr>
        <w:spacing w:after="150"/>
      </w:pPr>
      <w:r>
        <w:rPr/>
        <w:t xml:space="preserve">图表：2019-2020年中国高速公路交通里程 284</w:t>
      </w:r>
    </w:p>
    <w:p>
      <w:pPr>
        <w:spacing w:after="150"/>
      </w:pPr>
      <w:r>
        <w:rPr/>
        <w:t xml:space="preserve">图表：2019-2020年我国智能建筑行业市场规模 287</w:t>
      </w:r>
    </w:p>
    <w:p>
      <w:pPr>
        <w:spacing w:after="150"/>
      </w:pPr>
      <w:r>
        <w:rPr/>
        <w:t xml:space="preserve">图表：我国新建建筑中智能建筑比重 288</w:t>
      </w:r>
    </w:p>
    <w:p>
      <w:pPr>
        <w:spacing w:after="150"/>
      </w:pPr>
      <w:r>
        <w:rPr/>
        <w:t xml:space="preserve">图表：2021-2026年我国医疗信息总花费规模预测 293</w:t>
      </w:r>
    </w:p>
    <w:p>
      <w:pPr>
        <w:spacing w:after="150"/>
      </w:pPr>
      <w:r>
        <w:rPr/>
        <w:t xml:space="preserve">图表：2021-2026年我国临床医疗化解方案市场规模预测 293</w:t>
      </w:r>
    </w:p>
    <w:p>
      <w:pPr>
        <w:spacing w:after="150"/>
      </w:pPr>
      <w:r>
        <w:rPr/>
        <w:t xml:space="preserve">图表：我国智慧城市建设企业所有制情况 452</w:t>
      </w:r>
    </w:p>
    <w:p>
      <w:pPr>
        <w:spacing w:after="150"/>
      </w:pPr>
      <w:r>
        <w:rPr/>
        <w:t xml:space="preserve">图表：浙大网新基于云的业务全景图 471</w:t>
      </w:r>
    </w:p>
    <w:p>
      <w:pPr>
        <w:spacing w:after="150"/>
      </w:pPr>
      <w:r>
        <w:rPr/>
        <w:t xml:space="preserve">图表：2019-2020年浙大网新科技股份有限公司主营业务构成分析 473</w:t>
      </w:r>
    </w:p>
    <w:p>
      <w:pPr>
        <w:spacing w:after="150"/>
      </w:pPr>
      <w:r>
        <w:rPr/>
        <w:t xml:space="preserve">图表：浙大网新科技股份有限公司主营业务构成分析 474</w:t>
      </w:r>
    </w:p>
    <w:p>
      <w:pPr>
        <w:spacing w:after="150"/>
      </w:pPr>
      <w:r>
        <w:rPr/>
        <w:t xml:space="preserve">图表：2019-2020年第一季度浙大网新科技股份有限公司资产负债表分析 475</w:t>
      </w:r>
    </w:p>
    <w:p>
      <w:pPr>
        <w:spacing w:after="150"/>
      </w:pPr>
      <w:r>
        <w:rPr/>
        <w:t xml:space="preserve">图表：2019-2020年第一季度浙大网新科技股份有限公司利润分析 475</w:t>
      </w:r>
    </w:p>
    <w:p>
      <w:pPr>
        <w:spacing w:after="150"/>
      </w:pPr>
      <w:r>
        <w:rPr/>
        <w:t xml:space="preserve">图表：2019-2020年第一季度浙大网新科技股份有限公司现金流量表分析 476</w:t>
      </w:r>
    </w:p>
    <w:p>
      <w:pPr>
        <w:spacing w:after="150"/>
      </w:pPr>
      <w:r>
        <w:rPr/>
        <w:t xml:space="preserve">图表：2019-2020年第一季度浙大网新科技股份有限公司盈利能力分析 476</w:t>
      </w:r>
    </w:p>
    <w:p>
      <w:pPr>
        <w:spacing w:after="150"/>
      </w:pPr>
      <w:r>
        <w:rPr/>
        <w:t xml:space="preserve">图表：2019-2020年第一季度浙大网新科技股份有限公司盈利质量分析 477</w:t>
      </w:r>
    </w:p>
    <w:p>
      <w:pPr>
        <w:spacing w:after="150"/>
      </w:pPr>
      <w:r>
        <w:rPr/>
        <w:t xml:space="preserve">图表：2019-2020年第一季度浙大网新科技股份有限公司运营能力分析 477</w:t>
      </w:r>
    </w:p>
    <w:p>
      <w:pPr>
        <w:spacing w:after="150"/>
      </w:pPr>
      <w:r>
        <w:rPr/>
        <w:t xml:space="preserve">图表：2019-2020年第一季度浙大网新科技股份有限公司财务风险分析 477</w:t>
      </w:r>
    </w:p>
    <w:p>
      <w:pPr>
        <w:spacing w:after="150"/>
      </w:pPr>
      <w:r>
        <w:rPr/>
        <w:t xml:space="preserve">图表：2019-2020年东软集团股份有限公司主营业务构成分析 486</w:t>
      </w:r>
    </w:p>
    <w:p>
      <w:pPr>
        <w:spacing w:after="150"/>
      </w:pPr>
      <w:r>
        <w:rPr/>
        <w:t xml:space="preserve">图表：2019-2020年东软集团股份有限公司主营业务构成分析 486</w:t>
      </w:r>
    </w:p>
    <w:p>
      <w:pPr>
        <w:spacing w:after="150"/>
      </w:pPr>
      <w:r>
        <w:rPr/>
        <w:t xml:space="preserve">图表：2019-2020年第一季度东软集团股份有限公司资产负债表分析 487</w:t>
      </w:r>
    </w:p>
    <w:p>
      <w:pPr>
        <w:spacing w:after="150"/>
      </w:pPr>
      <w:r>
        <w:rPr/>
        <w:t xml:space="preserve">图表：2019-2020年第一季度东软集团股份有限公司利润分析 487</w:t>
      </w:r>
    </w:p>
    <w:p>
      <w:pPr>
        <w:spacing w:after="150"/>
      </w:pPr>
      <w:r>
        <w:rPr/>
        <w:t xml:space="preserve">图表：2019-2020年第一季度东软集团股份有限公司现金流量表分析 488</w:t>
      </w:r>
    </w:p>
    <w:p>
      <w:pPr>
        <w:spacing w:after="150"/>
      </w:pPr>
      <w:r>
        <w:rPr/>
        <w:t xml:space="preserve">图表：2019-2020年第一季度东软集团股份有限公司盈利能力分析 488</w:t>
      </w:r>
    </w:p>
    <w:p>
      <w:pPr>
        <w:spacing w:after="150"/>
      </w:pPr>
      <w:r>
        <w:rPr/>
        <w:t xml:space="preserve">图表：2019-2020年第一季度东软集团股份有限公司盈利质量分析 489</w:t>
      </w:r>
    </w:p>
    <w:p>
      <w:pPr>
        <w:spacing w:after="150"/>
      </w:pPr>
      <w:r>
        <w:rPr/>
        <w:t xml:space="preserve">图表：2019-2020年第一季度东软集团股份有限公司运营能力分析 489</w:t>
      </w:r>
    </w:p>
    <w:p>
      <w:pPr>
        <w:spacing w:after="150"/>
      </w:pPr>
      <w:r>
        <w:rPr/>
        <w:t xml:space="preserve">图表：2019-2020年第一季度东软集团股份有限公司财务风险分析 489</w:t>
      </w:r>
    </w:p>
    <w:p>
      <w:pPr>
        <w:spacing w:after="150"/>
      </w:pPr>
      <w:r>
        <w:rPr/>
        <w:t xml:space="preserve">图表：2019-2020年北京数字政通科技股份有限公司主要经济指标 505</w:t>
      </w:r>
    </w:p>
    <w:p>
      <w:pPr>
        <w:spacing w:after="150"/>
      </w:pPr>
      <w:r>
        <w:rPr/>
        <w:t xml:space="preserve">图表：2019-2020年北京数字政通科技股份有限公司盈利能力分析 505</w:t>
      </w:r>
    </w:p>
    <w:p>
      <w:pPr>
        <w:spacing w:after="150"/>
      </w:pPr>
      <w:r>
        <w:rPr/>
        <w:t xml:space="preserve">图表：2019-2020年北京数字政通科技股份有限公司成长能力分析 506</w:t>
      </w:r>
    </w:p>
    <w:p>
      <w:pPr>
        <w:spacing w:after="150"/>
      </w:pPr>
      <w:r>
        <w:rPr/>
        <w:t xml:space="preserve">图表：2019-2020年北京数字政通科技股份有限公司偿债能力分析 506</w:t>
      </w:r>
    </w:p>
    <w:p>
      <w:pPr>
        <w:spacing w:after="150"/>
      </w:pPr>
      <w:r>
        <w:rPr/>
        <w:t xml:space="preserve">图表：2019-2020年北京数字政通科技股份有限公司资本结构分析 506</w:t>
      </w:r>
    </w:p>
    <w:p>
      <w:pPr>
        <w:spacing w:after="150"/>
      </w:pPr>
      <w:r>
        <w:rPr/>
        <w:t xml:space="preserve">图表：2019-2020年北京数字政通科技股份有限公司营运能力分析 507</w:t>
      </w:r>
    </w:p>
    <w:p>
      <w:pPr>
        <w:spacing w:after="150"/>
      </w:pPr>
      <w:r>
        <w:rPr/>
        <w:t xml:space="preserve">图表：2019-2020年北京数字政通科技股份有限公司现金流量分析 507</w:t>
      </w:r>
    </w:p>
    <w:p>
      <w:pPr>
        <w:spacing w:after="150"/>
      </w:pPr>
      <w:r>
        <w:rPr/>
        <w:t xml:space="preserve">图表：2019-2020年用友软件股份有限公司主营业务构成分析 510</w:t>
      </w:r>
    </w:p>
    <w:p>
      <w:pPr>
        <w:spacing w:after="150"/>
      </w:pPr>
      <w:r>
        <w:rPr/>
        <w:t xml:space="preserve">图表：2019-2020年用友软件股份有限公司主营业务构成分析 510</w:t>
      </w:r>
    </w:p>
    <w:p>
      <w:pPr>
        <w:spacing w:after="150"/>
      </w:pPr>
      <w:r>
        <w:rPr/>
        <w:t xml:space="preserve">图表：2019-2020年第一季度用友软件股份有限公司资产负债表分析 511</w:t>
      </w:r>
    </w:p>
    <w:p>
      <w:pPr>
        <w:spacing w:after="150"/>
      </w:pPr>
      <w:r>
        <w:rPr/>
        <w:t xml:space="preserve">图表：2019-2020年第一季度用友软件股份有限公司利润分析 511</w:t>
      </w:r>
    </w:p>
    <w:p>
      <w:pPr>
        <w:spacing w:after="150"/>
      </w:pPr>
      <w:r>
        <w:rPr/>
        <w:t xml:space="preserve">图表：2019-2020年第一季度用友软件股份有限公司现金流量表分析 512</w:t>
      </w:r>
    </w:p>
    <w:p>
      <w:pPr>
        <w:spacing w:after="150"/>
      </w:pPr>
      <w:r>
        <w:rPr/>
        <w:t xml:space="preserve">图表：2019-2020年第一季度用友软件股份有限公司盈利能力分析 512</w:t>
      </w:r>
    </w:p>
    <w:p>
      <w:pPr>
        <w:spacing w:after="150"/>
      </w:pPr>
      <w:r>
        <w:rPr/>
        <w:t xml:space="preserve">图表：2019-2020年第一季度用友软件股份有限公司盈利质量分析 513</w:t>
      </w:r>
    </w:p>
    <w:p>
      <w:pPr>
        <w:spacing w:after="150"/>
      </w:pPr>
      <w:r>
        <w:rPr/>
        <w:t xml:space="preserve">图表：2019-2020年第一季度用友软件股份有限公司运营能力分析 513</w:t>
      </w:r>
    </w:p>
    <w:p>
      <w:pPr>
        <w:spacing w:after="150"/>
      </w:pPr>
      <w:r>
        <w:rPr/>
        <w:t xml:space="preserve">图表：2019-2020年第一季度用友软件股份有限公司财务风险分析 513</w:t>
      </w:r>
    </w:p>
    <w:p>
      <w:pPr>
        <w:spacing w:after="150"/>
      </w:pPr>
      <w:r>
        <w:rPr/>
        <w:t xml:space="preserve">图表：2019-2020年一季度广东安居宝数码科技股份有限公司主要财务指标 519</w:t>
      </w:r>
    </w:p>
    <w:p>
      <w:pPr>
        <w:spacing w:after="150"/>
      </w:pPr>
      <w:r>
        <w:rPr/>
        <w:t xml:space="preserve">图表：2019-2020年广东安居宝数码科技股份有限公司每股指标 519</w:t>
      </w:r>
    </w:p>
    <w:p>
      <w:pPr>
        <w:spacing w:after="150"/>
      </w:pPr>
      <w:r>
        <w:rPr/>
        <w:t xml:space="preserve">图表：2019-2020年广东安居宝数码科技股份有限公司盈利能力 520</w:t>
      </w:r>
    </w:p>
    <w:p>
      <w:pPr>
        <w:spacing w:after="150"/>
      </w:pPr>
      <w:r>
        <w:rPr/>
        <w:t xml:space="preserve">图表：2019-2020年广东安居宝数码科技股份有限公司成长能力 520</w:t>
      </w:r>
    </w:p>
    <w:p>
      <w:pPr>
        <w:spacing w:after="150"/>
      </w:pPr>
      <w:r>
        <w:rPr/>
        <w:t xml:space="preserve">图表：2019-2020年广东安居宝数码科技股份有限公司营运能力 520</w:t>
      </w:r>
    </w:p>
    <w:p>
      <w:pPr>
        <w:spacing w:after="150"/>
      </w:pPr>
      <w:r>
        <w:rPr/>
        <w:t xml:space="preserve">图表：2019-2020年广东安居宝数码科技股份有限公司偿债能力 521</w:t>
      </w:r>
    </w:p>
    <w:p>
      <w:pPr>
        <w:spacing w:after="150"/>
      </w:pPr>
      <w:r>
        <w:rPr/>
        <w:t xml:space="preserve">图表：2019-2020年广东安居宝数码科技股份有限公司资本结构 521</w:t>
      </w:r>
    </w:p>
    <w:p>
      <w:pPr>
        <w:spacing w:after="150"/>
      </w:pPr>
      <w:r>
        <w:rPr/>
        <w:t xml:space="preserve">图表：2019-2020年广东安居宝数码科技股份有限公司现金流量 522</w:t>
      </w:r>
    </w:p>
    <w:p>
      <w:pPr>
        <w:spacing w:after="150"/>
      </w:pPr>
      <w:r>
        <w:rPr/>
        <w:t xml:space="preserve">图表：2019-2020年广东安居宝数码科技股份有限公司网络销售点 522</w:t>
      </w:r>
    </w:p>
    <w:p>
      <w:pPr>
        <w:spacing w:after="150"/>
      </w:pPr>
      <w:r>
        <w:rPr/>
        <w:t xml:space="preserve">图表：2019-2020年一季度南通富士通微电子股份有限公司主要财务指标 526</w:t>
      </w:r>
    </w:p>
    <w:p>
      <w:pPr>
        <w:spacing w:after="150"/>
      </w:pPr>
      <w:r>
        <w:rPr/>
        <w:t xml:space="preserve">图表：2019-2020年南通富士通微电子股份有限公司每股指标 527</w:t>
      </w:r>
    </w:p>
    <w:p>
      <w:pPr>
        <w:spacing w:after="150"/>
      </w:pPr>
      <w:r>
        <w:rPr/>
        <w:t xml:space="preserve">图表：2019-2020年南通富士通微电子股份有限公司盈利能力 527</w:t>
      </w:r>
    </w:p>
    <w:p>
      <w:pPr>
        <w:spacing w:after="150"/>
      </w:pPr>
      <w:r>
        <w:rPr/>
        <w:t xml:space="preserve">图表：2019-2020年南通富士通微电子股份有限公司成长能力 528</w:t>
      </w:r>
    </w:p>
    <w:p>
      <w:pPr>
        <w:spacing w:after="150"/>
      </w:pPr>
      <w:r>
        <w:rPr/>
        <w:t xml:space="preserve">图表：2019-2020年南通富士通微电子股份有限公司营运能力 528</w:t>
      </w:r>
    </w:p>
    <w:p>
      <w:pPr>
        <w:spacing w:after="150"/>
      </w:pPr>
      <w:r>
        <w:rPr/>
        <w:t xml:space="preserve">图表：2019-2020年南通富士通微电子股份有限公司偿债能力 528</w:t>
      </w:r>
    </w:p>
    <w:p>
      <w:pPr>
        <w:spacing w:after="150"/>
      </w:pPr>
      <w:r>
        <w:rPr/>
        <w:t xml:space="preserve">图表：2019-2020年南通富士通微电子股份有限公司资本结构 528</w:t>
      </w:r>
    </w:p>
    <w:p>
      <w:pPr>
        <w:spacing w:after="150"/>
      </w:pPr>
      <w:r>
        <w:rPr/>
        <w:t xml:space="preserve">图表：2019-2020年南通富士通微电子股份有限公司现金流量 529</w:t>
      </w:r>
    </w:p>
    <w:p>
      <w:pPr>
        <w:spacing w:after="150"/>
      </w:pPr>
      <w:r>
        <w:rPr/>
        <w:t xml:space="preserve">图表：2019-2020年一季度恒宝股份有限公司主要财务指标 531</w:t>
      </w:r>
    </w:p>
    <w:p>
      <w:pPr>
        <w:spacing w:after="150"/>
      </w:pPr>
      <w:r>
        <w:rPr/>
        <w:t xml:space="preserve">图表：2019-2020年恒宝股份有限公司每股指标 532</w:t>
      </w:r>
    </w:p>
    <w:p>
      <w:pPr>
        <w:spacing w:after="150"/>
      </w:pPr>
      <w:r>
        <w:rPr/>
        <w:t xml:space="preserve">图表：2019-2020年恒宝股份有限公司盈利能力 532</w:t>
      </w:r>
    </w:p>
    <w:p>
      <w:pPr>
        <w:spacing w:after="150"/>
      </w:pPr>
      <w:r>
        <w:rPr/>
        <w:t xml:space="preserve">图表：2019-2020年恒宝股份有限公司成长能力 533</w:t>
      </w:r>
    </w:p>
    <w:p>
      <w:pPr>
        <w:spacing w:after="150"/>
      </w:pPr>
      <w:r>
        <w:rPr/>
        <w:t xml:space="preserve">图表：2019-2020年恒宝股份有限公司营运能力 533</w:t>
      </w:r>
    </w:p>
    <w:p>
      <w:pPr>
        <w:spacing w:after="150"/>
      </w:pPr>
      <w:r>
        <w:rPr/>
        <w:t xml:space="preserve">图表：2019-2020年恒宝股份有限公司偿债能力 533</w:t>
      </w:r>
    </w:p>
    <w:p>
      <w:pPr>
        <w:spacing w:after="150"/>
      </w:pPr>
      <w:r>
        <w:rPr/>
        <w:t xml:space="preserve">图表：2019-2020年恒宝股份有限公司资本结构 533</w:t>
      </w:r>
    </w:p>
    <w:p>
      <w:pPr>
        <w:spacing w:after="150"/>
      </w:pPr>
      <w:r>
        <w:rPr/>
        <w:t xml:space="preserve">图表：2019-2020年恒宝股份有限公司资本结构 534</w:t>
      </w:r>
    </w:p>
    <w:p>
      <w:pPr>
        <w:spacing w:after="150"/>
      </w:pPr>
      <w:r>
        <w:rPr/>
        <w:t xml:space="preserve">图表：2019-2020年一季度广联达软件股份有限公司主要财务指标 537</w:t>
      </w:r>
    </w:p>
    <w:p>
      <w:pPr>
        <w:spacing w:after="150"/>
      </w:pPr>
      <w:r>
        <w:rPr/>
        <w:t xml:space="preserve">图表：2019-2020年广联达软件股份有限公司每股指标 537</w:t>
      </w:r>
    </w:p>
    <w:p>
      <w:pPr>
        <w:spacing w:after="150"/>
      </w:pPr>
      <w:r>
        <w:rPr/>
        <w:t xml:space="preserve">图表：2019-2020年广联达软件股份有限公司盈利能力 538</w:t>
      </w:r>
    </w:p>
    <w:p>
      <w:pPr>
        <w:spacing w:after="150"/>
      </w:pPr>
      <w:r>
        <w:rPr/>
        <w:t xml:space="preserve">图表：2019-2020年广联达软件股份有限公司成长能力 538</w:t>
      </w:r>
    </w:p>
    <w:p>
      <w:pPr>
        <w:spacing w:after="150"/>
      </w:pPr>
      <w:r>
        <w:rPr/>
        <w:t xml:space="preserve">图表：2019-2020年广联达软件股份有限公司营运能力 538</w:t>
      </w:r>
    </w:p>
    <w:p>
      <w:pPr>
        <w:spacing w:after="150"/>
      </w:pPr>
      <w:r>
        <w:rPr/>
        <w:t xml:space="preserve">图表：2019-2020年广联达软件股份有限公司偿债能力 539</w:t>
      </w:r>
    </w:p>
    <w:p>
      <w:pPr>
        <w:spacing w:after="150"/>
      </w:pPr>
      <w:r>
        <w:rPr/>
        <w:t xml:space="preserve">图表：2019-2020年广联达软件股份有限公司资本结构 539</w:t>
      </w:r>
    </w:p>
    <w:p>
      <w:pPr>
        <w:spacing w:after="150"/>
      </w:pPr>
      <w:r>
        <w:rPr/>
        <w:t xml:space="preserve">图表：2019-2020年广联达软件股份有限公司现金流量 539</w:t>
      </w:r>
    </w:p>
    <w:p>
      <w:pPr>
        <w:spacing w:after="150"/>
      </w:pPr>
      <w:r>
        <w:rPr/>
        <w:t xml:space="preserve">图表：广联达软件股份有限公司全球销售服务网络 540</w:t>
      </w:r>
    </w:p>
    <w:p>
      <w:pPr>
        <w:spacing w:after="150"/>
      </w:pPr>
      <w:r>
        <w:rPr/>
        <w:t xml:space="preserve">图表：华为技术有限公司组织架构 543</w:t>
      </w:r>
    </w:p>
    <w:p>
      <w:pPr>
        <w:spacing w:after="150"/>
      </w:pPr>
      <w:r>
        <w:rPr/>
        <w:t xml:space="preserve">图表：华为智慧城市架构 545</w:t>
      </w:r>
    </w:p>
    <w:p>
      <w:pPr>
        <w:spacing w:after="150"/>
      </w:pPr>
      <w:r>
        <w:rPr/>
        <w:t xml:space="preserve">图表：华为智慧城市解决方案基本结构 545</w:t>
      </w:r>
    </w:p>
    <w:p>
      <w:pPr>
        <w:spacing w:after="150"/>
      </w:pPr>
      <w:r>
        <w:rPr/>
        <w:t xml:space="preserve">图表：2019-2020年中兴通讯股份有限公司主营业务构成分析 550</w:t>
      </w:r>
    </w:p>
    <w:p>
      <w:pPr>
        <w:spacing w:after="150"/>
      </w:pPr>
      <w:r>
        <w:rPr/>
        <w:t xml:space="preserve">图表：2019-2020年中兴通讯股份有限公司主营业务构成分析 551</w:t>
      </w:r>
    </w:p>
    <w:p>
      <w:pPr>
        <w:spacing w:after="150"/>
      </w:pPr>
      <w:r>
        <w:rPr/>
        <w:t xml:space="preserve">图表：2019-2020年第一季度中兴通讯股份有限公司资产负债表分析 551</w:t>
      </w:r>
    </w:p>
    <w:p>
      <w:pPr>
        <w:spacing w:after="150"/>
      </w:pPr>
      <w:r>
        <w:rPr/>
        <w:t xml:space="preserve">图表：2019-2020年第一季度中兴通讯股份有限公司利润分析 552</w:t>
      </w:r>
    </w:p>
    <w:p>
      <w:pPr>
        <w:spacing w:after="150"/>
      </w:pPr>
      <w:r>
        <w:rPr/>
        <w:t xml:space="preserve">图表：2019-2020年第一季度中兴通讯股份有限公司现金流量表分析 552</w:t>
      </w:r>
    </w:p>
    <w:p>
      <w:pPr>
        <w:spacing w:after="150"/>
      </w:pPr>
      <w:r>
        <w:rPr/>
        <w:t xml:space="preserve">图表：2019-2020年第一季度中兴通讯股份有限公司盈利能力分析 553</w:t>
      </w:r>
    </w:p>
    <w:p>
      <w:pPr>
        <w:spacing w:after="150"/>
      </w:pPr>
      <w:r>
        <w:rPr/>
        <w:t xml:space="preserve">图表：2019-2020年第一季度中兴通讯股份有限公司盈利质量分析 553</w:t>
      </w:r>
    </w:p>
    <w:p>
      <w:pPr>
        <w:spacing w:after="150"/>
      </w:pPr>
      <w:r>
        <w:rPr/>
        <w:t xml:space="preserve">图表：2019-2020年第一季度中兴通讯股份有限公司运营能力分析 553</w:t>
      </w:r>
    </w:p>
    <w:p>
      <w:pPr>
        <w:spacing w:after="150"/>
      </w:pPr>
      <w:r>
        <w:rPr/>
        <w:t xml:space="preserve">图表：2019-2020年第一季度中兴通讯股份有限公司财务风险分析 554</w:t>
      </w:r>
    </w:p>
    <w:p>
      <w:pPr>
        <w:spacing w:after="150"/>
      </w:pPr>
      <w:r>
        <w:rPr/>
        <w:t xml:space="preserve">图表：2019-2020年第一季度中兴通讯股份有限公司资本运作分析 557</w:t>
      </w:r>
    </w:p>
    <w:p>
      <w:pPr>
        <w:spacing w:after="150"/>
      </w:pPr>
      <w:r>
        <w:rPr/>
        <w:t xml:space="preserve">图表：大唐电信股份有限公司基本信息 560</w:t>
      </w:r>
    </w:p>
    <w:p>
      <w:pPr>
        <w:spacing w:after="150"/>
      </w:pPr>
      <w:r>
        <w:rPr/>
        <w:t xml:space="preserve">图表：2019-2020年一季度浙江大华技术股份有限公司主要财务指标 564</w:t>
      </w:r>
    </w:p>
    <w:p>
      <w:pPr>
        <w:spacing w:after="150"/>
      </w:pPr>
      <w:r>
        <w:rPr/>
        <w:t xml:space="preserve">图表：2019-2020年浙江大华技术股份有限公司每股指标 564</w:t>
      </w:r>
    </w:p>
    <w:p>
      <w:pPr>
        <w:spacing w:after="150"/>
      </w:pPr>
      <w:r>
        <w:rPr/>
        <w:t xml:space="preserve">图表：2019-2020年浙江大华技术股份有限公司盈利能力 564</w:t>
      </w:r>
    </w:p>
    <w:p>
      <w:pPr>
        <w:spacing w:after="150"/>
      </w:pPr>
      <w:r>
        <w:rPr/>
        <w:t xml:space="preserve">图表：2019-2020年浙江大华技术股份有限公司成长能力 565</w:t>
      </w:r>
    </w:p>
    <w:p>
      <w:pPr>
        <w:spacing w:after="150"/>
      </w:pPr>
      <w:r>
        <w:rPr/>
        <w:t xml:space="preserve">图表：2019-2020年浙江大华技术股份有限公司营运能力 565</w:t>
      </w:r>
    </w:p>
    <w:p>
      <w:pPr>
        <w:spacing w:after="150"/>
      </w:pPr>
      <w:r>
        <w:rPr/>
        <w:t xml:space="preserve">图表：2019-2020年浙江大华技术股份有限公司偿债能力 566</w:t>
      </w:r>
    </w:p>
    <w:p>
      <w:pPr>
        <w:spacing w:after="150"/>
      </w:pPr>
      <w:r>
        <w:rPr/>
        <w:t xml:space="preserve">图表：2019-2020年浙江大华技术股份有限公司资本结构 566</w:t>
      </w:r>
    </w:p>
    <w:p>
      <w:pPr>
        <w:spacing w:after="150"/>
      </w:pPr>
      <w:r>
        <w:rPr/>
        <w:t xml:space="preserve">图表：2019-2020年浙江大华技术股份有限公司现金流量 566</w:t>
      </w:r>
    </w:p>
    <w:p>
      <w:pPr>
        <w:spacing w:after="150"/>
      </w:pPr>
      <w:r>
        <w:rPr/>
        <w:t xml:space="preserve">图表：阿里云计算有限公司企业合作伙伴情况 586</w:t>
      </w:r>
    </w:p>
    <w:p>
      <w:pPr>
        <w:spacing w:after="150"/>
      </w:pPr>
      <w:r>
        <w:rPr/>
        <w:t xml:space="preserve">图表：2019-2020年浪潮电子信息产业股份有限公司主营业务构成分析 590</w:t>
      </w:r>
    </w:p>
    <w:p>
      <w:pPr>
        <w:spacing w:after="150"/>
      </w:pPr>
      <w:r>
        <w:rPr/>
        <w:t xml:space="preserve">图表：浪潮电子信息产业股份有限公司主营业务构成分析 590</w:t>
      </w:r>
    </w:p>
    <w:p>
      <w:pPr>
        <w:spacing w:after="150"/>
      </w:pPr>
      <w:r>
        <w:rPr/>
        <w:t xml:space="preserve">图表：2019-2020年第一季度浪潮电子信息产业股份有限公司资产负债表分析 591</w:t>
      </w:r>
    </w:p>
    <w:p>
      <w:pPr>
        <w:spacing w:after="150"/>
      </w:pPr>
      <w:r>
        <w:rPr/>
        <w:t xml:space="preserve">图表：2019-2020年第一季度浪潮电子信息产业股份有限公司利润分析 592</w:t>
      </w:r>
    </w:p>
    <w:p>
      <w:pPr>
        <w:spacing w:after="150"/>
      </w:pPr>
      <w:r>
        <w:rPr/>
        <w:t xml:space="preserve">图表：2019-2020年第一季度浪潮电子信息产业股份有限公司现金流量表分析 592</w:t>
      </w:r>
    </w:p>
    <w:p>
      <w:pPr>
        <w:spacing w:after="150"/>
      </w:pPr>
      <w:r>
        <w:rPr/>
        <w:t xml:space="preserve">图表：2019-2020年第一季度浪潮电子信息产业股份有限公司盈利能力分析 593</w:t>
      </w:r>
    </w:p>
    <w:p>
      <w:pPr>
        <w:spacing w:after="150"/>
      </w:pPr>
      <w:r>
        <w:rPr/>
        <w:t xml:space="preserve">图表：2019-2020年第一季度浪潮电子信息产业股份有限公司盈利质量分析 593</w:t>
      </w:r>
    </w:p>
    <w:p>
      <w:pPr>
        <w:spacing w:after="150"/>
      </w:pPr>
      <w:r>
        <w:rPr/>
        <w:t xml:space="preserve">图表：2019-2020年第一季度浪潮电子信息产业股份有限公司运营能力分析 593</w:t>
      </w:r>
    </w:p>
    <w:p>
      <w:pPr>
        <w:spacing w:after="150"/>
      </w:pPr>
      <w:r>
        <w:rPr/>
        <w:t xml:space="preserve">图表：2019-2020年第一季度浪潮电子信息产业股份有限公司财务风险分析 594</w:t>
      </w:r>
    </w:p>
    <w:p>
      <w:pPr>
        <w:spacing w:after="150"/>
      </w:pPr>
      <w:r>
        <w:rPr/>
        <w:t xml:space="preserve">图表：2019-2020年鹏博士电信传媒集团股份有限公司主营业务构成分析 599</w:t>
      </w:r>
    </w:p>
    <w:p>
      <w:pPr>
        <w:spacing w:after="150"/>
      </w:pPr>
      <w:r>
        <w:rPr/>
        <w:t xml:space="preserve">图表：2019-2020年鹏博士电信传媒集团股份有限公司主营业务构成分析 599</w:t>
      </w:r>
    </w:p>
    <w:p>
      <w:pPr>
        <w:spacing w:after="150"/>
      </w:pPr>
      <w:r>
        <w:rPr/>
        <w:t xml:space="preserve">图表：2019-2020年第一季度鹏博士电信传媒集团股份有限公司资产负债表分析 600</w:t>
      </w:r>
    </w:p>
    <w:p>
      <w:pPr>
        <w:spacing w:after="150"/>
      </w:pPr>
      <w:r>
        <w:rPr/>
        <w:t xml:space="preserve">图表：2019-2020年第一季度鹏博士电信传媒集团股份有限公司利润分析 600</w:t>
      </w:r>
    </w:p>
    <w:p>
      <w:pPr>
        <w:spacing w:after="150"/>
      </w:pPr>
      <w:r>
        <w:rPr/>
        <w:t xml:space="preserve">图表：2019-2020年第一季度鹏博士电信传媒集团股份有限公司现金流量表分析 601</w:t>
      </w:r>
    </w:p>
    <w:p>
      <w:pPr>
        <w:spacing w:after="150"/>
      </w:pPr>
      <w:r>
        <w:rPr/>
        <w:t xml:space="preserve">图表：2019-2020年第一季度鹏博士电信传媒集团股份有限公司盈利能力分析 601</w:t>
      </w:r>
    </w:p>
    <w:p>
      <w:pPr>
        <w:spacing w:after="150"/>
      </w:pPr>
      <w:r>
        <w:rPr/>
        <w:t xml:space="preserve">图表：2019-2020年第一季度鹏博士电信传媒集团股份有限公司盈利质量分析 602</w:t>
      </w:r>
    </w:p>
    <w:p>
      <w:pPr>
        <w:spacing w:after="150"/>
      </w:pPr>
      <w:r>
        <w:rPr/>
        <w:t xml:space="preserve">图表：2019-2020年第一季度鹏博士电信传媒集团股份有限公司运营能力分析 602</w:t>
      </w:r>
    </w:p>
    <w:p>
      <w:pPr>
        <w:spacing w:after="150"/>
      </w:pPr>
      <w:r>
        <w:rPr/>
        <w:t xml:space="preserve">图表：2019-2020年第一季度鹏博士电信传媒集团股份有限公司财务风险分析 602</w:t>
      </w:r>
    </w:p>
    <w:p>
      <w:pPr>
        <w:spacing w:after="150"/>
      </w:pPr>
      <w:r>
        <w:rPr/>
        <w:t xml:space="preserve">图表：2019-2020年上海华东电脑股份有限公司主营业务构成分析 606</w:t>
      </w:r>
    </w:p>
    <w:p>
      <w:pPr>
        <w:spacing w:after="150"/>
      </w:pPr>
      <w:r>
        <w:rPr/>
        <w:t xml:space="preserve">图表：2019-2020年上海华东电脑股份有限公司主营业务构成分析 607</w:t>
      </w:r>
    </w:p>
    <w:p>
      <w:pPr>
        <w:spacing w:after="150"/>
      </w:pPr>
      <w:r>
        <w:rPr/>
        <w:t xml:space="preserve">图表：2019-2020年第一季度上海华东电脑股份有限公司资产负债表分析 607</w:t>
      </w:r>
    </w:p>
    <w:p>
      <w:pPr>
        <w:spacing w:after="150"/>
      </w:pPr>
      <w:r>
        <w:rPr/>
        <w:t xml:space="preserve">图表：2019-2020年第一季度上海华东电脑股份有限公司利润分析 608</w:t>
      </w:r>
    </w:p>
    <w:p>
      <w:pPr>
        <w:spacing w:after="150"/>
      </w:pPr>
      <w:r>
        <w:rPr/>
        <w:t xml:space="preserve">图表：2019-2020年第一季度上海华东电脑股份有限公司现金流量表分析 608</w:t>
      </w:r>
    </w:p>
    <w:p>
      <w:pPr>
        <w:spacing w:after="150"/>
      </w:pPr>
      <w:r>
        <w:rPr/>
        <w:t xml:space="preserve">图表：2019-2020年第一季度上海华东电脑股份有限公司盈利能力分析 609</w:t>
      </w:r>
    </w:p>
    <w:p>
      <w:pPr>
        <w:spacing w:after="150"/>
      </w:pPr>
      <w:r>
        <w:rPr/>
        <w:t xml:space="preserve">图表：2019-2020年第一季度上海华东电脑股份有限公司盈利质量分析 609</w:t>
      </w:r>
    </w:p>
    <w:p>
      <w:pPr>
        <w:spacing w:after="150"/>
      </w:pPr>
      <w:r>
        <w:rPr/>
        <w:t xml:space="preserve">图表：2019-2020年第一季度上海华东电脑股份有限公司运营能力分析 609</w:t>
      </w:r>
    </w:p>
    <w:p>
      <w:pPr>
        <w:spacing w:after="150"/>
      </w:pPr>
      <w:r>
        <w:rPr/>
        <w:t xml:space="preserve">图表：2019-2020年第一季度上海华东电脑股份有限公司财务风险分析 610</w:t>
      </w:r>
    </w:p>
    <w:p>
      <w:pPr>
        <w:spacing w:after="150"/>
      </w:pPr>
      <w:r>
        <w:rPr/>
        <w:t xml:space="preserve">图表：2019-2020年北京华胜天成科技股份有限公司主营业务构成分析 614</w:t>
      </w:r>
    </w:p>
    <w:p>
      <w:pPr>
        <w:spacing w:after="150"/>
      </w:pPr>
      <w:r>
        <w:rPr/>
        <w:t xml:space="preserve">图表：2019-2020年北京华胜天成科技股份有限公司主营业务构成分析 614</w:t>
      </w:r>
    </w:p>
    <w:p>
      <w:pPr>
        <w:spacing w:after="150"/>
      </w:pPr>
      <w:r>
        <w:rPr/>
        <w:t xml:space="preserve">图表：2019-2020年第一季度北京华胜天成科技股份有限公司资产负债表分析 615</w:t>
      </w:r>
    </w:p>
    <w:p>
      <w:pPr>
        <w:spacing w:after="150"/>
      </w:pPr>
      <w:r>
        <w:rPr/>
        <w:t xml:space="preserve">图表：2019-2020年第一季度北京华胜天成科技股份有限公司利润分析 615</w:t>
      </w:r>
    </w:p>
    <w:p>
      <w:pPr>
        <w:spacing w:after="150"/>
      </w:pPr>
      <w:r>
        <w:rPr/>
        <w:t xml:space="preserve">图表：2019-2020年第一季度北京华胜天成科技股份有限公司现金流量表分析 616</w:t>
      </w:r>
    </w:p>
    <w:p>
      <w:pPr>
        <w:spacing w:after="150"/>
      </w:pPr>
      <w:r>
        <w:rPr/>
        <w:t xml:space="preserve">图表：2019-2020年第一季度北京华胜天成科技股份有限公司盈利能力分析 617</w:t>
      </w:r>
    </w:p>
    <w:p>
      <w:pPr>
        <w:spacing w:after="150"/>
      </w:pPr>
      <w:r>
        <w:rPr/>
        <w:t xml:space="preserve">图表：2019-2020年第一季度北京华胜天成科技股份有限公司盈利质量分析 617</w:t>
      </w:r>
    </w:p>
    <w:p>
      <w:pPr>
        <w:spacing w:after="150"/>
      </w:pPr>
      <w:r>
        <w:rPr/>
        <w:t xml:space="preserve">图表：2019-2020年第一季度北京华胜天成科技股份有限公司运营能力分析 617</w:t>
      </w:r>
    </w:p>
    <w:p>
      <w:pPr>
        <w:spacing w:after="150"/>
      </w:pPr>
      <w:r>
        <w:rPr/>
        <w:t xml:space="preserve">图表：2019-2020年第一季度北京华胜天成科技股份有限公司财务风险分析 618</w:t>
      </w:r>
    </w:p>
    <w:p>
      <w:pPr>
        <w:spacing w:after="150"/>
      </w:pPr>
      <w:r>
        <w:rPr/>
        <w:t xml:space="preserve">图表：北京华胜天成科技股份有限公司资本运作 618</w:t>
      </w:r>
    </w:p>
    <w:p>
      <w:pPr>
        <w:spacing w:after="150"/>
      </w:pPr>
      <w:r>
        <w:rPr/>
        <w:t xml:space="preserve">图表：2019-2020年神州泰岳软件股份有限公司主营业务构成分析 622</w:t>
      </w:r>
    </w:p>
    <w:p>
      <w:pPr>
        <w:spacing w:after="150"/>
      </w:pPr>
      <w:r>
        <w:rPr/>
        <w:t xml:space="preserve">图表：2019-2020年神州泰岳软件股份有限公司主营业务构成分析 622</w:t>
      </w:r>
    </w:p>
    <w:p>
      <w:pPr>
        <w:spacing w:after="150"/>
      </w:pPr>
      <w:r>
        <w:rPr/>
        <w:t xml:space="preserve">图表：2019-2020年第一季度神州泰岳软件股份有限公司资产负债表分析 623</w:t>
      </w:r>
    </w:p>
    <w:p>
      <w:pPr>
        <w:spacing w:after="150"/>
      </w:pPr>
      <w:r>
        <w:rPr/>
        <w:t xml:space="preserve">图表：2019-2020年第一季度神州泰岳软件股份有限公司利润分析 623</w:t>
      </w:r>
    </w:p>
    <w:p>
      <w:pPr>
        <w:spacing w:after="150"/>
      </w:pPr>
      <w:r>
        <w:rPr/>
        <w:t xml:space="preserve">图表：2019-2020年第一季度神州泰岳软件股份有限公司现金流量表分析 624</w:t>
      </w:r>
    </w:p>
    <w:p>
      <w:pPr>
        <w:spacing w:after="150"/>
      </w:pPr>
      <w:r>
        <w:rPr/>
        <w:t xml:space="preserve">图表：2019-2020年第一季度神州泰岳软件股份有限公司盈利能力分析 624</w:t>
      </w:r>
    </w:p>
    <w:p>
      <w:pPr>
        <w:spacing w:after="150"/>
      </w:pPr>
      <w:r>
        <w:rPr/>
        <w:t xml:space="preserve">图表：2019-2020年第一季度神州泰岳软件股份有限公司盈利质量分析 625</w:t>
      </w:r>
    </w:p>
    <w:p>
      <w:pPr>
        <w:spacing w:after="150"/>
      </w:pPr>
      <w:r>
        <w:rPr/>
        <w:t xml:space="preserve">图表：2019-2020年第一季度神州泰岳软件股份有限公司运营能力分析 625</w:t>
      </w:r>
    </w:p>
    <w:p>
      <w:pPr>
        <w:spacing w:after="150"/>
      </w:pPr>
      <w:r>
        <w:rPr/>
        <w:t xml:space="preserve">图表：2019-2020年第一季度神州泰岳软件股份有限公司财务风险分析 625</w:t>
      </w:r>
    </w:p>
    <w:p>
      <w:pPr>
        <w:spacing w:after="150"/>
      </w:pPr>
      <w:r>
        <w:rPr/>
        <w:t xml:space="preserve">图表：2019-2020年用友软件股份有限公司主营业务构成分析 629</w:t>
      </w:r>
    </w:p>
    <w:p>
      <w:pPr>
        <w:spacing w:after="150"/>
      </w:pPr>
      <w:r>
        <w:rPr/>
        <w:t xml:space="preserve">图表：2019-2020年用友软件股份有限公司主营业务构成分析 630</w:t>
      </w:r>
    </w:p>
    <w:p>
      <w:pPr>
        <w:spacing w:after="150"/>
      </w:pPr>
      <w:r>
        <w:rPr/>
        <w:t xml:space="preserve">图表：2019-2020年第一季度用友软件股份有限公司资产负债表分析 630</w:t>
      </w:r>
    </w:p>
    <w:p>
      <w:pPr>
        <w:spacing w:after="150"/>
      </w:pPr>
      <w:r>
        <w:rPr/>
        <w:t xml:space="preserve">图表：2019-2020年第一季度用友软件股份有限公司利润分析 631</w:t>
      </w:r>
    </w:p>
    <w:p>
      <w:pPr>
        <w:spacing w:after="150"/>
      </w:pPr>
      <w:r>
        <w:rPr/>
        <w:t xml:space="preserve">图表：2019-2020年第一季度用友软件股份有限公司现金流量表分析 631</w:t>
      </w:r>
    </w:p>
    <w:p>
      <w:pPr>
        <w:spacing w:after="150"/>
      </w:pPr>
      <w:r>
        <w:rPr/>
        <w:t xml:space="preserve">图表：2019-2020年第一季度用友软件股份有限公司盈利能力分析 632</w:t>
      </w:r>
    </w:p>
    <w:p>
      <w:pPr>
        <w:spacing w:after="150"/>
      </w:pPr>
      <w:r>
        <w:rPr/>
        <w:t xml:space="preserve">图表：2019-2020年第一季度用友软件股份有限公司盈利质量分析 632</w:t>
      </w:r>
    </w:p>
    <w:p>
      <w:pPr>
        <w:spacing w:after="150"/>
      </w:pPr>
      <w:r>
        <w:rPr/>
        <w:t xml:space="preserve">图表：2019-2020年第一季度用友软件股份有限公司运营能力分析 632</w:t>
      </w:r>
    </w:p>
    <w:p>
      <w:pPr>
        <w:spacing w:after="150"/>
      </w:pPr>
      <w:r>
        <w:rPr/>
        <w:t xml:space="preserve">图表：2019-2020年第一季度用友软件股份有限公司财务风险分析 633</w:t>
      </w:r>
    </w:p>
    <w:p>
      <w:pPr>
        <w:spacing w:after="150"/>
      </w:pPr>
      <w:r>
        <w:rPr/>
        <w:t xml:space="preserve">图表：2021-2026年我国智能城市建设市场规模 642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本文地址：https://www.51baogao.cn/bg/20170107/9107.shtml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2021-2026年中国智慧城市行业全景调研与发展战略研究报告</dc:title>
  <dc:description>2021-2026年中国智慧城市行业全景调研与发展战略研究报告</dc:description>
  <dc:subject>2021-2026年中国智慧城市行业全景调研与发展战略研究报告</dc:subject>
  <cp:keywords>研究报告</cp:keywords>
  <cp:category>研究报告</cp:category>
  <cp:lastModifiedBy>北京中道泰和信息咨询有限公司</cp:lastModifiedBy>
  <dcterms:created xsi:type="dcterms:W3CDTF">2021-04-27T17:24:21+08:00</dcterms:created>
  <dcterms:modified xsi:type="dcterms:W3CDTF">2021-04-27T17:24:21+08:00</dcterms:modified>
</cp:coreProperties>
</file>

<file path=docProps/custom.xml><?xml version="1.0" encoding="utf-8"?>
<Properties xmlns="http://schemas.openxmlformats.org/officeDocument/2006/custom-properties" xmlns:vt="http://schemas.openxmlformats.org/officeDocument/2006/docPropsVTypes"/>
</file>