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2024-2029年中国小厨宝行业产销格局与投资机会预测报告</w:t>
      </w:r>
    </w:p>
    <w:p>
      <w:pPr>
        <w:spacing w:after="150"/>
      </w:pPr>
      <w:r>
        <w:rPr>
          <w:b w:val="1"/>
          <w:bCs w:val="1"/>
        </w:rPr>
        <w:t xml:space="preserve">报告简介</w:t>
      </w:r>
    </w:p>
    <w:p>
      <w:pPr>
        <w:spacing w:after="150"/>
      </w:pPr>
      <w:r>
        <w:rPr/>
        <w:t xml:space="preserve">小厨宝即厨房热水器，是一种安装在厨房里用来洗手、洗碗碟、洗菜的15升以下小容量热水器。小厨宝省电、即热即用、价格低廉、方便快捷，深受广大家庭的欢迎。小厨宝适合在厨房洗碗、洗菜或在卫生间洗手使用，解决了由于淋浴器路途遥远，供不上厨房用热水的问题。小厨宝克服了传统“储水式热水器”保温散热和反复加热的缺陷，它直接与水龙头对接，管路损耗几乎为零;直接采用即热模式保证新鲜热水源源不断，做到健康环保。同时，它还可以自由调节水温和流量，甚至能作为太阳能热水器的补热，在太阳能热水量不足时自动补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小厨宝行业及各子行业的发展状况、上下游行业发展状况、市场供需形势、新产品与技术等进行了分析，并重点分析了我国小厨宝行业发展状况和特点，以及中国小厨宝行业将面临的挑战、企业的发展策略等。报告还对全球小厨宝行业发展态势作了详细分析，并对小厨宝行业进行了趋向研判，是小厨宝生产、经营企业，科研、投资机构等单位准确了解目前小厨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小厨宝行业发展概述</w:t>
      </w:r>
    </w:p>
    <w:p>
      <w:pPr>
        <w:spacing w:after="150"/>
      </w:pPr>
      <w:r>
        <w:rPr/>
        <w:t xml:space="preserve">第一节 小厨宝行业定义及特性</w:t>
      </w:r>
    </w:p>
    <w:p>
      <w:pPr>
        <w:spacing w:after="150"/>
      </w:pPr>
      <w:r>
        <w:rPr/>
        <w:t xml:space="preserve">一、小厨宝行业概念及分类</w:t>
      </w:r>
    </w:p>
    <w:p>
      <w:pPr>
        <w:spacing w:after="150"/>
      </w:pPr>
      <w:r>
        <w:rPr/>
        <w:t xml:space="preserve">二、小厨宝行业产业链结构分析</w:t>
      </w:r>
    </w:p>
    <w:p>
      <w:pPr>
        <w:spacing w:after="150"/>
      </w:pPr>
      <w:r>
        <w:rPr/>
        <w:t xml:space="preserve">三、小厨宝行业发展周期分析</w:t>
      </w:r>
    </w:p>
    <w:p>
      <w:pPr>
        <w:spacing w:after="150"/>
      </w:pPr>
      <w:r>
        <w:rPr/>
        <w:t xml:space="preserve">第二节 小厨宝行业经营模式分析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小厨宝产业链分析</w:t>
      </w:r>
    </w:p>
    <w:p>
      <w:pPr>
        <w:spacing w:after="150"/>
      </w:pPr>
      <w:r>
        <w:rPr/>
        <w:t xml:space="preserve">一、小厨宝行业经济特性</w:t>
      </w:r>
    </w:p>
    <w:p>
      <w:pPr>
        <w:spacing w:after="150"/>
      </w:pPr>
      <w:r>
        <w:rPr/>
        <w:t xml:space="preserve">二、小厨宝主要细分行业</w:t>
      </w:r>
    </w:p>
    <w:p>
      <w:pPr>
        <w:spacing w:after="150"/>
      </w:pPr>
      <w:r>
        <w:rPr/>
        <w:t xml:space="preserve">三、小厨宝产业链结构分析</w:t>
      </w:r>
    </w:p>
    <w:p>
      <w:pPr>
        <w:spacing w:after="150"/>
      </w:pPr>
      <w:r>
        <w:rPr/>
        <w:t xml:space="preserve">第四节 小厨宝行业地位分析</w:t>
      </w:r>
    </w:p>
    <w:p>
      <w:pPr>
        <w:spacing w:after="150"/>
      </w:pPr>
      <w:r>
        <w:rPr/>
        <w:t xml:space="preserve">一、小厨宝行业对经济增长的影响</w:t>
      </w:r>
    </w:p>
    <w:p>
      <w:pPr>
        <w:spacing w:after="150"/>
      </w:pPr>
      <w:r>
        <w:rPr/>
        <w:t xml:space="preserve">二、小厨宝行业对人民生活的影响</w:t>
      </w:r>
    </w:p>
    <w:p>
      <w:pPr>
        <w:spacing w:after="150"/>
      </w:pPr>
      <w:r>
        <w:rPr/>
        <w:t xml:space="preserve">三、小厨宝行业关联度情况</w:t>
      </w:r>
    </w:p>
    <w:p>
      <w:pPr>
        <w:spacing w:after="150"/>
      </w:pPr>
      <w:r>
        <w:rPr>
          <w:b w:val="1"/>
          <w:bCs w:val="1"/>
        </w:rPr>
        <w:t xml:space="preserve">第二章 2019-2023年全球小厨宝行业市场发展状况分析</w:t>
      </w:r>
    </w:p>
    <w:p>
      <w:pPr>
        <w:spacing w:after="150"/>
      </w:pPr>
      <w:r>
        <w:rPr/>
        <w:t xml:space="preserve">第一节 2019-2023年世界小厨宝行业发展状况</w:t>
      </w:r>
    </w:p>
    <w:p>
      <w:pPr>
        <w:spacing w:after="150"/>
      </w:pPr>
      <w:r>
        <w:rPr/>
        <w:t xml:space="preserve">一、世界小厨宝行业生产情况</w:t>
      </w:r>
    </w:p>
    <w:p>
      <w:pPr>
        <w:spacing w:after="150"/>
      </w:pPr>
      <w:r>
        <w:rPr/>
        <w:t xml:space="preserve">二、世界小厨宝消费及趋势分析</w:t>
      </w:r>
    </w:p>
    <w:p>
      <w:pPr>
        <w:spacing w:after="150"/>
      </w:pPr>
      <w:r>
        <w:rPr/>
        <w:t xml:space="preserve">三、世界小厨宝行业发展趋势分析</w:t>
      </w:r>
    </w:p>
    <w:p>
      <w:pPr>
        <w:spacing w:after="150"/>
      </w:pPr>
      <w:r>
        <w:rPr/>
        <w:t xml:space="preserve">第二节 美国小厨宝行业现状分析</w:t>
      </w:r>
    </w:p>
    <w:p>
      <w:pPr>
        <w:spacing w:after="150"/>
      </w:pPr>
      <w:r>
        <w:rPr/>
        <w:t xml:space="preserve">一、美国小厨宝行业的市场现状</w:t>
      </w:r>
    </w:p>
    <w:p>
      <w:pPr>
        <w:spacing w:after="150"/>
      </w:pPr>
      <w:r>
        <w:rPr/>
        <w:t xml:space="preserve">二、美国小厨宝行业的市场特征</w:t>
      </w:r>
    </w:p>
    <w:p>
      <w:pPr>
        <w:spacing w:after="150"/>
      </w:pPr>
      <w:r>
        <w:rPr/>
        <w:t xml:space="preserve">第三节 日本小厨宝行业现状分析</w:t>
      </w:r>
    </w:p>
    <w:p>
      <w:pPr>
        <w:spacing w:after="150"/>
      </w:pPr>
      <w:r>
        <w:rPr/>
        <w:t xml:space="preserve">一、日本小厨宝行业的市场规模</w:t>
      </w:r>
    </w:p>
    <w:p>
      <w:pPr>
        <w:spacing w:after="150"/>
      </w:pPr>
      <w:r>
        <w:rPr/>
        <w:t xml:space="preserve">二、日本小厨宝行业的市场特征</w:t>
      </w:r>
    </w:p>
    <w:p>
      <w:pPr>
        <w:spacing w:after="150"/>
      </w:pPr>
      <w:r>
        <w:rPr/>
        <w:t xml:space="preserve">三、日本饮料市场销售特征</w:t>
      </w:r>
    </w:p>
    <w:p>
      <w:pPr>
        <w:spacing w:after="150"/>
      </w:pPr>
      <w:r>
        <w:rPr/>
        <w:t xml:space="preserve">第四节 欧洲小厨宝行业市场状况</w:t>
      </w:r>
    </w:p>
    <w:p>
      <w:pPr>
        <w:spacing w:after="150"/>
      </w:pPr>
      <w:r>
        <w:rPr/>
        <w:t xml:space="preserve">一、欧洲小厨宝行业的市场现状</w:t>
      </w:r>
    </w:p>
    <w:p>
      <w:pPr>
        <w:spacing w:after="150"/>
      </w:pPr>
      <w:r>
        <w:rPr/>
        <w:t xml:space="preserve">二、欧洲小厨宝行业的市场特征</w:t>
      </w:r>
    </w:p>
    <w:p>
      <w:pPr>
        <w:spacing w:after="150"/>
      </w:pPr>
      <w:r>
        <w:rPr/>
        <w:t xml:space="preserve">第五节 主要跨国小厨宝公司在中国市场的投资布局</w:t>
      </w:r>
    </w:p>
    <w:p>
      <w:pPr>
        <w:spacing w:after="150"/>
      </w:pPr>
      <w:r>
        <w:rPr>
          <w:b w:val="1"/>
          <w:bCs w:val="1"/>
        </w:rPr>
        <w:t xml:space="preserve">第三章 中国小厨宝行业产业链分析</w:t>
      </w:r>
    </w:p>
    <w:p>
      <w:pPr>
        <w:spacing w:after="150"/>
      </w:pPr>
      <w:r>
        <w:rPr/>
        <w:t xml:space="preserve">第一节 小厨宝行业产业链概述</w:t>
      </w:r>
    </w:p>
    <w:p>
      <w:pPr>
        <w:spacing w:after="150"/>
      </w:pPr>
      <w:r>
        <w:rPr/>
        <w:t xml:space="preserve">第二节 小厨宝上游产业发展状况分析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小厨宝下游应用需求市场分析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2019-2023年中国黑豆小厨宝行业总体发展状况</w:t>
      </w:r>
    </w:p>
    <w:p>
      <w:pPr>
        <w:spacing w:after="150"/>
      </w:pPr>
      <w:r>
        <w:rPr/>
        <w:t xml:space="preserve">第一节 中国小厨宝行业规模情况分析</w:t>
      </w:r>
    </w:p>
    <w:p>
      <w:pPr>
        <w:spacing w:after="150"/>
      </w:pPr>
      <w:r>
        <w:rPr/>
        <w:t xml:space="preserve">一、小厨宝行业单位规模情况分析</w:t>
      </w:r>
    </w:p>
    <w:p>
      <w:pPr>
        <w:spacing w:after="150"/>
      </w:pPr>
      <w:r>
        <w:rPr/>
        <w:t xml:space="preserve">二、小厨宝行业人员规模状况分析</w:t>
      </w:r>
    </w:p>
    <w:p>
      <w:pPr>
        <w:spacing w:after="150"/>
      </w:pPr>
      <w:r>
        <w:rPr/>
        <w:t xml:space="preserve">三、小厨宝行业资产规模状况分析</w:t>
      </w:r>
    </w:p>
    <w:p>
      <w:pPr>
        <w:spacing w:after="150"/>
      </w:pPr>
      <w:r>
        <w:rPr/>
        <w:t xml:space="preserve">四、小厨宝行业市场规模状况分析</w:t>
      </w:r>
    </w:p>
    <w:p>
      <w:pPr>
        <w:spacing w:after="150"/>
      </w:pPr>
      <w:r>
        <w:rPr/>
        <w:t xml:space="preserve">五、小厨宝行业敏感性分析</w:t>
      </w:r>
    </w:p>
    <w:p>
      <w:pPr>
        <w:spacing w:after="150"/>
      </w:pPr>
      <w:r>
        <w:rPr/>
        <w:t xml:space="preserve">第二节 中国小厨宝行业产销情况分析</w:t>
      </w:r>
    </w:p>
    <w:p>
      <w:pPr>
        <w:spacing w:after="150"/>
      </w:pPr>
      <w:r>
        <w:rPr/>
        <w:t xml:space="preserve">一、小厨宝行业生产情况分析</w:t>
      </w:r>
    </w:p>
    <w:p>
      <w:pPr>
        <w:spacing w:after="150"/>
      </w:pPr>
      <w:r>
        <w:rPr/>
        <w:t xml:space="preserve">二、小厨宝行业销售情况分析</w:t>
      </w:r>
    </w:p>
    <w:p>
      <w:pPr>
        <w:spacing w:after="150"/>
      </w:pPr>
      <w:r>
        <w:rPr/>
        <w:t xml:space="preserve">三、小厨宝行业产销情况分析</w:t>
      </w:r>
    </w:p>
    <w:p>
      <w:pPr>
        <w:spacing w:after="150"/>
      </w:pPr>
      <w:r>
        <w:rPr/>
        <w:t xml:space="preserve">第三节 中国小厨宝行业财务能力分析</w:t>
      </w:r>
    </w:p>
    <w:p>
      <w:pPr>
        <w:spacing w:after="150"/>
      </w:pPr>
      <w:r>
        <w:rPr/>
        <w:t xml:space="preserve">一、小厨宝行业盈利能力分析与预测</w:t>
      </w:r>
    </w:p>
    <w:p>
      <w:pPr>
        <w:spacing w:after="150"/>
      </w:pPr>
      <w:r>
        <w:rPr/>
        <w:t xml:space="preserve">二、小厨宝行业偿债能力分析与预测</w:t>
      </w:r>
    </w:p>
    <w:p>
      <w:pPr>
        <w:spacing w:after="150"/>
      </w:pPr>
      <w:r>
        <w:rPr/>
        <w:t xml:space="preserve">三、小厨宝行业营运能力分析与预测</w:t>
      </w:r>
    </w:p>
    <w:p>
      <w:pPr>
        <w:spacing w:after="150"/>
      </w:pPr>
      <w:r>
        <w:rPr/>
        <w:t xml:space="preserve">四、小厨宝行业发展能力分析与预测</w:t>
      </w:r>
    </w:p>
    <w:p>
      <w:pPr>
        <w:spacing w:after="150"/>
      </w:pPr>
      <w:r>
        <w:rPr>
          <w:b w:val="1"/>
          <w:bCs w:val="1"/>
        </w:rPr>
        <w:t xml:space="preserve">第五章 2019-2023年中国小厨宝行业进出口市场分析</w:t>
      </w:r>
    </w:p>
    <w:p>
      <w:pPr>
        <w:spacing w:after="150"/>
      </w:pPr>
      <w:r>
        <w:rPr/>
        <w:t xml:space="preserve">第一节 小厨宝进出口市场分析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小厨宝行业进出口数据统计</w:t>
      </w:r>
    </w:p>
    <w:p>
      <w:pPr>
        <w:spacing w:after="150"/>
      </w:pPr>
      <w:r>
        <w:rPr/>
        <w:t xml:space="preserve">一、2019-2023年小厨宝进口量统计</w:t>
      </w:r>
    </w:p>
    <w:p>
      <w:pPr>
        <w:spacing w:after="150"/>
      </w:pPr>
      <w:r>
        <w:rPr/>
        <w:t xml:space="preserve">二、2019-2023年小厨宝出口量统计</w:t>
      </w:r>
    </w:p>
    <w:p>
      <w:pPr>
        <w:spacing w:after="150"/>
      </w:pPr>
      <w:r>
        <w:rPr/>
        <w:t xml:space="preserve">第三节 小厨宝进出口区域格局分析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2024-2029年小厨宝进出口预测</w:t>
      </w:r>
    </w:p>
    <w:p>
      <w:pPr>
        <w:spacing w:after="150"/>
      </w:pPr>
      <w:r>
        <w:rPr/>
        <w:t xml:space="preserve">一、2024-2029年小厨宝进口预测</w:t>
      </w:r>
    </w:p>
    <w:p>
      <w:pPr>
        <w:spacing w:after="150"/>
      </w:pPr>
      <w:r>
        <w:rPr/>
        <w:t xml:space="preserve">二、2024-2029年小厨宝出口预测</w:t>
      </w:r>
    </w:p>
    <w:p>
      <w:pPr>
        <w:spacing w:after="150"/>
      </w:pPr>
      <w:r>
        <w:rPr>
          <w:b w:val="1"/>
          <w:bCs w:val="1"/>
        </w:rPr>
        <w:t xml:space="preserve">第三部分 竞争格局分析</w:t>
      </w:r>
    </w:p>
    <w:p>
      <w:pPr>
        <w:spacing w:after="150"/>
      </w:pPr>
      <w:r>
        <w:rPr>
          <w:b w:val="1"/>
          <w:bCs w:val="1"/>
        </w:rPr>
        <w:t xml:space="preserve">第六章 2019-2023年中国小厨宝行业竞争格局分析</w:t>
      </w:r>
    </w:p>
    <w:p>
      <w:pPr>
        <w:spacing w:after="150"/>
      </w:pPr>
      <w:r>
        <w:rPr/>
        <w:t xml:space="preserve">第一节 小厨宝行业竞争结构分析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小厨宝企业国际竞争力比较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小厨宝行业竞争格局分析</w:t>
      </w:r>
    </w:p>
    <w:p>
      <w:pPr>
        <w:spacing w:after="150"/>
      </w:pPr>
      <w:r>
        <w:rPr/>
        <w:t xml:space="preserve">一、小厨宝行业集中度分析</w:t>
      </w:r>
    </w:p>
    <w:p>
      <w:pPr>
        <w:spacing w:after="150"/>
      </w:pPr>
      <w:r>
        <w:rPr/>
        <w:t xml:space="preserve">二、小厨宝行业竞争程度分析</w:t>
      </w:r>
    </w:p>
    <w:p>
      <w:pPr>
        <w:spacing w:after="150"/>
      </w:pPr>
      <w:r>
        <w:rPr/>
        <w:t xml:space="preserve">第四节 2024-2029年小厨宝行业竞争策略分析</w:t>
      </w:r>
    </w:p>
    <w:p>
      <w:pPr>
        <w:spacing w:after="150"/>
      </w:pPr>
      <w:r>
        <w:rPr/>
        <w:t xml:space="preserve">一、2024-2029年小厨宝行业竞争格局展望</w:t>
      </w:r>
    </w:p>
    <w:p>
      <w:pPr>
        <w:spacing w:after="150"/>
      </w:pPr>
      <w:r>
        <w:rPr/>
        <w:t xml:space="preserve">二、2024-2029年小厨宝行业竞争策略分析</w:t>
      </w:r>
    </w:p>
    <w:p>
      <w:pPr>
        <w:spacing w:after="150"/>
      </w:pPr>
      <w:r>
        <w:rPr>
          <w:b w:val="1"/>
          <w:bCs w:val="1"/>
        </w:rPr>
        <w:t xml:space="preserve">第七章 2017小厨宝市场区域市场运行情况分析</w:t>
      </w:r>
    </w:p>
    <w:p>
      <w:pPr>
        <w:spacing w:after="150"/>
      </w:pPr>
      <w:r>
        <w:rPr/>
        <w:t xml:space="preserve">第一节 2019-2023年华东地区小厨宝市场运行情况分析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2019-2023年华中地区小厨宝市场运行情况分析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2019-2023年华北地区小厨宝市场运行情况分析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2019-2023年东北地区小厨宝市场运行情况分析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2019-2023年西北地区小厨宝市场运行情况分析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2019-2023年西南地区小厨宝市场运行情况分析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2019-2023年中国小厨宝行业知名品牌企业竞争力分析</w:t>
      </w:r>
    </w:p>
    <w:p>
      <w:pPr>
        <w:spacing w:after="150"/>
      </w:pPr>
      <w:r>
        <w:rPr/>
        <w:t xml:space="preserve">第一节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艾欧史密斯(中国)热水器有限公司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阿里斯顿热能产品(中国)有限公司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帅康集团有限公司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广东万和新电气股份有限公司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广东万家乐股份有限公司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北京飞宇电器有限公司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法罗力热能设备(中国)有限公司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奥特朗电器(广州)有限公司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2024-2029年中国小厨宝行业发展前景预测分析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2024-2029年中国小厨宝行业市场发展趋势预测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三、2024-2029年中国小厨宝行业市场价格走势预测</w:t>
      </w:r>
    </w:p>
    <w:p>
      <w:pPr>
        <w:spacing w:after="150"/>
      </w:pPr>
      <w:r>
        <w:rPr/>
        <w:t xml:space="preserve">第三节 2024-2029年中国小厨宝技术发展趋势预测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我国小厨宝行业SWOT模型分析研究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2024-2029年中国小厨宝行业投资分析</w:t>
      </w:r>
    </w:p>
    <w:p>
      <w:pPr>
        <w:spacing w:after="150"/>
      </w:pPr>
      <w:r>
        <w:rPr/>
        <w:t xml:space="preserve">第一节 小厨宝行业投资机会分析</w:t>
      </w:r>
    </w:p>
    <w:p>
      <w:pPr>
        <w:spacing w:after="150"/>
      </w:pPr>
      <w:r>
        <w:rPr/>
        <w:t xml:space="preserve">一、投资领域</w:t>
      </w:r>
    </w:p>
    <w:p>
      <w:pPr>
        <w:spacing w:after="150"/>
      </w:pPr>
      <w:r>
        <w:rPr/>
        <w:t xml:space="preserve">二、主要项目</w:t>
      </w:r>
    </w:p>
    <w:p>
      <w:pPr>
        <w:spacing w:after="150"/>
      </w:pPr>
      <w:r>
        <w:rPr/>
        <w:t xml:space="preserve">第二节 小厨宝行业投资风险分析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小厨宝行业投资建议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图表：小厨宝产业链分析</w:t>
      </w:r>
    </w:p>
    <w:p>
      <w:pPr>
        <w:spacing w:after="150"/>
      </w:pPr>
      <w:r>
        <w:rPr/>
        <w:t xml:space="preserve">图表：全球小厨宝市场规模</w:t>
      </w:r>
    </w:p>
    <w:p>
      <w:pPr>
        <w:spacing w:after="150"/>
      </w:pPr>
      <w:r>
        <w:rPr/>
        <w:t xml:space="preserve">图表：全球小厨宝生命周期</w:t>
      </w:r>
    </w:p>
    <w:p>
      <w:pPr>
        <w:spacing w:after="150"/>
      </w:pPr>
      <w:r>
        <w:rPr/>
        <w:t xml:space="preserve">图表：2019-2023年我国小厨宝行业主要经济指标</w:t>
      </w:r>
    </w:p>
    <w:p>
      <w:pPr>
        <w:spacing w:after="150"/>
      </w:pPr>
      <w:r>
        <w:rPr/>
        <w:t xml:space="preserve">图表：2019-2023年中国小厨宝行业需求总量</w:t>
      </w:r>
    </w:p>
    <w:p>
      <w:pPr>
        <w:spacing w:after="150"/>
      </w:pPr>
      <w:r>
        <w:rPr/>
        <w:t xml:space="preserve">图表：2019-2023年中国小厨宝行业需求总量预测</w:t>
      </w:r>
    </w:p>
    <w:p>
      <w:pPr>
        <w:spacing w:after="150"/>
      </w:pPr>
      <w:r>
        <w:rPr/>
        <w:t xml:space="preserve">图表：2019-2023年中国小厨宝行业需求集中度</w:t>
      </w:r>
    </w:p>
    <w:p>
      <w:pPr>
        <w:spacing w:after="150"/>
      </w:pPr>
      <w:r>
        <w:rPr/>
        <w:t xml:space="preserve">图表：2019-2023年中国小厨宝行业需求增长速度</w:t>
      </w:r>
    </w:p>
    <w:p>
      <w:pPr>
        <w:spacing w:after="150"/>
      </w:pPr>
      <w:r>
        <w:rPr/>
        <w:t xml:space="preserve">图表：2019-2023年中国小厨宝行业市场饱和度</w:t>
      </w:r>
    </w:p>
    <w:p>
      <w:pPr>
        <w:spacing w:after="150"/>
      </w:pPr>
      <w:r>
        <w:rPr/>
        <w:t xml:space="preserve">图表：2019-2023年中国小厨宝行业供给总量</w:t>
      </w:r>
    </w:p>
    <w:p>
      <w:pPr>
        <w:spacing w:after="150"/>
      </w:pPr>
      <w:r>
        <w:rPr/>
        <w:t xml:space="preserve">图表：2019-2023年中国小厨宝行业供给增长速度</w:t>
      </w:r>
    </w:p>
    <w:p>
      <w:pPr>
        <w:spacing w:after="150"/>
      </w:pPr>
      <w:r>
        <w:rPr/>
        <w:t xml:space="preserve">图表：2019-2023年中国小厨宝行业供给量预测</w:t>
      </w:r>
    </w:p>
    <w:p>
      <w:pPr>
        <w:spacing w:after="150"/>
      </w:pPr>
      <w:r>
        <w:rPr/>
        <w:t xml:space="preserve">图表：2019-2023年中国小厨宝行业供给集中度</w:t>
      </w:r>
    </w:p>
    <w:p>
      <w:pPr>
        <w:spacing w:after="150"/>
      </w:pPr>
      <w:r>
        <w:rPr/>
        <w:t xml:space="preserve">图表：2019-2023年中国小厨宝行业销售量</w:t>
      </w:r>
    </w:p>
    <w:p>
      <w:pPr>
        <w:spacing w:after="150"/>
      </w:pPr>
      <w:r>
        <w:rPr/>
        <w:t xml:space="preserve">图表：2019-2023年小厨宝销售收入</w:t>
      </w:r>
    </w:p>
    <w:p>
      <w:pPr>
        <w:spacing w:after="150"/>
      </w:pPr>
      <w:r>
        <w:rPr/>
        <w:t xml:space="preserve">图表：2019-2023年小厨宝销售收入增长趋势图</w:t>
      </w:r>
    </w:p>
    <w:p>
      <w:pPr>
        <w:spacing w:after="150"/>
      </w:pPr>
      <w:r>
        <w:rPr/>
        <w:t xml:space="preserve">图表：2019-2023年小厨宝不同规模企业销售额</w:t>
      </w:r>
    </w:p>
    <w:p>
      <w:pPr>
        <w:spacing w:after="150"/>
      </w:pPr>
      <w:r>
        <w:rPr/>
        <w:t xml:space="preserve">图表：2019-2023年小厨宝不同所有制企业销售额</w:t>
      </w:r>
    </w:p>
    <w:p>
      <w:pPr>
        <w:spacing w:after="150"/>
      </w:pPr>
      <w:r>
        <w:rPr/>
        <w:t xml:space="preserve">图表：2019-2023年小厨宝利润总额</w:t>
      </w:r>
    </w:p>
    <w:p>
      <w:pPr>
        <w:spacing w:after="150"/>
      </w:pPr>
      <w:r>
        <w:rPr/>
        <w:t xml:space="preserve">图表：2019-2023年小厨宝利润总额增长趋势图</w:t>
      </w:r>
    </w:p>
    <w:p>
      <w:pPr>
        <w:spacing w:after="150"/>
      </w:pPr>
      <w:r>
        <w:rPr/>
        <w:t xml:space="preserve">图表：2019-2023年小厨宝不同规模企业利润总额</w:t>
      </w:r>
    </w:p>
    <w:p>
      <w:pPr>
        <w:spacing w:after="150"/>
      </w:pPr>
      <w:r>
        <w:rPr/>
        <w:t xml:space="preserve">图表：2019-2023年小厨宝不同所有制企业利润总额</w:t>
      </w:r>
    </w:p>
    <w:p>
      <w:pPr>
        <w:spacing w:after="150"/>
      </w:pPr>
      <w:r>
        <w:rPr/>
        <w:t xml:space="preserve">图表：2019-2023年小厨宝资产总额</w:t>
      </w:r>
    </w:p>
    <w:p>
      <w:pPr>
        <w:spacing w:after="150"/>
      </w:pPr>
      <w:r>
        <w:rPr/>
        <w:t xml:space="preserve">图表：2019-2023年小厨宝总资产增长趋势图</w:t>
      </w:r>
    </w:p>
    <w:p>
      <w:pPr>
        <w:spacing w:after="150"/>
      </w:pPr>
      <w:r>
        <w:rPr/>
        <w:t xml:space="preserve">图表：2024-2029年中国小厨宝发展能力分析</w:t>
      </w:r>
    </w:p>
    <w:p>
      <w:pPr>
        <w:spacing w:after="150"/>
      </w:pPr>
      <w:r>
        <w:rPr/>
        <w:t xml:space="preserve">图表：2024-2029年中国小厨宝竞争力分析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2024-2029年中国小厨宝行业产销格局与投资机会预测报告</dc:title>
  <dc:description>2024-2029年中国小厨宝行业产销格局与投资机会预测报告</dc:description>
  <dc:subject>2024-2029年中国小厨宝行业产销格局与投资机会预测报告</dc:subject>
  <cp:keywords>研究报告</cp:keywords>
  <cp:category>研究报告</cp:category>
  <cp:lastModifiedBy>北京中道泰和信息咨询有限公司</cp:lastModifiedBy>
  <dcterms:created xsi:type="dcterms:W3CDTF">2024-01-24T10:04:17+08:00</dcterms:created>
  <dcterms:modified xsi:type="dcterms:W3CDTF">2024-01-24T10:04:17+08:00</dcterms:modified>
</cp:coreProperties>
</file>

<file path=docProps/custom.xml><?xml version="1.0" encoding="utf-8"?>
<Properties xmlns="http://schemas.openxmlformats.org/officeDocument/2006/custom-properties" xmlns:vt="http://schemas.openxmlformats.org/officeDocument/2006/docPropsVTypes"/>
</file>