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2024-2029年中国交流电机行业市场全景调研与竞争格局研究报告</w:t>
      </w:r>
    </w:p>
    <w:p>
      <w:pPr>
        <w:spacing w:after="150"/>
      </w:pPr>
      <w:r>
        <w:rPr>
          <w:b w:val="1"/>
          <w:bCs w:val="1"/>
        </w:rPr>
        <w:t xml:space="preserve">报告简介</w:t>
      </w:r>
    </w:p>
    <w:p>
      <w:pPr>
        <w:spacing w:after="150"/>
      </w:pPr>
      <w:r>
        <w:rPr/>
        <w:t xml:space="preserve">近十年，电机行业从小到大，整体上呈现增长的趋势。交流电机占整个电机行业产量的绝大部分，交流电机的发展水平和增长速度基本可以代表整个电机行业的发展水平和增长速度。未来的电机需求主要分为两个方面：一是增量需求，即每年新增的电机需求;二是存量需求，即把旧电机替换为新电机，特别是高效节能电机替换传统电机。其中，交流电机的市场占电机市场的绝大部分，因此可以用交流电机产量近似替代电机行业总产量。</w:t>
      </w:r>
    </w:p>
    <w:p>
      <w:pPr>
        <w:spacing w:after="150"/>
      </w:pPr>
      <w:r>
        <w:rPr/>
        <w:t xml:space="preserve">从长远角度来看，我国仍处于快速发展的阶段，随着我国城镇化进程的加快和老旧设备更新换代，冶金、钢铁、水泥、电力、船舶等基础工业对各类电机的需求稳步提升，电机行业仍将快速稳步发展。此外，中小型电机领域的高效节能电机的逐步推广，也为优秀的电机企业提供了高速发展的舞台。保守估计，未来五年，我国的交流电动机产量复合增长率会保持在 7%以上。</w:t>
      </w:r>
    </w:p>
    <w:p>
      <w:pPr>
        <w:spacing w:after="150"/>
      </w:pPr>
      <w:r>
        <w:rPr/>
        <w:t xml:space="preserve">由于我国电机高效提升的进度落后于欧洲、澳洲和美国等发达国家，国内中小型高效产品设计、工艺改进等相关学科普及较晚，所能提供的科研人才和专业技术人才较为匮乏。人才瓶颈是制约公司提升核心竞争力和参与国际竞争的主要障碍。电机作为用途极其广泛的工业产品，广泛应用于多种行业。总体来看，电机企业受某一行业领域需求季节性波动的影响较小，并无明显的季节性特征。长期来看，电机行业景气周期基本跟随宏观经济周期波动。如果我国经济发展速度较快，则电机产品的市场需求加大，行业景气度水平上升;反之，经济发展速度放缓或负增长，则电机产品的市场需求量将减少，行业景气度水平下降。</w:t>
      </w:r>
    </w:p>
    <w:p>
      <w:pPr>
        <w:spacing w:after="150"/>
      </w:pPr>
      <w:r>
        <w:rPr/>
        <w:t xml:space="preserve">我国还处于工业化进程的中期阶段，将继续沿新型工业化道路发展。目前，世界经济正在复苏当中，但复苏过程比较缓慢，全球经济增长持续低于预期，潜在增长率下滑，国际贸易和投资低迷，世界经济可能出现多个引擎同时失速进而陷入停滞状态。世界经济要从亚健康完全走向健康，很可能经历一个长期曲折的过程。但是从长期来看，随着我国经济增长由政策刺激向自主增长的有序转变，随着重工业的结构调整，随着产业升级、节能降耗及环境保护带来的新型工业化建设需求，预计国内整个电机行业还将处于一个持续上升的周期当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我国交流电机行业及各子行业的发展状况、上下游行业发展状况、市场供需形势、新产品与技术等进行了分析，并重点分析了我国交流电机行业发展状况和特点，以及中国交流电机行业将面临的挑战、企业的发展策略等。报告还对全球交流电机行业发展态势作了详细分析，并对交流电机行业进行了趋向研判，是交流电机生产、经营企业，科研、投资机构等单位准确了解目前交流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交流电机行业发展综述</w:t>
      </w:r>
    </w:p>
    <w:p>
      <w:pPr>
        <w:spacing w:after="150"/>
      </w:pPr>
      <w:r>
        <w:rPr/>
        <w:t xml:space="preserve">第一节 交流电机行业定义及特征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交流电机行业统计标准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交流电机行业经济指标分析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交流电机行业产业链分析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1、交流电机产品成本构成</w:t>
      </w:r>
    </w:p>
    <w:p>
      <w:pPr>
        <w:spacing w:after="150"/>
      </w:pPr>
      <w:r>
        <w:rPr/>
        <w:t xml:space="preserve">2、紧固件行业发展状况及影响</w:t>
      </w:r>
    </w:p>
    <w:p>
      <w:pPr>
        <w:spacing w:after="150"/>
      </w:pPr>
      <w:r>
        <w:rPr/>
        <w:t xml:space="preserve">3、有色金属行业发展状况及影响</w:t>
      </w:r>
    </w:p>
    <w:p>
      <w:pPr>
        <w:spacing w:after="150"/>
      </w:pPr>
      <w:r>
        <w:rPr/>
        <w:t xml:space="preserve">4、塑料行业发展状况及影响</w:t>
      </w:r>
    </w:p>
    <w:p>
      <w:pPr>
        <w:spacing w:after="150"/>
      </w:pPr>
      <w:r>
        <w:rPr/>
        <w:t xml:space="preserve">五、行业下游产业链相关行业分析</w:t>
      </w:r>
    </w:p>
    <w:p>
      <w:pPr>
        <w:spacing w:after="150"/>
      </w:pPr>
      <w:r>
        <w:rPr/>
        <w:t xml:space="preserve">1、交流电机下游行业分布</w:t>
      </w:r>
    </w:p>
    <w:p>
      <w:pPr>
        <w:spacing w:after="150"/>
      </w:pPr>
      <w:r>
        <w:rPr/>
        <w:t xml:space="preserve">2、汽车行业发展状况及影响</w:t>
      </w:r>
    </w:p>
    <w:p>
      <w:pPr>
        <w:spacing w:after="150"/>
      </w:pPr>
      <w:r>
        <w:rPr/>
        <w:t xml:space="preserve">3、家电行业发展状况及影响</w:t>
      </w:r>
    </w:p>
    <w:p>
      <w:pPr>
        <w:spacing w:after="150"/>
      </w:pPr>
      <w:r>
        <w:rPr/>
        <w:t xml:space="preserve">4、工程机械行业发展状况及影响</w:t>
      </w:r>
    </w:p>
    <w:p>
      <w:pPr>
        <w:spacing w:after="150"/>
      </w:pPr>
      <w:r>
        <w:rPr/>
        <w:t xml:space="preserve">六、上下游行业影响及风险提示</w:t>
      </w:r>
    </w:p>
    <w:p>
      <w:pPr>
        <w:spacing w:after="150"/>
      </w:pPr>
      <w:r>
        <w:rPr>
          <w:b w:val="1"/>
          <w:bCs w:val="1"/>
        </w:rPr>
        <w:t xml:space="preserve">第二章 交流电机行业市场环境及影响分析（PEST）</w:t>
      </w:r>
    </w:p>
    <w:p>
      <w:pPr>
        <w:spacing w:after="150"/>
      </w:pPr>
      <w:r>
        <w:rPr/>
        <w:t xml:space="preserve">第一节 交流电机行业政治法律环境(P)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三、交流电机行业标准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一、交流电机产业社会环境</w:t>
      </w:r>
    </w:p>
    <w:p>
      <w:pPr>
        <w:spacing w:after="150"/>
      </w:pPr>
      <w:r>
        <w:rPr/>
        <w:t xml:space="preserve">二、社会环境对行业的影响</w:t>
      </w:r>
    </w:p>
    <w:p>
      <w:pPr>
        <w:spacing w:after="150"/>
      </w:pPr>
      <w:r>
        <w:rPr/>
        <w:t xml:space="preserve">三、交流电机产业发展对社会发展的影响</w:t>
      </w:r>
    </w:p>
    <w:p>
      <w:pPr>
        <w:spacing w:after="150"/>
      </w:pPr>
      <w:r>
        <w:rPr/>
        <w:t xml:space="preserve">第四节 行业技术环境分析(T)</w:t>
      </w:r>
    </w:p>
    <w:p>
      <w:pPr>
        <w:spacing w:after="150"/>
      </w:pPr>
      <w:r>
        <w:rPr/>
        <w:t xml:space="preserve">一、交流电机行业技术发展现状</w:t>
      </w:r>
    </w:p>
    <w:p>
      <w:pPr>
        <w:spacing w:after="150"/>
      </w:pPr>
      <w:r>
        <w:rPr/>
        <w:t xml:space="preserve">二、交流电机行业技术人才现状</w:t>
      </w:r>
    </w:p>
    <w:p>
      <w:pPr>
        <w:spacing w:after="150"/>
      </w:pPr>
      <w:r>
        <w:rPr/>
        <w:t xml:space="preserve">三、交流电机行业技术发展动态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国际交流电机行业发展分析及经验借鉴</w:t>
      </w:r>
    </w:p>
    <w:p>
      <w:pPr>
        <w:spacing w:after="150"/>
      </w:pPr>
      <w:r>
        <w:rPr/>
        <w:t xml:space="preserve">第一节 全球交流电机市场总体情况分析</w:t>
      </w:r>
    </w:p>
    <w:p>
      <w:pPr>
        <w:spacing w:after="150"/>
      </w:pPr>
      <w:r>
        <w:rPr/>
        <w:t xml:space="preserve">一、全球交流电机市场结构</w:t>
      </w:r>
    </w:p>
    <w:p>
      <w:pPr>
        <w:spacing w:after="150"/>
      </w:pPr>
      <w:r>
        <w:rPr/>
        <w:t xml:space="preserve">二、全球交流电机行业发展分析</w:t>
      </w:r>
    </w:p>
    <w:p>
      <w:pPr>
        <w:spacing w:after="150"/>
      </w:pPr>
      <w:r>
        <w:rPr/>
        <w:t xml:space="preserve">三、全球交流电机行业竞争格局</w:t>
      </w:r>
    </w:p>
    <w:p>
      <w:pPr>
        <w:spacing w:after="150"/>
      </w:pPr>
      <w:r>
        <w:rPr/>
        <w:t xml:space="preserve">第二节 美国交流电机行业发展经验借鉴</w:t>
      </w:r>
    </w:p>
    <w:p>
      <w:pPr>
        <w:spacing w:after="150"/>
      </w:pPr>
      <w:r>
        <w:rPr/>
        <w:t xml:space="preserve">一、美国交流电机行业发展历程分析</w:t>
      </w:r>
    </w:p>
    <w:p>
      <w:pPr>
        <w:spacing w:after="150"/>
      </w:pPr>
      <w:r>
        <w:rPr/>
        <w:t xml:space="preserve">二、美国交流电机行业市场现状分析</w:t>
      </w:r>
    </w:p>
    <w:p>
      <w:pPr>
        <w:spacing w:after="150"/>
      </w:pPr>
      <w:r>
        <w:rPr/>
        <w:t xml:space="preserve">三、美国交流电机行业发展趋势预测</w:t>
      </w:r>
    </w:p>
    <w:p>
      <w:pPr>
        <w:spacing w:after="150"/>
      </w:pPr>
      <w:r>
        <w:rPr/>
        <w:t xml:space="preserve">四、美国交流电机行业对中国的启示</w:t>
      </w:r>
    </w:p>
    <w:p>
      <w:pPr>
        <w:spacing w:after="150"/>
      </w:pPr>
      <w:r>
        <w:rPr/>
        <w:t xml:space="preserve">第三节 日本交流电机行业发展经验借鉴</w:t>
      </w:r>
    </w:p>
    <w:p>
      <w:pPr>
        <w:spacing w:after="150"/>
      </w:pPr>
      <w:r>
        <w:rPr/>
        <w:t xml:space="preserve">一、日本交流电机行业发展历程分析</w:t>
      </w:r>
    </w:p>
    <w:p>
      <w:pPr>
        <w:spacing w:after="150"/>
      </w:pPr>
      <w:r>
        <w:rPr/>
        <w:t xml:space="preserve">二、日本交流电机行业市场现状分析</w:t>
      </w:r>
    </w:p>
    <w:p>
      <w:pPr>
        <w:spacing w:after="150"/>
      </w:pPr>
      <w:r>
        <w:rPr/>
        <w:t xml:space="preserve">三、日本交流电机行业发展趋势预测</w:t>
      </w:r>
    </w:p>
    <w:p>
      <w:pPr>
        <w:spacing w:after="150"/>
      </w:pPr>
      <w:r>
        <w:rPr/>
        <w:t xml:space="preserve">四、日本交流电机行业对中国的启示</w:t>
      </w:r>
    </w:p>
    <w:p>
      <w:pPr>
        <w:spacing w:after="150"/>
      </w:pPr>
      <w:r>
        <w:rPr/>
        <w:t xml:space="preserve">第四节 德国交流电机行业发展经验借鉴</w:t>
      </w:r>
    </w:p>
    <w:p>
      <w:pPr>
        <w:spacing w:after="150"/>
      </w:pPr>
      <w:r>
        <w:rPr/>
        <w:t xml:space="preserve">一、德国交流电机行业发展历程分析</w:t>
      </w:r>
    </w:p>
    <w:p>
      <w:pPr>
        <w:spacing w:after="150"/>
      </w:pPr>
      <w:r>
        <w:rPr/>
        <w:t xml:space="preserve">二、德国交流电机行业市场现状分析</w:t>
      </w:r>
    </w:p>
    <w:p>
      <w:pPr>
        <w:spacing w:after="150"/>
      </w:pPr>
      <w:r>
        <w:rPr/>
        <w:t xml:space="preserve">三、德国交流电机行业发展趋势预测</w:t>
      </w:r>
    </w:p>
    <w:p>
      <w:pPr>
        <w:spacing w:after="150"/>
      </w:pPr>
      <w:r>
        <w:rPr/>
        <w:t xml:space="preserve">四、德国交流电机行业对中国的启示</w:t>
      </w:r>
    </w:p>
    <w:p>
      <w:pPr>
        <w:spacing w:after="150"/>
      </w:pPr>
      <w:r>
        <w:rPr>
          <w:b w:val="1"/>
          <w:bCs w:val="1"/>
        </w:rPr>
        <w:t xml:space="preserve">第二部分 市场深度调研</w:t>
      </w:r>
    </w:p>
    <w:p>
      <w:pPr>
        <w:spacing w:after="150"/>
      </w:pPr>
      <w:r>
        <w:rPr>
          <w:b w:val="1"/>
          <w:bCs w:val="1"/>
        </w:rPr>
        <w:t xml:space="preserve">第四章 中国交流电机行业运行现状分析</w:t>
      </w:r>
    </w:p>
    <w:p>
      <w:pPr>
        <w:spacing w:after="150"/>
      </w:pPr>
      <w:r>
        <w:rPr/>
        <w:t xml:space="preserve">第一节 我国交流电机行业发展状况分析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2019-2023年交流电机行业运行现状分析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2019-2023年交流电机市场经营情况分析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2019-2023年中国交流电机行业企业分析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2019-2023年中国交流电机行业财务指标总体分析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我国交流电机市场价格走势分析</w:t>
      </w:r>
    </w:p>
    <w:p>
      <w:pPr>
        <w:spacing w:after="150"/>
      </w:pPr>
      <w:r>
        <w:rPr/>
        <w:t xml:space="preserve">一、交流电机市场定价机制组成</w:t>
      </w:r>
    </w:p>
    <w:p>
      <w:pPr>
        <w:spacing w:after="150"/>
      </w:pPr>
      <w:r>
        <w:rPr/>
        <w:t xml:space="preserve">二、交流电机市场价格影响因素</w:t>
      </w:r>
    </w:p>
    <w:p>
      <w:pPr>
        <w:spacing w:after="150"/>
      </w:pPr>
      <w:r>
        <w:rPr/>
        <w:t xml:space="preserve">三、交流电机价格走势分析</w:t>
      </w:r>
    </w:p>
    <w:p>
      <w:pPr>
        <w:spacing w:after="150"/>
      </w:pPr>
      <w:r>
        <w:rPr/>
        <w:t xml:space="preserve">四、2024-2029年交流电机价格走势预测</w:t>
      </w:r>
    </w:p>
    <w:p>
      <w:pPr>
        <w:spacing w:after="150"/>
      </w:pPr>
      <w:r>
        <w:rPr>
          <w:b w:val="1"/>
          <w:bCs w:val="1"/>
        </w:rPr>
        <w:t xml:space="preserve">第五章 中国交流电机市场供需形势分析</w:t>
      </w:r>
    </w:p>
    <w:p>
      <w:pPr>
        <w:spacing w:after="150"/>
      </w:pPr>
      <w:r>
        <w:rPr/>
        <w:t xml:space="preserve">第一节 交流电机行业生产分析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中国交流电机市场供需分析</w:t>
      </w:r>
    </w:p>
    <w:p>
      <w:pPr>
        <w:spacing w:after="150"/>
      </w:pPr>
      <w:r>
        <w:rPr/>
        <w:t xml:space="preserve">一、2019-2023年中国交流电机行业供给情况</w:t>
      </w:r>
    </w:p>
    <w:p>
      <w:pPr>
        <w:spacing w:after="150"/>
      </w:pPr>
      <w:r>
        <w:rPr/>
        <w:t xml:space="preserve">1、中国交流电机行业供给分析</w:t>
      </w:r>
    </w:p>
    <w:p>
      <w:pPr>
        <w:spacing w:after="150"/>
      </w:pPr>
      <w:r>
        <w:rPr/>
        <w:t xml:space="preserve">2、中国交流电机行业产品产量分析</w:t>
      </w:r>
    </w:p>
    <w:p>
      <w:pPr>
        <w:spacing w:after="150"/>
      </w:pPr>
      <w:r>
        <w:rPr/>
        <w:t xml:space="preserve">3、重点企业产能及占有份额</w:t>
      </w:r>
    </w:p>
    <w:p>
      <w:pPr>
        <w:spacing w:after="150"/>
      </w:pPr>
      <w:r>
        <w:rPr/>
        <w:t xml:space="preserve">二、2019-2023年中国交流电机行业需求情况</w:t>
      </w:r>
    </w:p>
    <w:p>
      <w:pPr>
        <w:spacing w:after="150"/>
      </w:pPr>
      <w:r>
        <w:rPr/>
        <w:t xml:space="preserve">1、交流电机行业需求市场</w:t>
      </w:r>
    </w:p>
    <w:p>
      <w:pPr>
        <w:spacing w:after="150"/>
      </w:pPr>
      <w:r>
        <w:rPr/>
        <w:t xml:space="preserve">2、交流电机行业客户结构</w:t>
      </w:r>
    </w:p>
    <w:p>
      <w:pPr>
        <w:spacing w:after="150"/>
      </w:pPr>
      <w:r>
        <w:rPr/>
        <w:t xml:space="preserve">3、交流电机行业需求的地区差异</w:t>
      </w:r>
    </w:p>
    <w:p>
      <w:pPr>
        <w:spacing w:after="150"/>
      </w:pPr>
      <w:r>
        <w:rPr/>
        <w:t xml:space="preserve">三、2019-2023年中国交流电机行业供需平衡分析</w:t>
      </w:r>
    </w:p>
    <w:p>
      <w:pPr>
        <w:spacing w:after="150"/>
      </w:pPr>
      <w:r>
        <w:rPr/>
        <w:t xml:space="preserve">第三节 交流电机产品市场应用及需求预测</w:t>
      </w:r>
    </w:p>
    <w:p>
      <w:pPr>
        <w:spacing w:after="150"/>
      </w:pPr>
      <w:r>
        <w:rPr/>
        <w:t xml:space="preserve">一、交流电机产品应用市场总体需求分析</w:t>
      </w:r>
    </w:p>
    <w:p>
      <w:pPr>
        <w:spacing w:after="150"/>
      </w:pPr>
      <w:r>
        <w:rPr/>
        <w:t xml:space="preserve">1、交流电机产品应用市场需求特征</w:t>
      </w:r>
    </w:p>
    <w:p>
      <w:pPr>
        <w:spacing w:after="150"/>
      </w:pPr>
      <w:r>
        <w:rPr/>
        <w:t xml:space="preserve">2、交流电机产品应用市场需求总规模</w:t>
      </w:r>
    </w:p>
    <w:p>
      <w:pPr>
        <w:spacing w:after="150"/>
      </w:pPr>
      <w:r>
        <w:rPr/>
        <w:t xml:space="preserve">二、2024-2029年交流电机行业领域需求量预测</w:t>
      </w:r>
    </w:p>
    <w:p>
      <w:pPr>
        <w:spacing w:after="150"/>
      </w:pPr>
      <w:r>
        <w:rPr/>
        <w:t xml:space="preserve">1、交流电机行业需求产品功能预测</w:t>
      </w:r>
    </w:p>
    <w:p>
      <w:pPr>
        <w:spacing w:after="150"/>
      </w:pPr>
      <w:r>
        <w:rPr/>
        <w:t xml:space="preserve">2、交流电机行业需求产品市场格局预测</w:t>
      </w:r>
    </w:p>
    <w:p>
      <w:pPr>
        <w:spacing w:after="150"/>
      </w:pPr>
      <w:r>
        <w:rPr/>
        <w:t xml:space="preserve">三、重点行业交流电机产品需求分析预测</w:t>
      </w:r>
    </w:p>
    <w:p>
      <w:pPr>
        <w:spacing w:after="150"/>
      </w:pPr>
      <w:r>
        <w:rPr>
          <w:b w:val="1"/>
          <w:bCs w:val="1"/>
        </w:rPr>
        <w:t xml:space="preserve">第六章 交流电机行业进出口结构及面临的机遇与挑战</w:t>
      </w:r>
    </w:p>
    <w:p>
      <w:pPr>
        <w:spacing w:after="150"/>
      </w:pPr>
      <w:r>
        <w:rPr/>
        <w:t xml:space="preserve">第一节 交流电机行业进出口市场分析</w:t>
      </w:r>
    </w:p>
    <w:p>
      <w:pPr>
        <w:spacing w:after="150"/>
      </w:pPr>
      <w:r>
        <w:rPr/>
        <w:t xml:space="preserve">一、交流电机行业进出口综述</w:t>
      </w:r>
    </w:p>
    <w:p>
      <w:pPr>
        <w:spacing w:after="150"/>
      </w:pPr>
      <w:r>
        <w:rPr/>
        <w:t xml:space="preserve">1、中国交流电机进出口的特点分析</w:t>
      </w:r>
    </w:p>
    <w:p>
      <w:pPr>
        <w:spacing w:after="150"/>
      </w:pPr>
      <w:r>
        <w:rPr/>
        <w:t xml:space="preserve">2、中国交流电机进出口地区分布状况</w:t>
      </w:r>
    </w:p>
    <w:p>
      <w:pPr>
        <w:spacing w:after="150"/>
      </w:pPr>
      <w:r>
        <w:rPr/>
        <w:t xml:space="preserve">3、中国交流电机进出口的贸易方式及经营企业分析</w:t>
      </w:r>
    </w:p>
    <w:p>
      <w:pPr>
        <w:spacing w:after="150"/>
      </w:pPr>
      <w:r>
        <w:rPr/>
        <w:t xml:space="preserve">4、中国交流电机进出口政策与国际化经营</w:t>
      </w:r>
    </w:p>
    <w:p>
      <w:pPr>
        <w:spacing w:after="150"/>
      </w:pPr>
      <w:r>
        <w:rPr/>
        <w:t xml:space="preserve">二、交流电机行业出口市场分析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三、交流电机行业进口市场分析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中国交流电机出口面临的挑战及对策</w:t>
      </w:r>
    </w:p>
    <w:p>
      <w:pPr>
        <w:spacing w:after="150"/>
      </w:pPr>
      <w:r>
        <w:rPr/>
        <w:t xml:space="preserve">一、中国交流电机出口面临的挑战</w:t>
      </w:r>
    </w:p>
    <w:p>
      <w:pPr>
        <w:spacing w:after="150"/>
      </w:pPr>
      <w:r>
        <w:rPr/>
        <w:t xml:space="preserve">二、交流电机行业进出口前景</w:t>
      </w:r>
    </w:p>
    <w:p>
      <w:pPr>
        <w:spacing w:after="150"/>
      </w:pPr>
      <w:r>
        <w:rPr/>
        <w:t xml:space="preserve">三、交流电机行业进出口发展建议</w:t>
      </w:r>
    </w:p>
    <w:p>
      <w:pPr>
        <w:spacing w:after="150"/>
      </w:pPr>
      <w:r>
        <w:rPr>
          <w:b w:val="1"/>
          <w:bCs w:val="1"/>
        </w:rPr>
        <w:t xml:space="preserve">第三部分 竞争格局分析</w:t>
      </w:r>
    </w:p>
    <w:p>
      <w:pPr>
        <w:spacing w:after="150"/>
      </w:pPr>
      <w:r>
        <w:rPr>
          <w:b w:val="1"/>
          <w:bCs w:val="1"/>
        </w:rPr>
        <w:t xml:space="preserve">第七章 2024-2029年交流电机行业竞争形势及策略</w:t>
      </w:r>
    </w:p>
    <w:p>
      <w:pPr>
        <w:spacing w:after="150"/>
      </w:pPr>
      <w:r>
        <w:rPr/>
        <w:t xml:space="preserve">第一节 行业总体市场竞争状况分析</w:t>
      </w:r>
    </w:p>
    <w:p>
      <w:pPr>
        <w:spacing w:after="150"/>
      </w:pPr>
      <w:r>
        <w:rPr/>
        <w:t xml:space="preserve">一、交流电机行业竞争结构分析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二、交流电机行业集中度分析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三、交流电机行业SWOT分析</w:t>
      </w:r>
    </w:p>
    <w:p>
      <w:pPr>
        <w:spacing w:after="150"/>
      </w:pPr>
      <w:r>
        <w:rPr/>
        <w:t xml:space="preserve">1、交流电机行业优势分析</w:t>
      </w:r>
    </w:p>
    <w:p>
      <w:pPr>
        <w:spacing w:after="150"/>
      </w:pPr>
      <w:r>
        <w:rPr/>
        <w:t xml:space="preserve">2、交流电机行业劣势分析</w:t>
      </w:r>
    </w:p>
    <w:p>
      <w:pPr>
        <w:spacing w:after="150"/>
      </w:pPr>
      <w:r>
        <w:rPr/>
        <w:t xml:space="preserve">3、交流电机行业机会分析</w:t>
      </w:r>
    </w:p>
    <w:p>
      <w:pPr>
        <w:spacing w:after="150"/>
      </w:pPr>
      <w:r>
        <w:rPr/>
        <w:t xml:space="preserve">4、交流电机行业威胁分析</w:t>
      </w:r>
    </w:p>
    <w:p>
      <w:pPr>
        <w:spacing w:after="150"/>
      </w:pPr>
      <w:r>
        <w:rPr/>
        <w:t xml:space="preserve">第二节 中国交流电机行业竞争格局综述</w:t>
      </w:r>
    </w:p>
    <w:p>
      <w:pPr>
        <w:spacing w:after="150"/>
      </w:pPr>
      <w:r>
        <w:rPr/>
        <w:t xml:space="preserve">一、交流电机行业竞争概况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二、中国交流电机行业竞争力分析</w:t>
      </w:r>
    </w:p>
    <w:p>
      <w:pPr>
        <w:spacing w:after="150"/>
      </w:pPr>
      <w:r>
        <w:rPr/>
        <w:t xml:space="preserve">1、我国交流电机行业竞争力剖析</w:t>
      </w:r>
    </w:p>
    <w:p>
      <w:pPr>
        <w:spacing w:after="150"/>
      </w:pPr>
      <w:r>
        <w:rPr/>
        <w:t xml:space="preserve">2、我国交流电机企业市场竞争的优势</w:t>
      </w:r>
    </w:p>
    <w:p>
      <w:pPr>
        <w:spacing w:after="150"/>
      </w:pPr>
      <w:r>
        <w:rPr/>
        <w:t xml:space="preserve">3、国内交流电机企业竞争能力提升途径</w:t>
      </w:r>
    </w:p>
    <w:p>
      <w:pPr>
        <w:spacing w:after="150"/>
      </w:pPr>
      <w:r>
        <w:rPr/>
        <w:t xml:space="preserve">三、中国交流电机竞争力优势分析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交流电机行业并购重组分析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交流电机行业区域市场分析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华东地区交流电机行业发展分析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华南地区交流电机行业发展分析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华中地区交流电机行业发展分析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华北地区交流电机行业发展分析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东北地区交流电机行业发展分析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西部地区交流电机行业发展分析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中国交流电机行业重点企业经营分析</w:t>
      </w:r>
    </w:p>
    <w:p>
      <w:pPr>
        <w:spacing w:after="150"/>
      </w:pPr>
      <w:r>
        <w:rPr/>
        <w:t xml:space="preserve">第一节 中山大洋电机股份有限公司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江苏大中电机股份有限公司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大洋电机新动力科技有限公司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湖南天能电机制造有限公司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江西特种电机股份有限公司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上海电气集团上海电机厂有限公司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中车永济电机有限公司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湘潭电机股份有限公司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山东华力电机集团股份有限公司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卧龙电气集团股份有限公司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2024-2029年交流电机行业前景及趋势预测</w:t>
      </w:r>
    </w:p>
    <w:p>
      <w:pPr>
        <w:spacing w:after="150"/>
      </w:pPr>
      <w:r>
        <w:rPr/>
        <w:t xml:space="preserve">第一节 2024-2029年交流电机市场发展前景</w:t>
      </w:r>
    </w:p>
    <w:p>
      <w:pPr>
        <w:spacing w:after="150"/>
      </w:pPr>
      <w:r>
        <w:rPr/>
        <w:t xml:space="preserve">一、交流电机市场发展潜力</w:t>
      </w:r>
    </w:p>
    <w:p>
      <w:pPr>
        <w:spacing w:after="150"/>
      </w:pPr>
      <w:r>
        <w:rPr/>
        <w:t xml:space="preserve">二、交流电机市场发展前景展望</w:t>
      </w:r>
    </w:p>
    <w:p>
      <w:pPr>
        <w:spacing w:after="150"/>
      </w:pPr>
      <w:r>
        <w:rPr/>
        <w:t xml:space="preserve">三、交流电机细分行业发展前景分析</w:t>
      </w:r>
    </w:p>
    <w:p>
      <w:pPr>
        <w:spacing w:after="150"/>
      </w:pPr>
      <w:r>
        <w:rPr/>
        <w:t xml:space="preserve">第二节 2024-2029年交流电机市场发展趋势预测</w:t>
      </w:r>
    </w:p>
    <w:p>
      <w:pPr>
        <w:spacing w:after="150"/>
      </w:pPr>
      <w:r>
        <w:rPr/>
        <w:t xml:space="preserve">一、2024-2029年交流电机行业发展趋势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二、2024-2029年交流电机市场规模预测</w:t>
      </w:r>
    </w:p>
    <w:p>
      <w:pPr>
        <w:spacing w:after="150"/>
      </w:pPr>
      <w:r>
        <w:rPr/>
        <w:t xml:space="preserve">1、交流电机行业市场容量预测</w:t>
      </w:r>
    </w:p>
    <w:p>
      <w:pPr>
        <w:spacing w:after="150"/>
      </w:pPr>
      <w:r>
        <w:rPr/>
        <w:t xml:space="preserve">2、交流电机行业销售收入预测</w:t>
      </w:r>
    </w:p>
    <w:p>
      <w:pPr>
        <w:spacing w:after="150"/>
      </w:pPr>
      <w:r>
        <w:rPr/>
        <w:t xml:space="preserve">三、2024-2029年交流电机行业应用趋势预测</w:t>
      </w:r>
    </w:p>
    <w:p>
      <w:pPr>
        <w:spacing w:after="150"/>
      </w:pPr>
      <w:r>
        <w:rPr/>
        <w:t xml:space="preserve">四、2024-2029年细分市场发展趋势预测</w:t>
      </w:r>
    </w:p>
    <w:p>
      <w:pPr>
        <w:spacing w:after="150"/>
      </w:pPr>
      <w:r>
        <w:rPr/>
        <w:t xml:space="preserve">第三节 2024-2029年中国交流电机行业供需预测</w:t>
      </w:r>
    </w:p>
    <w:p>
      <w:pPr>
        <w:spacing w:after="150"/>
      </w:pPr>
      <w:r>
        <w:rPr/>
        <w:t xml:space="preserve">一、2024-2029年中国交流电机行业供给预测</w:t>
      </w:r>
    </w:p>
    <w:p>
      <w:pPr>
        <w:spacing w:after="150"/>
      </w:pPr>
      <w:r>
        <w:rPr/>
        <w:t xml:space="preserve">二、2024-2029年中国交流电机行业产量预测</w:t>
      </w:r>
    </w:p>
    <w:p>
      <w:pPr>
        <w:spacing w:after="150"/>
      </w:pPr>
      <w:r>
        <w:rPr/>
        <w:t xml:space="preserve">三、2024-2029年中国交流电机市场销量预测</w:t>
      </w:r>
    </w:p>
    <w:p>
      <w:pPr>
        <w:spacing w:after="150"/>
      </w:pPr>
      <w:r>
        <w:rPr/>
        <w:t xml:space="preserve">四、2024-2029年中国交流电机行业需求预测</w:t>
      </w:r>
    </w:p>
    <w:p>
      <w:pPr>
        <w:spacing w:after="150"/>
      </w:pPr>
      <w:r>
        <w:rPr/>
        <w:t xml:space="preserve">五、2024-2029年中国交流电机行业供需平衡预测</w:t>
      </w:r>
    </w:p>
    <w:p>
      <w:pPr>
        <w:spacing w:after="150"/>
      </w:pPr>
      <w:r>
        <w:rPr>
          <w:b w:val="1"/>
          <w:bCs w:val="1"/>
        </w:rPr>
        <w:t xml:space="preserve">第十一章 2024-2029年交流电机行业投资机会与风险防范</w:t>
      </w:r>
    </w:p>
    <w:p>
      <w:pPr>
        <w:spacing w:after="150"/>
      </w:pPr>
      <w:r>
        <w:rPr/>
        <w:t xml:space="preserve">第一节 中国交流电机行业投资特性分析</w:t>
      </w:r>
    </w:p>
    <w:p>
      <w:pPr>
        <w:spacing w:after="150"/>
      </w:pPr>
      <w:r>
        <w:rPr/>
        <w:t xml:space="preserve">一、交流电机行业进入壁垒分析</w:t>
      </w:r>
    </w:p>
    <w:p>
      <w:pPr>
        <w:spacing w:after="150"/>
      </w:pPr>
      <w:r>
        <w:rPr/>
        <w:t xml:space="preserve">二、交流电机行业盈利模式分析</w:t>
      </w:r>
    </w:p>
    <w:p>
      <w:pPr>
        <w:spacing w:after="150"/>
      </w:pPr>
      <w:r>
        <w:rPr/>
        <w:t xml:space="preserve">三、交流电机行业盈利因素分析</w:t>
      </w:r>
    </w:p>
    <w:p>
      <w:pPr>
        <w:spacing w:after="150"/>
      </w:pPr>
      <w:r>
        <w:rPr/>
        <w:t xml:space="preserve">第二节 中国交流电机行业投资情况分析</w:t>
      </w:r>
    </w:p>
    <w:p>
      <w:pPr>
        <w:spacing w:after="150"/>
      </w:pPr>
      <w:r>
        <w:rPr/>
        <w:t xml:space="preserve">一、交流电机行业总体投资及结构</w:t>
      </w:r>
    </w:p>
    <w:p>
      <w:pPr>
        <w:spacing w:after="150"/>
      </w:pPr>
      <w:r>
        <w:rPr/>
        <w:t xml:space="preserve">二、交流电机行业投资规模情况</w:t>
      </w:r>
    </w:p>
    <w:p>
      <w:pPr>
        <w:spacing w:after="150"/>
      </w:pPr>
      <w:r>
        <w:rPr/>
        <w:t xml:space="preserve">三、交流电机行业投资项目分析</w:t>
      </w:r>
    </w:p>
    <w:p>
      <w:pPr>
        <w:spacing w:after="150"/>
      </w:pPr>
      <w:r>
        <w:rPr/>
        <w:t xml:space="preserve">第三节 中国交流电机行业投资风险</w:t>
      </w:r>
    </w:p>
    <w:p>
      <w:pPr>
        <w:spacing w:after="150"/>
      </w:pPr>
      <w:r>
        <w:rPr/>
        <w:t xml:space="preserve">一、交流电机行业供求风险</w:t>
      </w:r>
    </w:p>
    <w:p>
      <w:pPr>
        <w:spacing w:after="150"/>
      </w:pPr>
      <w:r>
        <w:rPr/>
        <w:t xml:space="preserve">二、交流电机行业关联产业风险</w:t>
      </w:r>
    </w:p>
    <w:p>
      <w:pPr>
        <w:spacing w:after="150"/>
      </w:pPr>
      <w:r>
        <w:rPr/>
        <w:t xml:space="preserve">三、交流电机行业产品结构风险</w:t>
      </w:r>
    </w:p>
    <w:p>
      <w:pPr>
        <w:spacing w:after="150"/>
      </w:pPr>
      <w:r>
        <w:rPr/>
        <w:t xml:space="preserve">四、交流电机行业技术风险</w:t>
      </w:r>
    </w:p>
    <w:p>
      <w:pPr>
        <w:spacing w:after="150"/>
      </w:pPr>
      <w:r>
        <w:rPr/>
        <w:t xml:space="preserve">第四节 交流电机行业投资机会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四、交流电机行业投资机遇</w:t>
      </w:r>
    </w:p>
    <w:p>
      <w:pPr>
        <w:spacing w:after="150"/>
      </w:pPr>
      <w:r>
        <w:rPr>
          <w:b w:val="1"/>
          <w:bCs w:val="1"/>
        </w:rPr>
        <w:t xml:space="preserve">第五部分 发展战略研究</w:t>
      </w:r>
    </w:p>
    <w:p>
      <w:pPr>
        <w:spacing w:after="150"/>
      </w:pPr>
      <w:r>
        <w:rPr>
          <w:b w:val="1"/>
          <w:bCs w:val="1"/>
        </w:rPr>
        <w:t xml:space="preserve">第十二章 交流电机行业发展战略研究</w:t>
      </w:r>
    </w:p>
    <w:p>
      <w:pPr>
        <w:spacing w:after="150"/>
      </w:pPr>
      <w:r>
        <w:rPr/>
        <w:t xml:space="preserve">第一节 交流电机行业发展战略研究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对中国交流电机品牌的战略思考</w:t>
      </w:r>
    </w:p>
    <w:p>
      <w:pPr>
        <w:spacing w:after="150"/>
      </w:pPr>
      <w:r>
        <w:rPr/>
        <w:t xml:space="preserve">一、交流电机品牌的重要性</w:t>
      </w:r>
    </w:p>
    <w:p>
      <w:pPr>
        <w:spacing w:after="150"/>
      </w:pPr>
      <w:r>
        <w:rPr/>
        <w:t xml:space="preserve">二、交流电机实施品牌战略的意义</w:t>
      </w:r>
    </w:p>
    <w:p>
      <w:pPr>
        <w:spacing w:after="150"/>
      </w:pPr>
      <w:r>
        <w:rPr/>
        <w:t xml:space="preserve">三、交流电机企业品牌的现状分析</w:t>
      </w:r>
    </w:p>
    <w:p>
      <w:pPr>
        <w:spacing w:after="150"/>
      </w:pPr>
      <w:r>
        <w:rPr/>
        <w:t xml:space="preserve">四、中国交流电机企业的品牌战略</w:t>
      </w:r>
    </w:p>
    <w:p>
      <w:pPr>
        <w:spacing w:after="150"/>
      </w:pPr>
      <w:r>
        <w:rPr/>
        <w:t xml:space="preserve">五、交流电机品牌战略管理的策略</w:t>
      </w:r>
    </w:p>
    <w:p>
      <w:pPr>
        <w:spacing w:after="150"/>
      </w:pPr>
      <w:r>
        <w:rPr/>
        <w:t xml:space="preserve">第三节 交流电机行业经营策略分析</w:t>
      </w:r>
    </w:p>
    <w:p>
      <w:pPr>
        <w:spacing w:after="150"/>
      </w:pPr>
      <w:r>
        <w:rPr/>
        <w:t xml:space="preserve">一、交流电机市场细分策略</w:t>
      </w:r>
    </w:p>
    <w:p>
      <w:pPr>
        <w:spacing w:after="150"/>
      </w:pPr>
      <w:r>
        <w:rPr/>
        <w:t xml:space="preserve">二、交流电机市场创新策略</w:t>
      </w:r>
    </w:p>
    <w:p>
      <w:pPr>
        <w:spacing w:after="150"/>
      </w:pPr>
      <w:r>
        <w:rPr/>
        <w:t xml:space="preserve">三、品牌定位与品类规划</w:t>
      </w:r>
    </w:p>
    <w:p>
      <w:pPr>
        <w:spacing w:after="150"/>
      </w:pPr>
      <w:r>
        <w:rPr/>
        <w:t xml:space="preserve">四、交流电机新产品差异化战略</w:t>
      </w:r>
    </w:p>
    <w:p>
      <w:pPr>
        <w:spacing w:after="150"/>
      </w:pPr>
      <w:r>
        <w:rPr/>
        <w:t xml:space="preserve">第四节 交流电机行业投资战略研究</w:t>
      </w:r>
    </w:p>
    <w:p>
      <w:pPr>
        <w:spacing w:after="150"/>
      </w:pPr>
      <w:r>
        <w:rPr/>
        <w:t xml:space="preserve">一、2019-2023年交流电机行业投资战略</w:t>
      </w:r>
    </w:p>
    <w:p>
      <w:pPr>
        <w:spacing w:after="150"/>
      </w:pPr>
      <w:r>
        <w:rPr/>
        <w:t xml:space="preserve">二、2024-2029年交流电机行业投资战略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图表：交流电机行业生命周期</w:t>
      </w:r>
    </w:p>
    <w:p>
      <w:pPr>
        <w:spacing w:after="150"/>
      </w:pPr>
      <w:r>
        <w:rPr/>
        <w:t xml:space="preserve">图表：交流电机行业产业链结构</w:t>
      </w:r>
    </w:p>
    <w:p>
      <w:pPr>
        <w:spacing w:after="150"/>
      </w:pPr>
      <w:r>
        <w:rPr/>
        <w:t xml:space="preserve">图表：2019-2023年中国交流电机行业盈利能力分析</w:t>
      </w:r>
    </w:p>
    <w:p>
      <w:pPr>
        <w:spacing w:after="150"/>
      </w:pPr>
      <w:r>
        <w:rPr/>
        <w:t xml:space="preserve">图表：2019-2023年中国交流电机行业运营能力分析</w:t>
      </w:r>
    </w:p>
    <w:p>
      <w:pPr>
        <w:spacing w:after="150"/>
      </w:pPr>
      <w:r>
        <w:rPr/>
        <w:t xml:space="preserve">图表：2019-2023年中国交流电机行业偿债能力分析</w:t>
      </w:r>
    </w:p>
    <w:p>
      <w:pPr>
        <w:spacing w:after="150"/>
      </w:pPr>
      <w:r>
        <w:rPr/>
        <w:t xml:space="preserve">图表：2019-2023年中国交流电机行业发展能力分析</w:t>
      </w:r>
    </w:p>
    <w:p>
      <w:pPr>
        <w:spacing w:after="150"/>
      </w:pPr>
      <w:r>
        <w:rPr/>
        <w:t xml:space="preserve">图表：2019-2023年中国交流电机行业经营效益分析</w:t>
      </w:r>
    </w:p>
    <w:p>
      <w:pPr>
        <w:spacing w:after="150"/>
      </w:pPr>
      <w:r>
        <w:rPr/>
        <w:t xml:space="preserve">图表：2019-2023年不同规模企业利润总额分布</w:t>
      </w:r>
    </w:p>
    <w:p>
      <w:pPr>
        <w:spacing w:after="150"/>
      </w:pPr>
      <w:r>
        <w:rPr/>
        <w:t xml:space="preserve">图表：2019-2023年交流电机行业不同规模企业从业人员分布</w:t>
      </w:r>
    </w:p>
    <w:p>
      <w:pPr>
        <w:spacing w:after="150"/>
      </w:pPr>
      <w:r>
        <w:rPr/>
        <w:t xml:space="preserve">图表：2019-2023年交流电机行业不同规模企业销售收入分布</w:t>
      </w:r>
    </w:p>
    <w:p>
      <w:pPr>
        <w:spacing w:after="150"/>
      </w:pPr>
      <w:r>
        <w:rPr/>
        <w:t xml:space="preserve">图表：2019-2023年交流电机行业不同规模企业资产总额分布</w:t>
      </w:r>
    </w:p>
    <w:p>
      <w:pPr>
        <w:spacing w:after="150"/>
      </w:pPr>
      <w:r>
        <w:rPr/>
        <w:t xml:space="preserve">图表：2019-2023年交流电机行业不同规模企业数量分布</w:t>
      </w:r>
    </w:p>
    <w:p>
      <w:pPr>
        <w:spacing w:after="150"/>
      </w:pPr>
      <w:r>
        <w:rPr/>
        <w:t xml:space="preserve">图表：2019-2023年交流电机行业不同性质企业利润总额分布</w:t>
      </w:r>
    </w:p>
    <w:p>
      <w:pPr>
        <w:spacing w:after="150"/>
      </w:pPr>
      <w:r>
        <w:rPr/>
        <w:t xml:space="preserve">图表：2019-2023年交流电机行业不同性质企业从业人员分布</w:t>
      </w:r>
    </w:p>
    <w:p>
      <w:pPr>
        <w:spacing w:after="150"/>
      </w:pPr>
      <w:r>
        <w:rPr/>
        <w:t xml:space="preserve">图表：2019-2023年交流电机行业不同性质企业销售收入分布</w:t>
      </w:r>
    </w:p>
    <w:p>
      <w:pPr>
        <w:spacing w:after="150"/>
      </w:pPr>
      <w:r>
        <w:rPr/>
        <w:t xml:space="preserve">图表：2019-2023年交流电机行业不同性质企业资产总额分布</w:t>
      </w:r>
    </w:p>
    <w:p>
      <w:pPr>
        <w:spacing w:after="150"/>
      </w:pPr>
      <w:r>
        <w:rPr/>
        <w:t xml:space="preserve">图表：2019-2023年交流电机行业不同性质企业数量分布</w:t>
      </w:r>
    </w:p>
    <w:p>
      <w:pPr>
        <w:spacing w:after="150"/>
      </w:pPr>
      <w:r>
        <w:rPr/>
        <w:t xml:space="preserve">图表：2019-2023年全球交流电机行业市场规模</w:t>
      </w:r>
    </w:p>
    <w:p>
      <w:pPr>
        <w:spacing w:after="150"/>
      </w:pPr>
      <w:r>
        <w:rPr/>
        <w:t xml:space="preserve">图表：2019-2023年中国交流电机行业市场规模</w:t>
      </w:r>
    </w:p>
    <w:p>
      <w:pPr>
        <w:spacing w:after="150"/>
      </w:pPr>
      <w:r>
        <w:rPr/>
        <w:t xml:space="preserve">图表：2019-2023年交流电机行业重要数据指标比较</w:t>
      </w:r>
    </w:p>
    <w:p>
      <w:pPr>
        <w:spacing w:after="150"/>
      </w:pPr>
      <w:r>
        <w:rPr/>
        <w:t xml:space="preserve">图表：2019-2023年中国交流电机市场占全球份额比较</w:t>
      </w:r>
    </w:p>
    <w:p>
      <w:pPr>
        <w:spacing w:after="150"/>
      </w:pPr>
      <w:r>
        <w:rPr/>
        <w:t xml:space="preserve">图表：2019-2023年交流电机行业工业总产值</w:t>
      </w:r>
    </w:p>
    <w:p>
      <w:pPr>
        <w:spacing w:after="150"/>
      </w:pPr>
      <w:r>
        <w:rPr/>
        <w:t xml:space="preserve">图表：2019-2023年交流电机行业销售收入</w:t>
      </w:r>
    </w:p>
    <w:p>
      <w:pPr>
        <w:spacing w:after="150"/>
      </w:pPr>
      <w:r>
        <w:rPr/>
        <w:t xml:space="preserve">图表：2019-2023年交流电机行业利润总额</w:t>
      </w:r>
    </w:p>
    <w:p>
      <w:pPr>
        <w:spacing w:after="150"/>
      </w:pPr>
      <w:r>
        <w:rPr/>
        <w:t xml:space="preserve">图表：2019-2023年交流电机行业资产总计</w:t>
      </w:r>
    </w:p>
    <w:p>
      <w:pPr>
        <w:spacing w:after="150"/>
      </w:pPr>
      <w:r>
        <w:rPr/>
        <w:t xml:space="preserve">图表：2019-2023年交流电机行业负债总计</w:t>
      </w:r>
    </w:p>
    <w:p>
      <w:pPr>
        <w:spacing w:after="150"/>
      </w:pPr>
      <w:r>
        <w:rPr/>
        <w:t xml:space="preserve">图表：2019-2023年交流电机行业竞争力分析</w:t>
      </w:r>
    </w:p>
    <w:p>
      <w:pPr>
        <w:spacing w:after="150"/>
      </w:pPr>
      <w:r>
        <w:rPr/>
        <w:t xml:space="preserve">图表：2019-2023年交流电机市场价格走势</w:t>
      </w:r>
    </w:p>
    <w:p>
      <w:pPr>
        <w:spacing w:after="150"/>
      </w:pPr>
      <w:r>
        <w:rPr/>
        <w:t xml:space="preserve">图表：2019-2023年交流电机行业主营业务收入</w:t>
      </w:r>
    </w:p>
    <w:p>
      <w:pPr>
        <w:spacing w:after="150"/>
      </w:pPr>
      <w:r>
        <w:rPr/>
        <w:t xml:space="preserve">图表：2019-2023年交流电机行业主营业务成本</w:t>
      </w:r>
    </w:p>
    <w:p>
      <w:pPr>
        <w:spacing w:after="150"/>
      </w:pPr>
      <w:r>
        <w:rPr/>
        <w:t xml:space="preserve">图表：2019-2023年交流电机行业销售费用分析</w:t>
      </w:r>
    </w:p>
    <w:p>
      <w:pPr>
        <w:spacing w:after="150"/>
      </w:pPr>
      <w:r>
        <w:rPr/>
        <w:t xml:space="preserve">图表：2019-2023年交流电机行业管理费用分析</w:t>
      </w:r>
    </w:p>
    <w:p>
      <w:pPr>
        <w:spacing w:after="150"/>
      </w:pPr>
      <w:r>
        <w:rPr/>
        <w:t xml:space="preserve">图表：2019-2023年交流电机行业财务费用分析</w:t>
      </w:r>
    </w:p>
    <w:p>
      <w:pPr>
        <w:spacing w:after="150"/>
      </w:pPr>
      <w:r>
        <w:rPr/>
        <w:t xml:space="preserve">图表：2019-2023年交流电机行业销售毛利率分析</w:t>
      </w:r>
    </w:p>
    <w:p>
      <w:pPr>
        <w:spacing w:after="150"/>
      </w:pPr>
      <w:r>
        <w:rPr/>
        <w:t xml:space="preserve">图表：2019-2023年交流电机行业销售利润率分析</w:t>
      </w:r>
    </w:p>
    <w:p>
      <w:pPr>
        <w:spacing w:after="150"/>
      </w:pPr>
      <w:r>
        <w:rPr/>
        <w:t xml:space="preserve">图表：2019-2023年交流电机行业成本费用利润率分析</w:t>
      </w:r>
    </w:p>
    <w:p>
      <w:pPr>
        <w:spacing w:after="150"/>
      </w:pPr>
      <w:r>
        <w:rPr/>
        <w:t xml:space="preserve">图表：2019-2023年交流电机行业总资产利润率分析</w:t>
      </w:r>
    </w:p>
    <w:p>
      <w:pPr>
        <w:spacing w:after="150"/>
      </w:pPr>
      <w:r>
        <w:rPr/>
        <w:t xml:space="preserve">图表：2019-2023年交流电机行业产能分析</w:t>
      </w:r>
    </w:p>
    <w:p>
      <w:pPr>
        <w:spacing w:after="150"/>
      </w:pPr>
      <w:r>
        <w:rPr/>
        <w:t xml:space="preserve">图表：2019-2023年交流电机行业产量分析</w:t>
      </w:r>
    </w:p>
    <w:p>
      <w:pPr>
        <w:spacing w:after="150"/>
      </w:pPr>
      <w:r>
        <w:rPr/>
        <w:t xml:space="preserve">图表：2019-2023年交流电机行业需求分析</w:t>
      </w:r>
    </w:p>
    <w:p>
      <w:pPr>
        <w:spacing w:after="150"/>
      </w:pPr>
      <w:r>
        <w:rPr/>
        <w:t xml:space="preserve">图表：2019-2023年交流电机行业进口数据</w:t>
      </w:r>
    </w:p>
    <w:p>
      <w:pPr>
        <w:spacing w:after="150"/>
      </w:pPr>
      <w:r>
        <w:rPr/>
        <w:t xml:space="preserve">图表：2019-2023年交流电机行业出口数据</w:t>
      </w:r>
    </w:p>
    <w:p>
      <w:pPr>
        <w:spacing w:after="150"/>
      </w:pPr>
      <w:r>
        <w:rPr/>
        <w:t xml:space="preserve">图表：2019-2023年交流电机行业集中度</w:t>
      </w:r>
    </w:p>
    <w:p>
      <w:pPr>
        <w:spacing w:after="150"/>
      </w:pPr>
      <w:r>
        <w:rPr/>
        <w:t xml:space="preserve">图表：2024-2029年交流电机行业市场规模预测</w:t>
      </w:r>
    </w:p>
    <w:p>
      <w:pPr>
        <w:spacing w:after="150"/>
      </w:pPr>
      <w:r>
        <w:rPr/>
        <w:t xml:space="preserve">图表：2024-2029年交流电机行业销售收入预测</w:t>
      </w:r>
    </w:p>
    <w:p>
      <w:pPr>
        <w:spacing w:after="150"/>
      </w:pPr>
      <w:r>
        <w:rPr/>
        <w:t xml:space="preserve">图表：2024-2029年交流电机行业产量预测</w:t>
      </w:r>
    </w:p>
    <w:p>
      <w:pPr>
        <w:spacing w:after="150"/>
      </w:pPr>
      <w:r>
        <w:rPr/>
        <w:t xml:space="preserve">图表：2024-2029年交流电机行业竞争格局预测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2024-2029年中国交流电机行业市场全景调研与竞争格局研究报告</dc:title>
  <dc:description>2024-2029年中国交流电机行业市场全景调研与竞争格局研究报告</dc:description>
  <dc:subject>2024-2029年中国交流电机行业市场全景调研与竞争格局研究报告</dc:subject>
  <cp:keywords>研究报告</cp:keywords>
  <cp:category>研究报告</cp:category>
  <cp:lastModifiedBy>北京中道泰和信息咨询有限公司</cp:lastModifiedBy>
  <dcterms:created xsi:type="dcterms:W3CDTF">2024-01-24T07:59:25+08:00</dcterms:created>
  <dcterms:modified xsi:type="dcterms:W3CDTF">2024-01-24T07:59:25+08:00</dcterms:modified>
</cp:coreProperties>
</file>

<file path=docProps/custom.xml><?xml version="1.0" encoding="utf-8"?>
<Properties xmlns="http://schemas.openxmlformats.org/officeDocument/2006/custom-properties" xmlns:vt="http://schemas.openxmlformats.org/officeDocument/2006/docPropsVTypes"/>
</file>