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2026-2031年中国重质碳酸钙粉行业发展前景预测与投资战略分析报告</w:t>
      </w:r>
    </w:p>
    <w:p>
      <w:pPr>
        <w:spacing w:after="150"/>
      </w:pPr>
      <w:r>
        <w:rPr>
          <w:b w:val="1"/>
          <w:bCs w:val="1"/>
        </w:rPr>
        <w:t xml:space="preserve">报告简介</w:t>
      </w:r>
    </w:p>
    <w:p>
      <w:pPr>
        <w:spacing w:after="150"/>
      </w:pPr>
      <w:r>
        <w:rPr/>
        <w:t xml:space="preserve">近年来，随着这些行业的迅速发展，重钙的需求也在进一步增加，而造纸、塑料行业将对碳酸钙需求量的增长起主导作用。</w:t>
      </w:r>
    </w:p>
    <w:p>
      <w:pPr>
        <w:spacing w:after="150"/>
      </w:pPr>
      <w:r>
        <w:rPr/>
        <w:t xml:space="preserve">重质碳酸钙作为节能减排、绿色环保的矿物材料，由于其特殊的物理化学性质，以及价格低、原料广、无毒性等特点而广泛地用于造纸、塑料、橡胶、油漆涂料、胶粘剂和密封剂以及建材等行业，特别是时下大力倡导低碳经济，碳酸钙的应用领域和消费量必将更加宽广和快速增长。</w:t>
      </w:r>
    </w:p>
    <w:p>
      <w:pPr>
        <w:spacing w:after="150"/>
      </w:pPr>
      <w:r>
        <w:rPr/>
        <w:t xml:space="preserve">重钙产业的发展以科学发展观为指导，以市场为导向，以结构调整为主线，加快碳酸钙行业技术创新和技术改造步伐，走科技含量高、低资源消耗、低污染、高效益的新型工业化道路。积极推进矿产资源整合，加快钙业战略性调整，加速淘汰落后生产工艺，构建产业聚集区，实现区域经济发展。</w:t>
      </w:r>
    </w:p>
    <w:p>
      <w:pPr>
        <w:spacing w:after="150"/>
      </w:pPr>
      <w:r>
        <w:rPr/>
        <w:t xml:space="preserve">未来，我国重质碳酸钙生产经营将逐步由分散型向集约型发展，具有资源优势的地区或企业将通过政府引导、资本运作等方式组成跨区域的大企业集团，这是资源高效利用的必然要求。</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重质碳酸钙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重质碳酸钙粉行业特征分析</w:t>
      </w:r>
    </w:p>
    <w:p>
      <w:pPr>
        <w:spacing w:before="75" w:after="0"/>
      </w:pPr>
      <w:r>
        <w:rPr/>
        <w:t xml:space="preserve">第一节 产品概述</w:t>
      </w:r>
    </w:p>
    <w:p>
      <w:pPr>
        <w:spacing w:before="75" w:after="0"/>
      </w:pPr>
      <w:r>
        <w:rPr/>
        <w:t xml:space="preserve">一、产品介绍</w:t>
      </w:r>
    </w:p>
    <w:p>
      <w:pPr>
        <w:spacing w:before="75" w:after="0"/>
      </w:pPr>
      <w:r>
        <w:rPr/>
        <w:t xml:space="preserve">二、产品作用及应用</w:t>
      </w:r>
    </w:p>
    <w:p>
      <w:pPr>
        <w:spacing w:before="75" w:after="0"/>
      </w:pPr>
      <w:r>
        <w:rPr/>
        <w:t xml:space="preserve">三、产品分布范围</w:t>
      </w:r>
    </w:p>
    <w:p>
      <w:pPr>
        <w:spacing w:before="75" w:after="0"/>
      </w:pPr>
      <w:r>
        <w:rPr/>
        <w:t xml:space="preserve">第二节 产业链分析</w:t>
      </w:r>
    </w:p>
    <w:p>
      <w:pPr>
        <w:spacing w:before="75" w:after="0"/>
      </w:pPr>
      <w:r>
        <w:rPr/>
        <w:t xml:space="preserve">一、产业链构成分析</w:t>
      </w:r>
    </w:p>
    <w:p>
      <w:pPr>
        <w:spacing w:before="75" w:after="0"/>
      </w:pPr>
      <w:r>
        <w:rPr/>
        <w:t xml:space="preserve">二、上游产业链对行业的影响</w:t>
      </w:r>
    </w:p>
    <w:p>
      <w:pPr>
        <w:spacing w:before="75" w:after="0"/>
      </w:pPr>
      <w:r>
        <w:rPr/>
        <w:t xml:space="preserve">三、下游产业链对行业的影响</w:t>
      </w:r>
    </w:p>
    <w:p>
      <w:pPr>
        <w:spacing w:before="75" w:after="0"/>
      </w:pPr>
      <w:r>
        <w:rPr/>
        <w:t xml:space="preserve">第三节 中国重质碳酸钙粉行业在国民经济中的地位</w:t>
      </w:r>
    </w:p>
    <w:p>
      <w:pPr>
        <w:spacing w:before="75" w:after="0"/>
      </w:pPr>
      <w:r>
        <w:rPr/>
        <w:t xml:space="preserve">第四节 重质碳酸钙粉行业生命周期分析</w:t>
      </w:r>
    </w:p>
    <w:p>
      <w:pPr>
        <w:spacing w:before="75" w:after="0"/>
      </w:pPr>
      <w:r>
        <w:rPr/>
        <w:t xml:space="preserve">一、行业生命周期理论基础</w:t>
      </w:r>
    </w:p>
    <w:p>
      <w:pPr>
        <w:spacing w:before="75" w:after="0"/>
      </w:pPr>
      <w:r>
        <w:rPr/>
        <w:t xml:space="preserve">二、重质碳酸钙粉行业生命周期</w:t>
      </w:r>
    </w:p>
    <w:p>
      <w:pPr>
        <w:spacing w:before="75" w:after="0"/>
      </w:pPr>
      <w:r>
        <w:rPr>
          <w:b w:val="1"/>
          <w:bCs w:val="1"/>
        </w:rPr>
        <w:t xml:space="preserve">第二章 重质碳酸钙粉行业发展环境分析</w:t>
      </w:r>
    </w:p>
    <w:p>
      <w:pPr>
        <w:spacing w:before="75" w:after="0"/>
      </w:pPr>
      <w:r>
        <w:rPr/>
        <w:t xml:space="preserve">第一节 宏观经济环境分析</w:t>
      </w:r>
    </w:p>
    <w:p>
      <w:pPr>
        <w:spacing w:before="75" w:after="0"/>
      </w:pPr>
      <w:r>
        <w:rPr/>
        <w:t xml:space="preserve">一、2021-2026年份全国国民经济</w:t>
      </w:r>
    </w:p>
    <w:p>
      <w:pPr>
        <w:spacing w:before="75" w:after="0"/>
      </w:pPr>
      <w:r>
        <w:rPr/>
        <w:t xml:space="preserve">二、结构继续优化</w:t>
      </w:r>
    </w:p>
    <w:p>
      <w:pPr>
        <w:spacing w:before="75" w:after="0"/>
      </w:pPr>
      <w:r>
        <w:rPr/>
        <w:t xml:space="preserve">三、商品消费稳健增长</w:t>
      </w:r>
    </w:p>
    <w:p>
      <w:pPr>
        <w:spacing w:before="75" w:after="0"/>
      </w:pPr>
      <w:r>
        <w:rPr/>
        <w:t xml:space="preserve">四、居民收入稳定增长</w:t>
      </w:r>
    </w:p>
    <w:p>
      <w:pPr>
        <w:spacing w:before="75" w:after="0"/>
      </w:pPr>
      <w:r>
        <w:rPr/>
        <w:t xml:space="preserve">五、居民消费价格基本稳定</w:t>
      </w:r>
    </w:p>
    <w:p>
      <w:pPr>
        <w:spacing w:before="75" w:after="0"/>
      </w:pPr>
      <w:r>
        <w:rPr/>
        <w:t xml:space="preserve">六、工业形势</w:t>
      </w:r>
    </w:p>
    <w:p>
      <w:pPr>
        <w:spacing w:before="75" w:after="0"/>
      </w:pPr>
      <w:r>
        <w:rPr/>
        <w:t xml:space="preserve">七、固定资产投资</w:t>
      </w:r>
    </w:p>
    <w:p>
      <w:pPr>
        <w:spacing w:before="75" w:after="0"/>
      </w:pPr>
      <w:r>
        <w:rPr/>
        <w:t xml:space="preserve">八、农业生产形势较好</w:t>
      </w:r>
    </w:p>
    <w:p>
      <w:pPr>
        <w:spacing w:before="75" w:after="0"/>
      </w:pPr>
      <w:r>
        <w:rPr/>
        <w:t xml:space="preserve">九、货币信贷平稳增长</w:t>
      </w:r>
    </w:p>
    <w:p>
      <w:pPr>
        <w:spacing w:before="75" w:after="0"/>
      </w:pPr>
      <w:r>
        <w:rPr/>
        <w:t xml:space="preserve">十、2021-2026年财政收支情况</w:t>
      </w:r>
    </w:p>
    <w:p>
      <w:pPr>
        <w:spacing w:before="75" w:after="0"/>
      </w:pPr>
      <w:r>
        <w:rPr/>
        <w:t xml:space="preserve">第二节 国际贸易环境分析</w:t>
      </w:r>
    </w:p>
    <w:p>
      <w:pPr>
        <w:spacing w:before="75" w:after="0"/>
      </w:pPr>
      <w:r>
        <w:rPr/>
        <w:t xml:space="preserve">第三节 宏观政策环境分析</w:t>
      </w:r>
    </w:p>
    <w:p>
      <w:pPr>
        <w:spacing w:before="75" w:after="0"/>
      </w:pPr>
      <w:r>
        <w:rPr/>
        <w:t xml:space="preserve">第四节 中国重质碳酸钙粉行业政策环境</w:t>
      </w:r>
    </w:p>
    <w:p>
      <w:pPr>
        <w:spacing w:before="75" w:after="0"/>
      </w:pPr>
      <w:r>
        <w:rPr/>
        <w:t xml:space="preserve">第五节 行业运行环境对中国重质碳酸钙粉行业的影响分析</w:t>
      </w:r>
    </w:p>
    <w:p>
      <w:pPr>
        <w:spacing w:before="75" w:after="0"/>
      </w:pPr>
      <w:r>
        <w:rPr>
          <w:b w:val="1"/>
          <w:bCs w:val="1"/>
        </w:rPr>
        <w:t xml:space="preserve">第三章 重质碳酸钙粉行业市场分析</w:t>
      </w:r>
    </w:p>
    <w:p>
      <w:pPr>
        <w:spacing w:before="75" w:after="0"/>
      </w:pPr>
      <w:r>
        <w:rPr/>
        <w:t xml:space="preserve">第一节 2021-2026年中国重质碳酸钙粉市场规模及增速</w:t>
      </w:r>
    </w:p>
    <w:p>
      <w:pPr>
        <w:spacing w:before="75" w:after="0"/>
      </w:pPr>
      <w:r>
        <w:rPr/>
        <w:t xml:space="preserve">第二节 影响重质碳酸钙粉市场规模的因素</w:t>
      </w:r>
    </w:p>
    <w:p>
      <w:pPr>
        <w:spacing w:before="75" w:after="0"/>
      </w:pPr>
      <w:r>
        <w:rPr/>
        <w:t xml:space="preserve">一、应用领域</w:t>
      </w:r>
    </w:p>
    <w:p>
      <w:pPr>
        <w:spacing w:before="75" w:after="0"/>
      </w:pPr>
      <w:r>
        <w:rPr/>
        <w:t xml:space="preserve">二、重质碳酸钙技术指标的意义及对应用性能的影响</w:t>
      </w:r>
    </w:p>
    <w:p>
      <w:pPr>
        <w:spacing w:before="75" w:after="0"/>
      </w:pPr>
      <w:r>
        <w:rPr/>
        <w:t xml:space="preserve">三、重质碳酸钙生产工艺与设备</w:t>
      </w:r>
    </w:p>
    <w:p>
      <w:pPr>
        <w:spacing w:before="75" w:after="0"/>
      </w:pPr>
      <w:r>
        <w:rPr/>
        <w:t xml:space="preserve">第三节 2026-2031年中国重质碳酸钙粉市场规模及增速预测</w:t>
      </w:r>
    </w:p>
    <w:p>
      <w:pPr>
        <w:spacing w:before="75" w:after="0"/>
      </w:pPr>
      <w:r>
        <w:rPr/>
        <w:t xml:space="preserve">第四节 重质碳酸钙粉市场发展潜力分析</w:t>
      </w:r>
    </w:p>
    <w:p>
      <w:pPr>
        <w:spacing w:before="75" w:after="0"/>
      </w:pPr>
      <w:r>
        <w:rPr/>
        <w:t xml:space="preserve">第五节 市场需求现状及发展趋势</w:t>
      </w:r>
    </w:p>
    <w:p>
      <w:pPr>
        <w:spacing w:before="75" w:after="0"/>
      </w:pPr>
      <w:r>
        <w:rPr/>
        <w:t xml:space="preserve">一、市场需求现状</w:t>
      </w:r>
    </w:p>
    <w:p>
      <w:pPr>
        <w:spacing w:before="75" w:after="0"/>
      </w:pPr>
      <w:r>
        <w:rPr/>
        <w:t xml:space="preserve">二、重质碳酸钙发展趋势</w:t>
      </w:r>
    </w:p>
    <w:p>
      <w:pPr>
        <w:spacing w:before="75" w:after="0"/>
      </w:pPr>
      <w:r>
        <w:rPr>
          <w:b w:val="1"/>
          <w:bCs w:val="1"/>
        </w:rPr>
        <w:t xml:space="preserve">第四章 区域市场分析</w:t>
      </w:r>
    </w:p>
    <w:p>
      <w:pPr>
        <w:spacing w:before="75" w:after="0"/>
      </w:pPr>
      <w:r>
        <w:rPr/>
        <w:t xml:space="preserve">第一节 区域市场分布总体情况</w:t>
      </w:r>
    </w:p>
    <w:p>
      <w:pPr>
        <w:spacing w:before="75" w:after="0"/>
      </w:pPr>
      <w:r>
        <w:rPr/>
        <w:t xml:space="preserve">第二节 重点省市市场分析</w:t>
      </w:r>
    </w:p>
    <w:p>
      <w:pPr>
        <w:spacing w:before="75" w:after="0"/>
      </w:pPr>
      <w:r>
        <w:rPr/>
        <w:t xml:space="preserve">一、安徽宣城皖南山区泾县</w:t>
      </w:r>
    </w:p>
    <w:p>
      <w:pPr>
        <w:spacing w:before="75" w:after="0"/>
      </w:pPr>
      <w:r>
        <w:rPr/>
        <w:t xml:space="preserve">二、广东连州</w:t>
      </w:r>
    </w:p>
    <w:p>
      <w:pPr>
        <w:spacing w:before="75" w:after="0"/>
      </w:pPr>
      <w:r>
        <w:rPr/>
        <w:t xml:space="preserve">三、浙江省衢州市</w:t>
      </w:r>
    </w:p>
    <w:p>
      <w:pPr>
        <w:spacing w:before="75" w:after="0"/>
      </w:pPr>
      <w:r>
        <w:rPr/>
        <w:t xml:space="preserve">四、广西贺州</w:t>
      </w:r>
    </w:p>
    <w:p>
      <w:pPr>
        <w:spacing w:before="75" w:after="0"/>
      </w:pPr>
      <w:r>
        <w:rPr/>
        <w:t xml:space="preserve">第三节 重点省市进口分析</w:t>
      </w:r>
    </w:p>
    <w:p>
      <w:pPr>
        <w:spacing w:before="75" w:after="0"/>
      </w:pPr>
      <w:r>
        <w:rPr>
          <w:b w:val="1"/>
          <w:bCs w:val="1"/>
        </w:rPr>
        <w:t xml:space="preserve">第五章 重质碳酸钙粉细分产品市场分析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第六章 重质碳酸钙粉行业生产分析</w:t>
      </w:r>
    </w:p>
    <w:p>
      <w:pPr>
        <w:spacing w:before="75" w:after="0"/>
      </w:pPr>
      <w:r>
        <w:rPr/>
        <w:t xml:space="preserve">第一节 2021-2026年重质碳酸钙粉行业生产规模及增速</w:t>
      </w:r>
    </w:p>
    <w:p>
      <w:pPr>
        <w:spacing w:before="75" w:after="0"/>
      </w:pPr>
      <w:r>
        <w:rPr/>
        <w:t xml:space="preserve">第二节 2026-2031年重质碳酸钙粉行业产量产能变化趋势</w:t>
      </w:r>
    </w:p>
    <w:p>
      <w:pPr>
        <w:spacing w:before="75" w:after="0"/>
      </w:pPr>
      <w:r>
        <w:rPr/>
        <w:t xml:space="preserve">第三节 行业领导者的生产现状及产品策略</w:t>
      </w:r>
    </w:p>
    <w:p>
      <w:pPr>
        <w:spacing w:before="75" w:after="0"/>
      </w:pPr>
      <w:r>
        <w:rPr/>
        <w:t xml:space="preserve">一、重钙生产现状</w:t>
      </w:r>
    </w:p>
    <w:p>
      <w:pPr>
        <w:spacing w:before="75" w:after="0"/>
      </w:pPr>
      <w:r>
        <w:rPr/>
        <w:t xml:space="preserve">二、重点企业发展策略</w:t>
      </w:r>
    </w:p>
    <w:p>
      <w:pPr>
        <w:spacing w:before="75" w:after="0"/>
      </w:pPr>
      <w:r>
        <w:rPr/>
        <w:t xml:space="preserve">三、产品策略</w:t>
      </w:r>
    </w:p>
    <w:p>
      <w:pPr>
        <w:spacing w:before="75" w:after="0"/>
      </w:pPr>
      <w:r>
        <w:rPr/>
        <w:t xml:space="preserve">第四节 重质碳酸钙粉行业生产中存在的问题</w:t>
      </w:r>
    </w:p>
    <w:p>
      <w:pPr>
        <w:spacing w:before="75" w:after="0"/>
      </w:pPr>
      <w:r>
        <w:rPr>
          <w:b w:val="1"/>
          <w:bCs w:val="1"/>
        </w:rPr>
        <w:t xml:space="preserve">第七章 重质碳酸钙粉行业区域生产分析</w:t>
      </w:r>
    </w:p>
    <w:p>
      <w:pPr>
        <w:spacing w:before="75" w:after="0"/>
      </w:pPr>
      <w:r>
        <w:rPr/>
        <w:t xml:space="preserve">第一节 区域生产分布总体情况</w:t>
      </w:r>
    </w:p>
    <w:p>
      <w:pPr>
        <w:spacing w:before="75" w:after="0"/>
      </w:pPr>
      <w:r>
        <w:rPr/>
        <w:t xml:space="preserve">第二节 重点省市生产分析</w:t>
      </w:r>
    </w:p>
    <w:p>
      <w:pPr>
        <w:spacing w:before="75" w:after="0"/>
      </w:pPr>
      <w:r>
        <w:rPr/>
        <w:t xml:space="preserve">第三节 重点省市出口分析</w:t>
      </w:r>
    </w:p>
    <w:p>
      <w:pPr>
        <w:spacing w:before="75" w:after="0"/>
      </w:pPr>
      <w:r>
        <w:rPr>
          <w:b w:val="1"/>
          <w:bCs w:val="1"/>
        </w:rPr>
        <w:t xml:space="preserve">第八章 重质碳酸钙粉行业竞争分析</w:t>
      </w:r>
    </w:p>
    <w:p>
      <w:pPr>
        <w:spacing w:before="75" w:after="0"/>
      </w:pPr>
      <w:r>
        <w:rPr/>
        <w:t xml:space="preserve">第一节 竞争分析理论基础</w:t>
      </w:r>
    </w:p>
    <w:p>
      <w:pPr>
        <w:spacing w:before="75" w:after="0"/>
      </w:pPr>
      <w:r>
        <w:rPr/>
        <w:t xml:space="preserve">第二节 重质碳酸钙粉行业竞争格局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t xml:space="preserve">第三节 重质碳酸钙粉行业市场集中度分析</w:t>
      </w:r>
    </w:p>
    <w:p>
      <w:pPr>
        <w:spacing w:before="75" w:after="0"/>
      </w:pPr>
      <w:r>
        <w:rPr/>
        <w:t xml:space="preserve">第四节 2021-2026年重点企业市场份额及变化</w:t>
      </w:r>
    </w:p>
    <w:p>
      <w:pPr>
        <w:spacing w:before="75" w:after="0"/>
      </w:pPr>
      <w:r>
        <w:rPr/>
        <w:t xml:space="preserve">第五节 竞争的关键因素</w:t>
      </w:r>
    </w:p>
    <w:p>
      <w:pPr>
        <w:spacing w:before="75" w:after="0"/>
      </w:pPr>
      <w:r>
        <w:rPr/>
        <w:t xml:space="preserve">一、产能竞争</w:t>
      </w:r>
    </w:p>
    <w:p>
      <w:pPr>
        <w:spacing w:before="75" w:after="0"/>
      </w:pPr>
      <w:r>
        <w:rPr/>
        <w:t xml:space="preserve">二、产品竞争</w:t>
      </w:r>
    </w:p>
    <w:p>
      <w:pPr>
        <w:spacing w:before="75" w:after="0"/>
      </w:pPr>
      <w:r>
        <w:rPr/>
        <w:t xml:space="preserve">三、技术竞争</w:t>
      </w:r>
    </w:p>
    <w:p>
      <w:pPr>
        <w:spacing w:before="75" w:after="0"/>
      </w:pPr>
      <w:r>
        <w:rPr/>
        <w:t xml:space="preserve">第六节 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重质碳酸钙粉产品价格分析</w:t>
      </w:r>
    </w:p>
    <w:p>
      <w:pPr>
        <w:spacing w:before="75" w:after="0"/>
      </w:pPr>
      <w:r>
        <w:rPr/>
        <w:t xml:space="preserve">第一节 2021-2026年重质碳酸钙粉价格走势</w:t>
      </w:r>
    </w:p>
    <w:p>
      <w:pPr>
        <w:spacing w:before="75" w:after="0"/>
      </w:pPr>
      <w:r>
        <w:rPr/>
        <w:t xml:space="preserve">第二节 影响重质碳酸钙粉产品价格的关键因素分析</w:t>
      </w:r>
    </w:p>
    <w:p>
      <w:pPr>
        <w:spacing w:before="75" w:after="0"/>
      </w:pPr>
      <w:r>
        <w:rPr/>
        <w:t xml:space="preserve">一、成本</w:t>
      </w:r>
    </w:p>
    <w:p>
      <w:pPr>
        <w:spacing w:before="75" w:after="0"/>
      </w:pPr>
      <w:r>
        <w:rPr/>
        <w:t xml:space="preserve">二、供需情况</w:t>
      </w:r>
    </w:p>
    <w:p>
      <w:pPr>
        <w:spacing w:before="75" w:after="0"/>
      </w:pPr>
      <w:r>
        <w:rPr/>
        <w:t xml:space="preserve">三、市场竞争</w:t>
      </w:r>
    </w:p>
    <w:p>
      <w:pPr>
        <w:spacing w:before="75" w:after="0"/>
      </w:pPr>
      <w:r>
        <w:rPr/>
        <w:t xml:space="preserve">四、其他</w:t>
      </w:r>
    </w:p>
    <w:p>
      <w:pPr>
        <w:spacing w:before="75" w:after="0"/>
      </w:pPr>
      <w:r>
        <w:rPr/>
        <w:t xml:space="preserve">第三节 2026-2031年重质碳酸钙粉产品价格变化趋势</w:t>
      </w:r>
    </w:p>
    <w:p>
      <w:pPr>
        <w:spacing w:before="75" w:after="0"/>
      </w:pPr>
      <w:r>
        <w:rPr/>
        <w:t xml:space="preserve">第四节 主要重质碳酸钙粉企业价位及价格策略</w:t>
      </w:r>
    </w:p>
    <w:p>
      <w:pPr>
        <w:spacing w:before="75" w:after="0"/>
      </w:pPr>
      <w:r>
        <w:rPr>
          <w:b w:val="1"/>
          <w:bCs w:val="1"/>
        </w:rPr>
        <w:t xml:space="preserve">第十章 重质碳酸钙粉行业渠道分析</w:t>
      </w:r>
    </w:p>
    <w:p>
      <w:pPr>
        <w:spacing w:before="75" w:after="0"/>
      </w:pPr>
      <w:r>
        <w:rPr/>
        <w:t xml:space="preserve">第一节 渠道形式及对比</w:t>
      </w:r>
    </w:p>
    <w:p>
      <w:pPr>
        <w:spacing w:before="75" w:after="0"/>
      </w:pPr>
      <w:r>
        <w:rPr/>
        <w:t xml:space="preserve">第二节 各类渠道对重质碳酸钙粉行业的影响</w:t>
      </w:r>
    </w:p>
    <w:p>
      <w:pPr>
        <w:spacing w:before="75" w:after="0"/>
      </w:pPr>
      <w:r>
        <w:rPr/>
        <w:t xml:space="preserve">一、直销渠道对行业的影响</w:t>
      </w:r>
    </w:p>
    <w:p>
      <w:pPr>
        <w:spacing w:before="75" w:after="0"/>
      </w:pPr>
      <w:r>
        <w:rPr/>
        <w:t xml:space="preserve">二、间接渠道对行业的影响</w:t>
      </w:r>
    </w:p>
    <w:p>
      <w:pPr>
        <w:spacing w:before="75" w:after="0"/>
      </w:pPr>
      <w:r>
        <w:rPr/>
        <w:t xml:space="preserve">第三节 主要重质碳酸钙粉企业渠道策略研究</w:t>
      </w:r>
    </w:p>
    <w:p>
      <w:pPr>
        <w:spacing w:before="75" w:after="0"/>
      </w:pPr>
      <w:r>
        <w:rPr/>
        <w:t xml:space="preserve">第四节 各区域主要代理商情况</w:t>
      </w:r>
    </w:p>
    <w:p>
      <w:pPr>
        <w:spacing w:before="75" w:after="0"/>
      </w:pPr>
      <w:r>
        <w:rPr/>
        <w:t xml:space="preserve">一、山西太原锦盛泰化工产品经销部</w:t>
      </w:r>
    </w:p>
    <w:p>
      <w:pPr>
        <w:spacing w:before="75" w:after="0"/>
      </w:pPr>
      <w:r>
        <w:rPr/>
        <w:t xml:space="preserve">二、上海精颜化工有限公司</w:t>
      </w:r>
    </w:p>
    <w:p>
      <w:pPr>
        <w:spacing w:before="75" w:after="0"/>
      </w:pPr>
      <w:r>
        <w:rPr/>
        <w:t xml:space="preserve">三、浙江鑫茂建材贸易有限公司</w:t>
      </w:r>
    </w:p>
    <w:p>
      <w:pPr>
        <w:spacing w:before="75" w:after="0"/>
      </w:pPr>
      <w:r>
        <w:rPr/>
        <w:t xml:space="preserve">四、郑州登电建材开发有限公司</w:t>
      </w:r>
    </w:p>
    <w:p>
      <w:pPr>
        <w:spacing w:before="75" w:after="0"/>
      </w:pPr>
      <w:r>
        <w:rPr/>
        <w:t xml:space="preserve">五、广西贺州市桂宝粉体有限责任公司</w:t>
      </w:r>
    </w:p>
    <w:p>
      <w:pPr>
        <w:spacing w:before="75" w:after="0"/>
      </w:pPr>
      <w:r>
        <w:rPr/>
        <w:t xml:space="preserve">六、河北丰润鑫鑫重钙粉厂</w:t>
      </w:r>
    </w:p>
    <w:p>
      <w:pPr>
        <w:spacing w:before="75" w:after="0"/>
      </w:pPr>
      <w:r>
        <w:rPr>
          <w:b w:val="1"/>
          <w:bCs w:val="1"/>
        </w:rPr>
        <w:t xml:space="preserve">第十一章 重质碳酸钙粉行业进出口分析</w:t>
      </w:r>
    </w:p>
    <w:p>
      <w:pPr>
        <w:spacing w:before="75" w:after="0"/>
      </w:pPr>
      <w:r>
        <w:rPr/>
        <w:t xml:space="preserve">第一节 出口分析</w:t>
      </w:r>
    </w:p>
    <w:p>
      <w:pPr>
        <w:spacing w:before="75" w:after="0"/>
      </w:pPr>
      <w:r>
        <w:rPr/>
        <w:t xml:space="preserve">一、我国重质碳酸钙粉行业出口总量及增长情况</w:t>
      </w:r>
    </w:p>
    <w:p>
      <w:pPr>
        <w:spacing w:before="75" w:after="0"/>
      </w:pPr>
      <w:r>
        <w:rPr/>
        <w:t xml:space="preserve">二、重质碳酸钙粉海外市场分布情况</w:t>
      </w:r>
    </w:p>
    <w:p>
      <w:pPr>
        <w:spacing w:before="75" w:after="0"/>
      </w:pPr>
      <w:r>
        <w:rPr/>
        <w:t xml:space="preserve">三、重质碳酸钙粉行业经营海外市场的主要品牌</w:t>
      </w:r>
    </w:p>
    <w:p>
      <w:pPr>
        <w:spacing w:before="75" w:after="0"/>
      </w:pPr>
      <w:r>
        <w:rPr/>
        <w:t xml:space="preserve">四、重质碳酸钙粉行业出口态势展望</w:t>
      </w:r>
    </w:p>
    <w:p>
      <w:pPr>
        <w:spacing w:before="75" w:after="0"/>
      </w:pPr>
      <w:r>
        <w:rPr/>
        <w:t xml:space="preserve">第二节 进口分析</w:t>
      </w:r>
    </w:p>
    <w:p>
      <w:pPr>
        <w:spacing w:before="75" w:after="0"/>
      </w:pPr>
      <w:r>
        <w:rPr/>
        <w:t xml:space="preserve">一、我国重质碳酸钙粉行业进口总量及增长情况</w:t>
      </w:r>
    </w:p>
    <w:p>
      <w:pPr>
        <w:spacing w:before="75" w:after="0"/>
      </w:pPr>
      <w:r>
        <w:rPr/>
        <w:t xml:space="preserve">二、我国重质碳酸钙粉进口主要国家及地区</w:t>
      </w:r>
    </w:p>
    <w:p>
      <w:pPr>
        <w:spacing w:before="75" w:after="0"/>
      </w:pPr>
      <w:r>
        <w:rPr/>
        <w:t xml:space="preserve">三、进口品牌对重质碳酸钙粉行业的促进与影响</w:t>
      </w:r>
    </w:p>
    <w:p>
      <w:pPr>
        <w:spacing w:before="75" w:after="0"/>
      </w:pPr>
      <w:r>
        <w:rPr/>
        <w:t xml:space="preserve">四、重质碳酸钙粉行业进口态势展望</w:t>
      </w:r>
    </w:p>
    <w:p>
      <w:pPr>
        <w:spacing w:before="75" w:after="0"/>
      </w:pPr>
      <w:r>
        <w:rPr>
          <w:b w:val="1"/>
          <w:bCs w:val="1"/>
        </w:rPr>
        <w:t xml:space="preserve">第十二章 重质碳酸钙粉上游行业分析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上游行业对重质碳酸钙粉行业的影响</w:t>
      </w:r>
    </w:p>
    <w:p>
      <w:pPr>
        <w:spacing w:before="75" w:after="0"/>
      </w:pPr>
      <w:r>
        <w:rPr>
          <w:b w:val="1"/>
          <w:bCs w:val="1"/>
        </w:rPr>
        <w:t xml:space="preserve">第十三章 重质碳酸钙粉下游行业分析</w:t>
      </w:r>
    </w:p>
    <w:p>
      <w:pPr>
        <w:spacing w:before="75" w:after="0"/>
      </w:pPr>
      <w:r>
        <w:rPr/>
        <w:t xml:space="preserve">第一节 下游行业发展现状</w:t>
      </w:r>
    </w:p>
    <w:p>
      <w:pPr>
        <w:spacing w:before="75" w:after="0"/>
      </w:pPr>
      <w:r>
        <w:rPr/>
        <w:t xml:space="preserve">第二节 下游行业发展趋势</w:t>
      </w:r>
    </w:p>
    <w:p>
      <w:pPr>
        <w:spacing w:before="75" w:after="0"/>
      </w:pPr>
      <w:r>
        <w:rPr/>
        <w:t xml:space="preserve">第三节 下游行业对重质碳酸钙粉行业的影响</w:t>
      </w:r>
    </w:p>
    <w:p>
      <w:pPr>
        <w:spacing w:before="75" w:after="0"/>
      </w:pPr>
      <w:r>
        <w:rPr>
          <w:b w:val="1"/>
          <w:bCs w:val="1"/>
        </w:rPr>
        <w:t xml:space="preserve">第十四章 重质碳酸钙粉行业用户分析</w:t>
      </w:r>
    </w:p>
    <w:p>
      <w:pPr>
        <w:spacing w:before="75" w:after="0"/>
      </w:pPr>
      <w:r>
        <w:rPr/>
        <w:t xml:space="preserve">第一节 用户认知程度分析</w:t>
      </w:r>
    </w:p>
    <w:p>
      <w:pPr>
        <w:spacing w:before="75" w:after="0"/>
      </w:pPr>
      <w:r>
        <w:rPr/>
        <w:t xml:space="preserve">第二节 用户需求特点分析</w:t>
      </w:r>
    </w:p>
    <w:p>
      <w:pPr>
        <w:spacing w:before="75" w:after="0"/>
      </w:pPr>
      <w:r>
        <w:rPr/>
        <w:t xml:space="preserve">第三节 企业采购方式分析</w:t>
      </w:r>
    </w:p>
    <w:p>
      <w:pPr>
        <w:spacing w:before="75" w:after="0"/>
      </w:pPr>
      <w:r>
        <w:rPr>
          <w:b w:val="1"/>
          <w:bCs w:val="1"/>
        </w:rPr>
        <w:t xml:space="preserve">第十五章 替代品分析</w:t>
      </w:r>
    </w:p>
    <w:p>
      <w:pPr>
        <w:spacing w:before="75" w:after="0"/>
      </w:pPr>
      <w:r>
        <w:rPr/>
        <w:t xml:space="preserve">第一节 替代品发展现状</w:t>
      </w:r>
    </w:p>
    <w:p>
      <w:pPr>
        <w:spacing w:before="75" w:after="0"/>
      </w:pPr>
      <w:r>
        <w:rPr/>
        <w:t xml:space="preserve">第二节 替代品发展趋势</w:t>
      </w:r>
    </w:p>
    <w:p>
      <w:pPr>
        <w:spacing w:before="75" w:after="0"/>
      </w:pPr>
      <w:r>
        <w:rPr/>
        <w:t xml:space="preserve">第三节 替代品对重质碳酸钙粉行业的影响</w:t>
      </w:r>
    </w:p>
    <w:p>
      <w:pPr>
        <w:spacing w:before="75" w:after="0"/>
      </w:pPr>
      <w:r>
        <w:rPr>
          <w:b w:val="1"/>
          <w:bCs w:val="1"/>
        </w:rPr>
        <w:t xml:space="preserve">第十六章 互补品分析</w:t>
      </w:r>
    </w:p>
    <w:p>
      <w:pPr>
        <w:spacing w:before="75" w:after="0"/>
      </w:pPr>
      <w:r>
        <w:rPr/>
        <w:t xml:space="preserve">第一节 互补品发展现状</w:t>
      </w:r>
    </w:p>
    <w:p>
      <w:pPr>
        <w:spacing w:before="75" w:after="0"/>
      </w:pPr>
      <w:r>
        <w:rPr/>
        <w:t xml:space="preserve">第二节 互补品发展趋势</w:t>
      </w:r>
    </w:p>
    <w:p>
      <w:pPr>
        <w:spacing w:before="75" w:after="0"/>
      </w:pPr>
      <w:r>
        <w:rPr/>
        <w:t xml:space="preserve">第三节 互补品对重质碳酸钙粉行业的影响</w:t>
      </w:r>
    </w:p>
    <w:p>
      <w:pPr>
        <w:spacing w:before="75" w:after="0"/>
      </w:pPr>
      <w:r>
        <w:rPr>
          <w:b w:val="1"/>
          <w:bCs w:val="1"/>
        </w:rPr>
        <w:t xml:space="preserve">第十七章 重质碳酸钙粉行业工艺技术发展分析</w:t>
      </w:r>
    </w:p>
    <w:p>
      <w:pPr>
        <w:spacing w:before="75" w:after="0"/>
      </w:pPr>
      <w:r>
        <w:rPr/>
        <w:t xml:space="preserve">第一节 工艺技术发展现状</w:t>
      </w:r>
    </w:p>
    <w:p>
      <w:pPr>
        <w:spacing w:before="75" w:after="0"/>
      </w:pPr>
      <w:r>
        <w:rPr/>
        <w:t xml:space="preserve">第二节 工艺技术发展趋势</w:t>
      </w:r>
    </w:p>
    <w:p>
      <w:pPr>
        <w:spacing w:before="75" w:after="0"/>
      </w:pPr>
      <w:r>
        <w:rPr>
          <w:b w:val="1"/>
          <w:bCs w:val="1"/>
        </w:rPr>
        <w:t xml:space="preserve">第十八章 重质碳酸钙粉行业主导驱动因素分析</w:t>
      </w:r>
    </w:p>
    <w:p>
      <w:pPr>
        <w:spacing w:before="75" w:after="0"/>
      </w:pPr>
      <w:r>
        <w:rPr/>
        <w:t xml:space="preserve">第一节 国家政策导向</w:t>
      </w:r>
    </w:p>
    <w:p>
      <w:pPr>
        <w:spacing w:before="75" w:after="0"/>
      </w:pPr>
      <w:r>
        <w:rPr/>
        <w:t xml:space="preserve">第二节 相关行业发展</w:t>
      </w:r>
    </w:p>
    <w:p>
      <w:pPr>
        <w:spacing w:before="75" w:after="0"/>
      </w:pPr>
      <w:r>
        <w:rPr/>
        <w:t xml:space="preserve">第三节 行业技术发展</w:t>
      </w:r>
    </w:p>
    <w:p>
      <w:pPr>
        <w:spacing w:before="75" w:after="0"/>
      </w:pPr>
      <w:r>
        <w:rPr/>
        <w:t xml:space="preserve">第四节 社会需求变化</w:t>
      </w:r>
    </w:p>
    <w:p>
      <w:pPr>
        <w:spacing w:before="75" w:after="0"/>
      </w:pPr>
      <w:r>
        <w:rPr>
          <w:b w:val="1"/>
          <w:bCs w:val="1"/>
        </w:rPr>
        <w:t xml:space="preserve">第十九章 重点重质碳酸钙粉企业分析（10家）</w:t>
      </w:r>
    </w:p>
    <w:p>
      <w:pPr>
        <w:spacing w:before="75" w:after="0"/>
      </w:pPr>
      <w:r>
        <w:rPr/>
        <w:t xml:space="preserve">第一节 广西贺州赛琦粉体有限公司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第二节 贺州盛达矿产品有限公司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第三节 广西贺州市科隆粉体有限公司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第四节 清远市高峰粉体有限公司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第五节 湖北永誉新材料科技股份有限公司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第六节 江西广源化工有限责任公司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第七节 广西天峨钟亿精细碳酸钙科技有限公司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第八节 湖南亨泰来矿产新材料开发有限责任公司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第九节 江西科源粉体有限公司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第十节 安徽泾县金石矿业粉体有限公司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第二十章 重质碳酸钙粉行业进入壁垒及机会分析</w:t>
      </w:r>
    </w:p>
    <w:p>
      <w:pPr>
        <w:spacing w:before="75" w:after="0"/>
      </w:pPr>
      <w:r>
        <w:rPr/>
        <w:t xml:space="preserve">第一节 行业进入壁垒分析</w:t>
      </w:r>
    </w:p>
    <w:p>
      <w:pPr>
        <w:spacing w:before="75" w:after="0"/>
      </w:pPr>
      <w:r>
        <w:rPr/>
        <w:t xml:space="preserve">第二节 行业进入机会分析</w:t>
      </w:r>
    </w:p>
    <w:p>
      <w:pPr>
        <w:spacing w:before="75" w:after="0"/>
      </w:pPr>
      <w:r>
        <w:rPr/>
        <w:t xml:space="preserve">一、行业热点事件</w:t>
      </w:r>
    </w:p>
    <w:p>
      <w:pPr>
        <w:spacing w:before="75" w:after="0"/>
      </w:pPr>
      <w:r>
        <w:rPr/>
        <w:t xml:space="preserve">二、行业热点事件对整个行业的影响分析</w:t>
      </w:r>
    </w:p>
    <w:p>
      <w:pPr>
        <w:spacing w:before="75" w:after="0"/>
      </w:pPr>
      <w:r>
        <w:rPr/>
        <w:t xml:space="preserve">三、重质碳酸钙粉行业进入机会</w:t>
      </w:r>
    </w:p>
    <w:p>
      <w:pPr>
        <w:spacing w:before="75" w:after="0"/>
      </w:pPr>
      <w:r>
        <w:rPr>
          <w:b w:val="1"/>
          <w:bCs w:val="1"/>
        </w:rPr>
        <w:t xml:space="preserve">第二十一章 重质碳酸钙粉行业投资风险分析</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t xml:space="preserve">第五节 其他风险</w:t>
      </w:r>
    </w:p>
    <w:p>
      <w:pPr>
        <w:spacing w:before="75" w:after="0"/>
      </w:pPr>
      <w:r>
        <w:rPr>
          <w:b w:val="1"/>
          <w:bCs w:val="1"/>
        </w:rPr>
        <w:t xml:space="preserve">第二十二章 重质碳酸钙粉行业市场前景与预测分析</w:t>
      </w:r>
    </w:p>
    <w:p>
      <w:pPr>
        <w:spacing w:before="75" w:after="0"/>
      </w:pPr>
      <w:r>
        <w:rPr/>
        <w:t xml:space="preserve">第一节 行业重点企业投资行为分析</w:t>
      </w:r>
    </w:p>
    <w:p>
      <w:pPr>
        <w:spacing w:before="75" w:after="0"/>
      </w:pPr>
      <w:r>
        <w:rPr/>
        <w:t xml:space="preserve">第二节 重质碳酸钙粉行业盈利水平分析</w:t>
      </w:r>
    </w:p>
    <w:p>
      <w:pPr>
        <w:spacing w:before="75" w:after="0"/>
      </w:pPr>
      <w:r>
        <w:rPr/>
        <w:t xml:space="preserve">第三节 行业投资机会分析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第四节 重质碳酸钙粉行业总体机会评价</w:t>
      </w:r>
    </w:p>
    <w:p>
      <w:pPr>
        <w:spacing w:before="75" w:after="0"/>
      </w:pPr>
      <w:r>
        <w:rPr>
          <w:b w:val="1"/>
          <w:bCs w:val="1"/>
        </w:rPr>
        <w:t xml:space="preserve">第二十三章 重质碳酸钙粉行业投资策略分析</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w:t>
      </w:r>
    </w:p>
    <w:p>
      <w:pPr>
        <w:spacing w:before="75" w:after="0"/>
      </w:pPr>
      <w:r>
        <w:rPr/>
        <w:t xml:space="preserve">第四节 渠道建设与营销策略</w:t>
      </w:r>
    </w:p>
    <w:p>
      <w:pPr>
        <w:spacing w:before="75" w:after="0"/>
      </w:pPr>
      <w:r>
        <w:rPr/>
        <w:t xml:space="preserve">第五节 如何应对当前经济形势</w:t>
      </w:r>
    </w:p>
    <w:p>
      <w:pPr>
        <w:spacing w:before="75" w:after="0"/>
      </w:pPr>
      <w:r>
        <w:rPr>
          <w:b w:val="1"/>
          <w:bCs w:val="1"/>
        </w:rPr>
        <w:t xml:space="preserve">图表目录</w:t>
      </w:r>
    </w:p>
    <w:p>
      <w:pPr>
        <w:spacing w:before="75" w:after="0"/>
      </w:pPr>
      <w:r>
        <w:rPr/>
        <w:t xml:space="preserve">图表：重质碳酸钙粉产业链模型图</w:t>
      </w:r>
    </w:p>
    <w:p>
      <w:pPr>
        <w:spacing w:before="75" w:after="0"/>
      </w:pPr>
      <w:r>
        <w:rPr/>
        <w:t xml:space="preserve">图表：重钙粉行业生命周期概念图</w:t>
      </w:r>
    </w:p>
    <w:p>
      <w:pPr>
        <w:spacing w:before="75" w:after="0"/>
      </w:pPr>
      <w:r>
        <w:rPr/>
        <w:t xml:space="preserve">图表：行业生命周期的判断</w:t>
      </w:r>
    </w:p>
    <w:p>
      <w:pPr>
        <w:spacing w:before="75" w:after="0"/>
      </w:pPr>
      <w:r>
        <w:rPr/>
        <w:t xml:space="preserve">图表：2021-2026年GDP同比增速和环比增速</w:t>
      </w:r>
    </w:p>
    <w:p>
      <w:pPr>
        <w:spacing w:before="75" w:after="0"/>
      </w:pPr>
      <w:r>
        <w:rPr/>
        <w:t xml:space="preserve">图表：2021-2026年国民经济初步核算</w:t>
      </w:r>
    </w:p>
    <w:p>
      <w:pPr>
        <w:spacing w:before="75" w:after="0"/>
      </w:pPr>
      <w:r>
        <w:rPr/>
        <w:t xml:space="preserve">图表：2021-2026年社会消费品总额同比增速</w:t>
      </w:r>
    </w:p>
    <w:p>
      <w:pPr>
        <w:spacing w:before="75" w:after="0"/>
      </w:pPr>
      <w:r>
        <w:rPr/>
        <w:t xml:space="preserve">图表：2021-2026年社会消费品总额数据统计</w:t>
      </w:r>
    </w:p>
    <w:p>
      <w:pPr>
        <w:spacing w:before="75" w:after="0"/>
      </w:pPr>
      <w:r>
        <w:rPr/>
        <w:t xml:space="preserve">图表：2021-2026年中国居民人均收入实际增长速度</w:t>
      </w:r>
    </w:p>
    <w:p>
      <w:pPr>
        <w:spacing w:before="75" w:after="0"/>
      </w:pPr>
      <w:r>
        <w:rPr/>
        <w:t xml:space="preserve">图表：2021-2026年中国居民消费价格总水平</w:t>
      </w:r>
    </w:p>
    <w:p>
      <w:pPr>
        <w:spacing w:before="75" w:after="0"/>
      </w:pPr>
      <w:r>
        <w:rPr/>
        <w:t xml:space="preserve">图表：2021-2026年规模以上工业增加值同比增速</w:t>
      </w:r>
    </w:p>
    <w:p>
      <w:pPr>
        <w:spacing w:before="75" w:after="0"/>
      </w:pPr>
      <w:r>
        <w:rPr/>
        <w:t xml:space="preserve">图表：2021-2026年累计主营业务收入与利润总额同比增速</w:t>
      </w:r>
    </w:p>
    <w:p>
      <w:pPr>
        <w:spacing w:before="75" w:after="0"/>
      </w:pPr>
      <w:r>
        <w:rPr/>
        <w:t xml:space="preserve">图表：2021-2026年累计利润率与每百元主营业务收入中的成本</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图表：2021-2026年全国固定资产投资(不含农户)同比增速</w:t>
      </w:r>
    </w:p>
    <w:p>
      <w:pPr>
        <w:spacing w:before="75" w:after="0"/>
      </w:pPr>
      <w:r>
        <w:rPr/>
        <w:t xml:space="preserve">图表：2021-2026年固定资产投资到位资金同比增速</w:t>
      </w:r>
    </w:p>
    <w:p>
      <w:pPr>
        <w:spacing w:before="75" w:after="0"/>
      </w:pPr>
      <w:r>
        <w:rPr/>
        <w:t xml:space="preserve">图表：2021-2026年全国和民间固定资产投资增速</w:t>
      </w:r>
    </w:p>
    <w:p>
      <w:pPr>
        <w:spacing w:before="75" w:after="0"/>
      </w:pPr>
      <w:r>
        <w:rPr/>
        <w:t xml:space="preserve">图表：2021-2026年全国房地产开发投资增速</w:t>
      </w:r>
    </w:p>
    <w:p>
      <w:pPr>
        <w:spacing w:before="75" w:after="0"/>
      </w:pPr>
      <w:r>
        <w:rPr/>
        <w:t xml:space="preserve">图表：2021-2026年东中西部地区房地产开发投资情况</w:t>
      </w:r>
    </w:p>
    <w:p>
      <w:pPr>
        <w:spacing w:before="75" w:after="0"/>
      </w:pPr>
      <w:r>
        <w:rPr/>
        <w:t xml:space="preserve">图表：2021-2026年全国商品房销售面积及销售额增速</w:t>
      </w:r>
    </w:p>
    <w:p>
      <w:pPr>
        <w:spacing w:before="75" w:after="0"/>
      </w:pPr>
      <w:r>
        <w:rPr/>
        <w:t xml:space="preserve">图表：2021-2026年东中西部地区房地产销售情况</w:t>
      </w:r>
    </w:p>
    <w:p>
      <w:pPr>
        <w:spacing w:before="75" w:after="0"/>
      </w:pPr>
      <w:r>
        <w:rPr/>
        <w:t xml:space="preserve">图表：2021-2026年全国房地产开发企业土地购置面积增速</w:t>
      </w:r>
    </w:p>
    <w:p>
      <w:pPr>
        <w:spacing w:before="75" w:after="0"/>
      </w:pPr>
      <w:r>
        <w:rPr/>
        <w:t xml:space="preserve">图表：2021-2026年全国房地产开发企业本年到位资金增速</w:t>
      </w:r>
    </w:p>
    <w:p>
      <w:pPr>
        <w:spacing w:before="75" w:after="0"/>
      </w:pPr>
      <w:r>
        <w:rPr/>
        <w:t xml:space="preserve">图表：2021-2026年我国重质碳酸钙市场规模走势图</w:t>
      </w:r>
    </w:p>
    <w:p>
      <w:pPr>
        <w:spacing w:before="75" w:after="0"/>
      </w:pPr>
      <w:r>
        <w:rPr/>
        <w:t xml:space="preserve">图表：我国重质碳酸钙市场规模预测</w:t>
      </w:r>
    </w:p>
    <w:p>
      <w:pPr>
        <w:spacing w:before="75" w:after="0"/>
      </w:pPr>
      <w:r>
        <w:rPr/>
        <w:t xml:space="preserve">图表：2021-2026年我国重钙区域市场分布总体情况</w:t>
      </w:r>
    </w:p>
    <w:p>
      <w:pPr>
        <w:spacing w:before="75" w:after="0"/>
      </w:pPr>
      <w:r>
        <w:rPr/>
        <w:t xml:space="preserve">图表：2021-2026年广东省重质碳酸钙出口规模及增长率</w:t>
      </w:r>
    </w:p>
    <w:p>
      <w:pPr>
        <w:spacing w:before="75" w:after="0"/>
      </w:pPr>
      <w:r>
        <w:rPr/>
        <w:t xml:space="preserve">图表：2021-2026年我国重钙细分产品市场规模情况</w:t>
      </w:r>
    </w:p>
    <w:p>
      <w:pPr>
        <w:spacing w:before="75" w:after="0"/>
      </w:pPr>
      <w:r>
        <w:rPr/>
        <w:t xml:space="preserve">图表：2026-2031年我国重钙细分产品市场规模预测</w:t>
      </w:r>
    </w:p>
    <w:p>
      <w:pPr>
        <w:spacing w:before="75" w:after="0"/>
      </w:pPr>
      <w:r>
        <w:rPr/>
        <w:t xml:space="preserve">图表：2021-2026年我国重质碳酸钙粉行业生产规模</w:t>
      </w:r>
    </w:p>
    <w:p>
      <w:pPr>
        <w:spacing w:before="75" w:after="0"/>
      </w:pPr>
      <w:r>
        <w:rPr/>
        <w:t xml:space="preserve">图表：2021-2026年我国重质碳酸钙粉行业生产能力增长率</w:t>
      </w:r>
    </w:p>
    <w:p>
      <w:pPr>
        <w:spacing w:before="75" w:after="0"/>
      </w:pPr>
      <w:r>
        <w:rPr/>
        <w:t xml:space="preserve">图表：2026-2031年我国重质碳酸钙粉行业生产规模</w:t>
      </w:r>
    </w:p>
    <w:p>
      <w:pPr>
        <w:spacing w:before="75" w:after="0"/>
      </w:pPr>
      <w:r>
        <w:rPr/>
        <w:t xml:space="preserve">图表：2021-2026年我国重钙区域生产分布总体情况</w:t>
      </w:r>
    </w:p>
    <w:p>
      <w:pPr>
        <w:spacing w:before="75" w:after="0"/>
      </w:pPr>
      <w:r>
        <w:rPr/>
        <w:t xml:space="preserve">图表：2021-2026年广东重质碳酸钙出口规模及增长率</w:t>
      </w:r>
    </w:p>
    <w:p>
      <w:pPr>
        <w:spacing w:before="75" w:after="0"/>
      </w:pPr>
      <w:r>
        <w:rPr/>
        <w:t xml:space="preserve">图表：重钙粉行业现有企业的竞争分析</w:t>
      </w:r>
    </w:p>
    <w:p>
      <w:pPr>
        <w:spacing w:before="75" w:after="0"/>
      </w:pPr>
      <w:r>
        <w:rPr/>
        <w:t xml:space="preserve">图表：重钙粉行业潜在进入者威胁分析</w:t>
      </w:r>
    </w:p>
    <w:p>
      <w:pPr>
        <w:spacing w:before="75" w:after="0"/>
      </w:pPr>
      <w:r>
        <w:rPr/>
        <w:t xml:space="preserve">图表：供应商对重钙粉行业的议价能力分析</w:t>
      </w:r>
    </w:p>
    <w:p>
      <w:pPr>
        <w:spacing w:before="75" w:after="0"/>
      </w:pPr>
      <w:r>
        <w:rPr/>
        <w:t xml:space="preserve">图表：我国重钙粉行业对下游消费者的议价能力分析</w:t>
      </w:r>
    </w:p>
    <w:p>
      <w:pPr>
        <w:spacing w:before="75" w:after="0"/>
      </w:pPr>
      <w:r>
        <w:rPr/>
        <w:t xml:space="preserve">图表：2021-2026年重钙粉出厂价格</w:t>
      </w:r>
    </w:p>
    <w:p>
      <w:pPr>
        <w:spacing w:before="75" w:after="0"/>
      </w:pPr>
      <w:r>
        <w:rPr/>
        <w:t xml:space="preserve">图表：2026-2031年重钙粉出厂价格预测</w:t>
      </w:r>
    </w:p>
    <w:p>
      <w:pPr>
        <w:spacing w:before="75" w:after="0"/>
      </w:pPr>
      <w:r>
        <w:rPr/>
        <w:t xml:space="preserve">图表：2021-2026我国重质碳酸钙出口规模及增长率</w:t>
      </w:r>
    </w:p>
    <w:p>
      <w:pPr>
        <w:spacing w:before="75" w:after="0"/>
      </w:pPr>
      <w:r>
        <w:rPr/>
        <w:t xml:space="preserve">图表：我国重质碳酸钙粉行业出口产品标准</w:t>
      </w:r>
    </w:p>
    <w:p>
      <w:pPr>
        <w:spacing w:before="75" w:after="0"/>
      </w:pPr>
      <w:r>
        <w:rPr/>
        <w:t xml:space="preserve">图表：2021-2026我国重质碳酸钙进口规模及增长率</w:t>
      </w:r>
    </w:p>
    <w:p>
      <w:pPr>
        <w:spacing w:before="75" w:after="0"/>
      </w:pPr>
      <w:r>
        <w:rPr/>
        <w:t xml:space="preserve">图表：广西贺州赛琦粉体有限公司产品规格</w:t>
      </w:r>
    </w:p>
    <w:p>
      <w:pPr>
        <w:spacing w:before="75" w:after="0"/>
      </w:pPr>
      <w:r>
        <w:rPr/>
        <w:t xml:space="preserve">图表：湖北永誉新材料科技股份有限公司组织架构</w:t>
      </w:r>
    </w:p>
    <w:p>
      <w:pPr>
        <w:spacing w:before="75" w:after="0"/>
      </w:pPr>
      <w:r>
        <w:rPr/>
        <w:t xml:space="preserve">图表：江西广源化工有限责任公司组织架构</w:t>
      </w:r>
    </w:p>
    <w:p>
      <w:pPr>
        <w:spacing w:before="75" w:after="0"/>
      </w:pPr>
      <w:r>
        <w:rPr/>
        <w:t xml:space="preserve">图表：湖南亨泰来矿产新材料开发有限责任公司项目一览表</w:t>
      </w:r>
    </w:p>
    <w:p>
      <w:pPr>
        <w:spacing w:before="75" w:after="0"/>
      </w:pPr>
      <w:r>
        <w:rPr/>
        <w:t xml:space="preserve">图表：江西科源粉体有限公司产品指标</w:t>
      </w:r>
    </w:p>
    <w:p>
      <w:pPr>
        <w:spacing w:before="75" w:after="0"/>
      </w:pPr>
      <w:r>
        <w:rPr/>
        <w:t xml:space="preserve">图表：安徽泾县金石矿业粉体有限公司销售网络</w:t>
      </w:r>
    </w:p>
    <w:p>
      <w:pPr>
        <w:spacing w:before="75" w:after="0"/>
      </w:pPr>
      <w:r>
        <w:rPr/>
        <w:t xml:space="preserve">图表：零售业态现状和未来趋势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2026-2031年中国重质碳酸钙粉行业发展前景预测与投资战略分析报告</dc:title>
  <dc:description>2026-2031年中国重质碳酸钙粉行业发展前景预测与投资战略分析报告</dc:description>
  <dc:subject>2026-2031年中国重质碳酸钙粉行业发展前景预测与投资战略分析报告</dc:subject>
  <cp:keywords>研究报告</cp:keywords>
  <cp:category>研究报告</cp:category>
  <cp:lastModifiedBy>北京中道泰和信息咨询有限公司</cp:lastModifiedBy>
  <dcterms:created xsi:type="dcterms:W3CDTF">2026-03-24T16:16:23+08:00</dcterms:created>
  <dcterms:modified xsi:type="dcterms:W3CDTF">2026-03-24T16:16:23+08:00</dcterms:modified>
</cp:coreProperties>
</file>

<file path=docProps/custom.xml><?xml version="1.0" encoding="utf-8"?>
<Properties xmlns="http://schemas.openxmlformats.org/officeDocument/2006/custom-properties" xmlns:vt="http://schemas.openxmlformats.org/officeDocument/2006/docPropsVTypes"/>
</file>