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2024-2029年教育行业发展机遇及“十四五”战略规划指导报告</w:t>
      </w:r>
    </w:p>
    <w:p>
      <w:pPr>
        <w:spacing w:after="150"/>
      </w:pPr>
      <w:r>
        <w:rPr>
          <w:b w:val="1"/>
          <w:bCs w:val="1"/>
        </w:rPr>
        <w:t xml:space="preserve">报告简介</w:t>
      </w:r>
    </w:p>
    <w:p>
      <w:pPr>
        <w:spacing w:after="150"/>
      </w:pPr>
      <w:r>
        <w:rPr/>
        <w:t xml:space="preserve">目前整个教育培训行业所存在的刚性需求是支撑我们业绩持续增长的主要原因之一。调查显示，城市家庭平均每年在子女教育方面的支出，占家庭子女总支出的78.3%，占家庭总支出的36.5%，占家庭总收入的32.7%。中道泰和调查显示，81.4%的家庭对于课外培训或辅导的选择在于语文、数学、外语等学科类辅导;33.9%的家庭支付于音乐、舞蹈、绘画、书法等艺术类培训;14.7%的家庭支付于武术、游泳等体育类训练;另有3.6%的家庭让孩子参与航模、机器人等科技类培训。国家对教育培训市场进一步开放，尤其是职业培训快速迅猛发展。教育行业处在高速发展的阶段，越来越多的投资者将眼光投向教育行业，同时教育行业想要持续发展，也需要资本市场的助力。未来十年，教育培训行业将是增长潜力最大的行业之一，依然会受到资本的强力青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教育行业市场发展状况、关联行业发展状况、行业竞争状况、优势企业发展状况、消费现状以及行业营销进行了深入的分析，在总结中国教育行业发展历程的基础上，结合新时期的各方面因素，对中国教育行业的发展趋势给予了细致和审慎的预测论证。本报告是教育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“十四五”教育行业发展环境分析</w:t>
      </w:r>
    </w:p>
    <w:p>
      <w:pPr>
        <w:spacing w:after="150"/>
      </w:pPr>
      <w:r>
        <w:rPr/>
        <w:t xml:space="preserve">第一节 “十四五”经济发展成就分析</w:t>
      </w:r>
    </w:p>
    <w:p>
      <w:pPr>
        <w:spacing w:after="150"/>
      </w:pPr>
      <w:r>
        <w:rPr/>
        <w:t xml:space="preserve">一、“十四五”经济发展规模</w:t>
      </w:r>
    </w:p>
    <w:p>
      <w:pPr>
        <w:spacing w:after="150"/>
      </w:pPr>
      <w:r>
        <w:rPr/>
        <w:t xml:space="preserve">二、“十四五”结构调整情况</w:t>
      </w:r>
    </w:p>
    <w:p>
      <w:pPr>
        <w:spacing w:after="150"/>
      </w:pPr>
      <w:r>
        <w:rPr/>
        <w:t xml:space="preserve">三、“十四五”人民生活水平</w:t>
      </w:r>
    </w:p>
    <w:p>
      <w:pPr>
        <w:spacing w:after="150"/>
      </w:pPr>
      <w:r>
        <w:rPr/>
        <w:t xml:space="preserve">四、“十四五”社会改革加快</w:t>
      </w:r>
    </w:p>
    <w:p>
      <w:pPr>
        <w:spacing w:after="150"/>
      </w:pPr>
      <w:r>
        <w:rPr/>
        <w:t xml:space="preserve">第二节 “十四五”教育行业政策环境</w:t>
      </w:r>
    </w:p>
    <w:p>
      <w:pPr>
        <w:spacing w:after="150"/>
      </w:pPr>
      <w:r>
        <w:rPr/>
        <w:t xml:space="preserve">一、教育行业监管体制分析</w:t>
      </w:r>
    </w:p>
    <w:p>
      <w:pPr>
        <w:spacing w:after="150"/>
      </w:pPr>
      <w:r>
        <w:rPr/>
        <w:t xml:space="preserve">二、教育行业主要法律法规</w:t>
      </w:r>
    </w:p>
    <w:p>
      <w:pPr>
        <w:spacing w:after="150"/>
      </w:pPr>
      <w:r>
        <w:rPr/>
        <w:t xml:space="preserve">三、教育行业政策走势解读</w:t>
      </w:r>
    </w:p>
    <w:p>
      <w:pPr>
        <w:spacing w:after="150"/>
      </w:pPr>
      <w:r>
        <w:rPr/>
        <w:t xml:space="preserve">四、上下游产业相关政策</w:t>
      </w:r>
    </w:p>
    <w:p>
      <w:pPr>
        <w:spacing w:after="150"/>
      </w:pPr>
      <w:r>
        <w:rPr/>
        <w:t xml:space="preserve">第三节 教育行业在国民经济中地位分析</w:t>
      </w:r>
    </w:p>
    <w:p>
      <w:pPr>
        <w:spacing w:after="150"/>
      </w:pPr>
      <w:r>
        <w:rPr>
          <w:b w:val="1"/>
          <w:bCs w:val="1"/>
        </w:rPr>
        <w:t xml:space="preserve">第二章 我国教育行业行业运行现状分析</w:t>
      </w:r>
    </w:p>
    <w:p>
      <w:pPr>
        <w:spacing w:after="150"/>
      </w:pPr>
      <w:r>
        <w:rPr/>
        <w:t xml:space="preserve">第一节 我国教育行业行业发展状况分析</w:t>
      </w:r>
    </w:p>
    <w:p>
      <w:pPr>
        <w:spacing w:after="150"/>
      </w:pPr>
      <w:r>
        <w:rPr/>
        <w:t xml:space="preserve">一、我国教育行业行业发展阶段</w:t>
      </w:r>
    </w:p>
    <w:p>
      <w:pPr>
        <w:spacing w:after="150"/>
      </w:pPr>
      <w:r>
        <w:rPr/>
        <w:t xml:space="preserve">二、我国教育行业行业发展总体概况</w:t>
      </w:r>
    </w:p>
    <w:p>
      <w:pPr>
        <w:spacing w:after="150"/>
      </w:pPr>
      <w:r>
        <w:rPr/>
        <w:t xml:space="preserve">三、我国教育行业行业发展特点分析</w:t>
      </w:r>
    </w:p>
    <w:p>
      <w:pPr>
        <w:spacing w:after="150"/>
      </w:pPr>
      <w:r>
        <w:rPr/>
        <w:t xml:space="preserve">四、我国教育行业行业商业模式分析</w:t>
      </w:r>
    </w:p>
    <w:p>
      <w:pPr>
        <w:spacing w:after="150"/>
      </w:pPr>
      <w:r>
        <w:rPr/>
        <w:t xml:space="preserve">第二节 2019-2023年教育行业行业发展现状</w:t>
      </w:r>
    </w:p>
    <w:p>
      <w:pPr>
        <w:spacing w:after="150"/>
      </w:pPr>
      <w:r>
        <w:rPr/>
        <w:t xml:space="preserve">一、2019-2023年我国教育行业行业市场规模</w:t>
      </w:r>
    </w:p>
    <w:p>
      <w:pPr>
        <w:spacing w:after="150"/>
      </w:pPr>
      <w:r>
        <w:rPr/>
        <w:t xml:space="preserve">二、2019-2023年我国教育行业行业发展分析</w:t>
      </w:r>
    </w:p>
    <w:p>
      <w:pPr>
        <w:spacing w:after="150"/>
      </w:pPr>
      <w:r>
        <w:rPr/>
        <w:t xml:space="preserve">三、2019-2023年中国教育行业行业企业发展分析</w:t>
      </w:r>
    </w:p>
    <w:p>
      <w:pPr>
        <w:spacing w:after="150"/>
      </w:pPr>
      <w:r>
        <w:rPr/>
        <w:t xml:space="preserve">第三节 2019-2023年教育行业行业市场情况分析</w:t>
      </w:r>
    </w:p>
    <w:p>
      <w:pPr>
        <w:spacing w:after="150"/>
      </w:pPr>
      <w:r>
        <w:rPr/>
        <w:t xml:space="preserve">一、2019-2023年中国教育行业行业市场总体概况</w:t>
      </w:r>
    </w:p>
    <w:p>
      <w:pPr>
        <w:spacing w:after="150"/>
      </w:pPr>
      <w:r>
        <w:rPr/>
        <w:t xml:space="preserve">二、2019-2023年中国教育行业行业业务活动分析</w:t>
      </w:r>
    </w:p>
    <w:p>
      <w:pPr>
        <w:spacing w:after="150"/>
      </w:pPr>
      <w:r>
        <w:rPr/>
        <w:t xml:space="preserve">三、2019-2023年中国教育行业行业存在问题分析</w:t>
      </w:r>
    </w:p>
    <w:p>
      <w:pPr>
        <w:spacing w:after="150"/>
      </w:pPr>
      <w:r>
        <w:rPr/>
        <w:t xml:space="preserve">第四节 2019-2023年教育行业行业市场化运作分析</w:t>
      </w:r>
    </w:p>
    <w:p>
      <w:pPr>
        <w:spacing w:after="150"/>
      </w:pPr>
      <w:r>
        <w:rPr/>
        <w:t xml:space="preserve">一、教育行业行业市场化运作的基础条件</w:t>
      </w:r>
    </w:p>
    <w:p>
      <w:pPr>
        <w:spacing w:after="150"/>
      </w:pPr>
      <w:r>
        <w:rPr/>
        <w:t xml:space="preserve">二、教育行业行业的市场化运作的必然性</w:t>
      </w:r>
    </w:p>
    <w:p>
      <w:pPr>
        <w:spacing w:after="150"/>
      </w:pPr>
      <w:r>
        <w:rPr/>
        <w:t xml:space="preserve">三、教育行业行业市场化的对策建议</w:t>
      </w:r>
    </w:p>
    <w:p>
      <w:pPr>
        <w:spacing w:after="150"/>
      </w:pPr>
      <w:r>
        <w:rPr/>
        <w:t xml:space="preserve">第五节 我国教育行业行业整体运行分析</w:t>
      </w:r>
    </w:p>
    <w:p>
      <w:pPr>
        <w:spacing w:after="150"/>
      </w:pPr>
      <w:r>
        <w:rPr/>
        <w:t xml:space="preserve">一、中国教育行业行业总体规模分析</w:t>
      </w:r>
    </w:p>
    <w:p>
      <w:pPr>
        <w:spacing w:after="150"/>
      </w:pPr>
      <w:r>
        <w:rPr/>
        <w:t xml:space="preserve">二、中国教育行业行业经营规模分析</w:t>
      </w:r>
    </w:p>
    <w:p>
      <w:pPr>
        <w:spacing w:after="150"/>
      </w:pPr>
      <w:r>
        <w:rPr/>
        <w:t xml:space="preserve">三、中国教育行业行业经营情况分析</w:t>
      </w:r>
    </w:p>
    <w:p>
      <w:pPr>
        <w:spacing w:after="150"/>
      </w:pPr>
      <w:r>
        <w:rPr>
          <w:b w:val="1"/>
          <w:bCs w:val="1"/>
        </w:rPr>
        <w:t xml:space="preserve">第三章 2019-2023年教育行业重点区域发展分析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二、长三角教育行业企业规模</w:t>
      </w:r>
    </w:p>
    <w:p>
      <w:pPr>
        <w:spacing w:after="150"/>
      </w:pPr>
      <w:r>
        <w:rPr/>
        <w:t xml:space="preserve">三、长三角教育行业收入利润</w:t>
      </w:r>
    </w:p>
    <w:p>
      <w:pPr>
        <w:spacing w:after="150"/>
      </w:pPr>
      <w:r>
        <w:rPr/>
        <w:t xml:space="preserve">四、长三角教育行业经营效益</w:t>
      </w:r>
    </w:p>
    <w:p>
      <w:pPr>
        <w:spacing w:after="150"/>
      </w:pPr>
      <w:r>
        <w:rPr/>
        <w:t xml:space="preserve">五、长三角教育行业市场前景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二、珠三角教育行业企业规模</w:t>
      </w:r>
    </w:p>
    <w:p>
      <w:pPr>
        <w:spacing w:after="150"/>
      </w:pPr>
      <w:r>
        <w:rPr/>
        <w:t xml:space="preserve">三、珠三角教育行业收入利润</w:t>
      </w:r>
    </w:p>
    <w:p>
      <w:pPr>
        <w:spacing w:after="150"/>
      </w:pPr>
      <w:r>
        <w:rPr/>
        <w:t xml:space="preserve">四、珠三角教育行业经营效益</w:t>
      </w:r>
    </w:p>
    <w:p>
      <w:pPr>
        <w:spacing w:after="150"/>
      </w:pPr>
      <w:r>
        <w:rPr/>
        <w:t xml:space="preserve">五、珠三角教育行业市场前景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二、环渤海湾教育行业企业规模</w:t>
      </w:r>
    </w:p>
    <w:p>
      <w:pPr>
        <w:spacing w:after="150"/>
      </w:pPr>
      <w:r>
        <w:rPr/>
        <w:t xml:space="preserve">三、环渤海湾教育行业收入利润</w:t>
      </w:r>
    </w:p>
    <w:p>
      <w:pPr>
        <w:spacing w:after="150"/>
      </w:pPr>
      <w:r>
        <w:rPr/>
        <w:t xml:space="preserve">四、环渤海湾教育行业经营效益</w:t>
      </w:r>
    </w:p>
    <w:p>
      <w:pPr>
        <w:spacing w:after="150"/>
      </w:pPr>
      <w:r>
        <w:rPr/>
        <w:t xml:space="preserve">五、环渤海湾教育行业市场前景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二、西部地区教育行业企业规模</w:t>
      </w:r>
    </w:p>
    <w:p>
      <w:pPr>
        <w:spacing w:after="150"/>
      </w:pPr>
      <w:r>
        <w:rPr/>
        <w:t xml:space="preserve">三、西部地区教育行业收入利润</w:t>
      </w:r>
    </w:p>
    <w:p>
      <w:pPr>
        <w:spacing w:after="150"/>
      </w:pPr>
      <w:r>
        <w:rPr/>
        <w:t xml:space="preserve">四、西部地区教育行业经营效益</w:t>
      </w:r>
    </w:p>
    <w:p>
      <w:pPr>
        <w:spacing w:after="150"/>
      </w:pPr>
      <w:r>
        <w:rPr/>
        <w:t xml:space="preserve">五、西部地区教育行业市场前景</w:t>
      </w:r>
    </w:p>
    <w:p>
      <w:pPr>
        <w:spacing w:after="150"/>
      </w:pPr>
      <w:r>
        <w:rPr>
          <w:b w:val="1"/>
          <w:bCs w:val="1"/>
        </w:rPr>
        <w:t xml:space="preserve">第四章 “十四五”教育行业企业综合排名分析</w:t>
      </w:r>
    </w:p>
    <w:p>
      <w:pPr>
        <w:spacing w:after="150"/>
      </w:pPr>
      <w:r>
        <w:rPr/>
        <w:t xml:space="preserve">第一节 “十四五”教育行业企业十强排名</w:t>
      </w:r>
    </w:p>
    <w:p>
      <w:pPr>
        <w:spacing w:after="150"/>
      </w:pPr>
      <w:r>
        <w:rPr/>
        <w:t xml:space="preserve">一、教育行业企业资产规模十强企业</w:t>
      </w:r>
    </w:p>
    <w:p>
      <w:pPr>
        <w:spacing w:after="150"/>
      </w:pPr>
      <w:r>
        <w:rPr/>
        <w:t xml:space="preserve">二、教育行业企业销售收入十强企业</w:t>
      </w:r>
    </w:p>
    <w:p>
      <w:pPr>
        <w:spacing w:after="150"/>
      </w:pPr>
      <w:r>
        <w:rPr/>
        <w:t xml:space="preserve">三、教育行业企业利润总额十强企业</w:t>
      </w:r>
    </w:p>
    <w:p>
      <w:pPr>
        <w:spacing w:after="150"/>
      </w:pPr>
      <w:r>
        <w:rPr/>
        <w:t xml:space="preserve">第二节 “十四五”教育行业不同类型企业排名</w:t>
      </w:r>
    </w:p>
    <w:p>
      <w:pPr>
        <w:spacing w:after="150"/>
      </w:pPr>
      <w:r>
        <w:rPr/>
        <w:t xml:space="preserve">一、教育行业民营企业十强</w:t>
      </w:r>
    </w:p>
    <w:p>
      <w:pPr>
        <w:spacing w:after="150"/>
      </w:pPr>
      <w:r>
        <w:rPr/>
        <w:t xml:space="preserve">二、教育行业外资企业十强</w:t>
      </w:r>
    </w:p>
    <w:p>
      <w:pPr>
        <w:spacing w:after="150"/>
      </w:pPr>
      <w:r>
        <w:rPr/>
        <w:t xml:space="preserve">三、教育行业小型企业十强</w:t>
      </w:r>
    </w:p>
    <w:p>
      <w:pPr>
        <w:spacing w:after="150"/>
      </w:pPr>
      <w:r>
        <w:rPr/>
        <w:t xml:space="preserve">四、教育行业中型企业十强</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“十四五”教育行业规划投资环境分析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 教育行业社会环境分析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“十四五”教育行业发展规划思路</w:t>
      </w:r>
    </w:p>
    <w:p>
      <w:pPr>
        <w:spacing w:after="150"/>
      </w:pPr>
      <w:r>
        <w:rPr/>
        <w:t xml:space="preserve">第一节 “十四五”教育行业规划SWOT分析</w:t>
      </w:r>
    </w:p>
    <w:p>
      <w:pPr>
        <w:spacing w:after="150"/>
      </w:pPr>
      <w:r>
        <w:rPr/>
        <w:t xml:space="preserve">一、教育行业发展优势分析</w:t>
      </w:r>
    </w:p>
    <w:p>
      <w:pPr>
        <w:spacing w:after="150"/>
      </w:pPr>
      <w:r>
        <w:rPr/>
        <w:t xml:space="preserve">二、教育行业发展劣势分析</w:t>
      </w:r>
    </w:p>
    <w:p>
      <w:pPr>
        <w:spacing w:after="150"/>
      </w:pPr>
      <w:r>
        <w:rPr/>
        <w:t xml:space="preserve">三、教育行业发展机遇分析</w:t>
      </w:r>
    </w:p>
    <w:p>
      <w:pPr>
        <w:spacing w:after="150"/>
      </w:pPr>
      <w:r>
        <w:rPr/>
        <w:t xml:space="preserve">四、教育行业面临威胁分析</w:t>
      </w:r>
    </w:p>
    <w:p>
      <w:pPr>
        <w:spacing w:after="150"/>
      </w:pPr>
      <w:r>
        <w:rPr/>
        <w:t xml:space="preserve">第二节 “十四五”教育行业规划思想与目标</w:t>
      </w:r>
    </w:p>
    <w:p>
      <w:pPr>
        <w:spacing w:after="150"/>
      </w:pPr>
      <w:r>
        <w:rPr/>
        <w:t xml:space="preserve">一、“十四五”教育行业规划原则</w:t>
      </w:r>
    </w:p>
    <w:p>
      <w:pPr>
        <w:spacing w:after="150"/>
      </w:pPr>
      <w:r>
        <w:rPr/>
        <w:t xml:space="preserve">二、“十四五”教育行业指导思想</w:t>
      </w:r>
    </w:p>
    <w:p>
      <w:pPr>
        <w:spacing w:after="150"/>
      </w:pPr>
      <w:r>
        <w:rPr/>
        <w:t xml:space="preserve">三、“十四五”教育行业规划目标</w:t>
      </w:r>
    </w:p>
    <w:p>
      <w:pPr>
        <w:spacing w:after="150"/>
      </w:pPr>
      <w:r>
        <w:rPr/>
        <w:t xml:space="preserve">第三节 “十四五”教育行业规划保障措施策略</w:t>
      </w:r>
    </w:p>
    <w:p>
      <w:pPr>
        <w:spacing w:after="150"/>
      </w:pPr>
      <w:r>
        <w:rPr/>
        <w:t xml:space="preserve">一、完善产业政策</w:t>
      </w:r>
    </w:p>
    <w:p>
      <w:pPr>
        <w:spacing w:after="150"/>
      </w:pPr>
      <w:r>
        <w:rPr/>
        <w:t xml:space="preserve">二、健全标准体系</w:t>
      </w:r>
    </w:p>
    <w:p>
      <w:pPr>
        <w:spacing w:after="150"/>
      </w:pPr>
      <w:r>
        <w:rPr/>
        <w:t xml:space="preserve">三、加强资源保障</w:t>
      </w:r>
    </w:p>
    <w:p>
      <w:pPr>
        <w:spacing w:after="150"/>
      </w:pPr>
      <w:r>
        <w:rPr/>
        <w:t xml:space="preserve">四、改善行业管理</w:t>
      </w:r>
    </w:p>
    <w:p>
      <w:pPr>
        <w:spacing w:after="150"/>
      </w:pPr>
      <w:r>
        <w:rPr>
          <w:b w:val="1"/>
          <w:bCs w:val="1"/>
        </w:rPr>
        <w:t xml:space="preserve">第八章 国际教育行业发展与启示</w:t>
      </w:r>
    </w:p>
    <w:p>
      <w:pPr>
        <w:spacing w:after="150"/>
      </w:pPr>
      <w:r>
        <w:rPr/>
        <w:t xml:space="preserve">第一节 国际教育市场总体情况</w:t>
      </w:r>
    </w:p>
    <w:p>
      <w:pPr>
        <w:spacing w:after="150"/>
      </w:pPr>
      <w:r>
        <w:rPr/>
        <w:t xml:space="preserve">一、国际教育培训市场环境分析</w:t>
      </w:r>
    </w:p>
    <w:p>
      <w:pPr>
        <w:spacing w:after="150"/>
      </w:pPr>
      <w:r>
        <w:rPr/>
        <w:t xml:space="preserve">二、国际教育培训市场优势分析</w:t>
      </w:r>
    </w:p>
    <w:p>
      <w:pPr>
        <w:spacing w:after="150"/>
      </w:pPr>
      <w:r>
        <w:rPr/>
        <w:t xml:space="preserve">三、国际教育培训的模式分析</w:t>
      </w:r>
    </w:p>
    <w:p>
      <w:pPr>
        <w:spacing w:after="150"/>
      </w:pPr>
      <w:r>
        <w:rPr/>
        <w:t xml:space="preserve">第二节 美国教育培训市场分析</w:t>
      </w:r>
    </w:p>
    <w:p>
      <w:pPr>
        <w:spacing w:after="150"/>
      </w:pPr>
      <w:r>
        <w:rPr/>
        <w:t xml:space="preserve">一、美国教育培训机构的类型</w:t>
      </w:r>
    </w:p>
    <w:p>
      <w:pPr>
        <w:spacing w:after="150"/>
      </w:pPr>
      <w:r>
        <w:rPr/>
        <w:t xml:space="preserve">二、美国教育培训市场规模情况</w:t>
      </w:r>
    </w:p>
    <w:p>
      <w:pPr>
        <w:spacing w:after="150"/>
      </w:pPr>
      <w:r>
        <w:rPr/>
        <w:t xml:space="preserve">三、美国教育培训市场的启示与借鉴</w:t>
      </w:r>
    </w:p>
    <w:p>
      <w:pPr>
        <w:spacing w:after="150"/>
      </w:pPr>
      <w:r>
        <w:rPr/>
        <w:t xml:space="preserve">第三节 欧洲教育培训市场分析</w:t>
      </w:r>
    </w:p>
    <w:p>
      <w:pPr>
        <w:spacing w:after="150"/>
      </w:pPr>
      <w:r>
        <w:rPr/>
        <w:t xml:space="preserve">一、欧洲教育培训市场现状分析</w:t>
      </w:r>
    </w:p>
    <w:p>
      <w:pPr>
        <w:spacing w:after="150"/>
      </w:pPr>
      <w:r>
        <w:rPr/>
        <w:t xml:space="preserve">二、欧洲教育培训市场发展的趋势</w:t>
      </w:r>
    </w:p>
    <w:p>
      <w:pPr>
        <w:spacing w:after="150"/>
      </w:pPr>
      <w:r>
        <w:rPr/>
        <w:t xml:space="preserve">三、欧洲教育培训市场的启示与借鉴</w:t>
      </w:r>
    </w:p>
    <w:p>
      <w:pPr>
        <w:spacing w:after="150"/>
      </w:pPr>
      <w:r>
        <w:rPr/>
        <w:t xml:space="preserve">第四节 韩国教育培训市场分析</w:t>
      </w:r>
    </w:p>
    <w:p>
      <w:pPr>
        <w:spacing w:after="150"/>
      </w:pPr>
      <w:r>
        <w:rPr/>
        <w:t xml:space="preserve">一、韩国教育培训市场现状分析</w:t>
      </w:r>
    </w:p>
    <w:p>
      <w:pPr>
        <w:spacing w:after="150"/>
      </w:pPr>
      <w:r>
        <w:rPr/>
        <w:t xml:space="preserve">二、韩国教育培训市场的启示与借鉴</w:t>
      </w:r>
    </w:p>
    <w:p>
      <w:pPr>
        <w:spacing w:after="150"/>
      </w:pPr>
      <w:r>
        <w:rPr/>
        <w:t xml:space="preserve">第五节 2024-2029年国际教育信息化趋势分析</w:t>
      </w:r>
    </w:p>
    <w:p>
      <w:pPr>
        <w:spacing w:after="150"/>
      </w:pPr>
      <w:r>
        <w:rPr/>
        <w:t xml:space="preserve">一、政策机制</w:t>
      </w:r>
    </w:p>
    <w:p>
      <w:pPr>
        <w:spacing w:after="150"/>
      </w:pPr>
      <w:r>
        <w:rPr/>
        <w:t xml:space="preserve">二、人才培养</w:t>
      </w:r>
    </w:p>
    <w:p>
      <w:pPr>
        <w:spacing w:after="150"/>
      </w:pPr>
      <w:r>
        <w:rPr/>
        <w:t xml:space="preserve">三、企业需求</w:t>
      </w:r>
    </w:p>
    <w:p>
      <w:pPr>
        <w:spacing w:after="150"/>
      </w:pPr>
      <w:r>
        <w:rPr/>
        <w:t xml:space="preserve">四、信息资源</w:t>
      </w:r>
    </w:p>
    <w:p>
      <w:pPr>
        <w:spacing w:after="150"/>
      </w:pPr>
      <w:r>
        <w:rPr/>
        <w:t xml:space="preserve">五、行业管理</w:t>
      </w:r>
    </w:p>
    <w:p>
      <w:pPr>
        <w:spacing w:after="150"/>
      </w:pPr>
      <w:r>
        <w:rPr>
          <w:b w:val="1"/>
          <w:bCs w:val="1"/>
        </w:rPr>
        <w:t xml:space="preserve">第九章 “十四五”教育产业园区规划与运营策略</w:t>
      </w:r>
    </w:p>
    <w:p>
      <w:pPr>
        <w:spacing w:after="150"/>
      </w:pPr>
      <w:r>
        <w:rPr/>
        <w:t xml:space="preserve">第一节 “十四五”教育产业园区建设和运营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“十四五”教育产业园区招商引资研究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“十四五”教育产业园区服务体系建设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“十四五”教育产业园区开发运营策略研究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 教育产业园区提升竞争力策略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教育培训行业领先企业经营形势分析</w:t>
      </w:r>
    </w:p>
    <w:p>
      <w:pPr>
        <w:spacing w:after="150"/>
      </w:pPr>
      <w:r>
        <w:rPr/>
        <w:t xml:space="preserve">第一节 中国教育培训企业总体发展状况分析</w:t>
      </w:r>
    </w:p>
    <w:p>
      <w:pPr>
        <w:spacing w:after="150"/>
      </w:pPr>
      <w:r>
        <w:rPr/>
        <w:t xml:space="preserve">一、教育培训企业主要类型</w:t>
      </w:r>
    </w:p>
    <w:p>
      <w:pPr>
        <w:spacing w:after="150"/>
      </w:pPr>
      <w:r>
        <w:rPr/>
        <w:t xml:space="preserve">二、教育培训企业资本运作分析</w:t>
      </w:r>
    </w:p>
    <w:p>
      <w:pPr>
        <w:spacing w:after="150"/>
      </w:pPr>
      <w:r>
        <w:rPr/>
        <w:t xml:space="preserve">三、教育培训企业创新及品牌建设</w:t>
      </w:r>
    </w:p>
    <w:p>
      <w:pPr>
        <w:spacing w:after="150"/>
      </w:pPr>
      <w:r>
        <w:rPr/>
        <w:t xml:space="preserve">第二节 中国领先教育培训企业经营形势分析</w:t>
      </w:r>
    </w:p>
    <w:p>
      <w:pPr>
        <w:spacing w:after="150"/>
      </w:pPr>
      <w:r>
        <w:rPr/>
        <w:t xml:space="preserve">一、北京新东方教育科技(集团)有限公司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4、企业社会责任及荣誉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二、好未来教育集团</w:t>
      </w:r>
    </w:p>
    <w:p>
      <w:pPr>
        <w:spacing w:after="150"/>
      </w:pPr>
      <w:r>
        <w:rPr/>
        <w:t xml:space="preserve">1、企业发展概况</w:t>
      </w:r>
    </w:p>
    <w:p>
      <w:pPr>
        <w:spacing w:after="150"/>
      </w:pPr>
      <w:r>
        <w:rPr/>
        <w:t xml:space="preserve">2、企业教育课程分类</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三、安博教育集团</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4、企业教育服务</w:t>
      </w:r>
    </w:p>
    <w:p>
      <w:pPr>
        <w:spacing w:after="150"/>
      </w:pPr>
      <w:r>
        <w:rPr/>
        <w:t xml:space="preserve">5、企业核心技术分析</w:t>
      </w:r>
    </w:p>
    <w:p>
      <w:pPr>
        <w:spacing w:after="150"/>
      </w:pPr>
      <w:r>
        <w:rPr/>
        <w:t xml:space="preserve">6、企业经营情况分析</w:t>
      </w:r>
    </w:p>
    <w:p>
      <w:pPr>
        <w:spacing w:after="150"/>
      </w:pPr>
      <w:r>
        <w:rPr/>
        <w:t xml:space="preserve">7、企业战略合作规划</w:t>
      </w:r>
    </w:p>
    <w:p>
      <w:pPr>
        <w:spacing w:after="150"/>
      </w:pPr>
      <w:r>
        <w:rPr/>
        <w:t xml:space="preserve">8、企业发展目标</w:t>
      </w:r>
    </w:p>
    <w:p>
      <w:pPr>
        <w:spacing w:after="150"/>
      </w:pPr>
      <w:r>
        <w:rPr/>
        <w:t xml:space="preserve">四、学大教育集团</w:t>
      </w:r>
    </w:p>
    <w:p>
      <w:pPr>
        <w:spacing w:after="150"/>
      </w:pPr>
      <w:r>
        <w:rPr/>
        <w:t xml:space="preserve">1、企业发展概况</w:t>
      </w:r>
    </w:p>
    <w:p>
      <w:pPr>
        <w:spacing w:after="150"/>
      </w:pPr>
      <w:r>
        <w:rPr/>
        <w:t xml:space="preserve">2、企业发展规模分析</w:t>
      </w:r>
    </w:p>
    <w:p>
      <w:pPr>
        <w:spacing w:after="150"/>
      </w:pPr>
      <w:r>
        <w:rPr/>
        <w:t xml:space="preserve">3、企业荣誉分析</w:t>
      </w:r>
    </w:p>
    <w:p>
      <w:pPr>
        <w:spacing w:after="150"/>
      </w:pPr>
      <w:r>
        <w:rPr/>
        <w:t xml:space="preserve">4、企业教育课程分类</w:t>
      </w:r>
    </w:p>
    <w:p>
      <w:pPr>
        <w:spacing w:after="150"/>
      </w:pPr>
      <w:r>
        <w:rPr/>
        <w:t xml:space="preserve">5、企业发展目标</w:t>
      </w:r>
    </w:p>
    <w:p>
      <w:pPr>
        <w:spacing w:after="150"/>
      </w:pPr>
      <w:r>
        <w:rPr/>
        <w:t xml:space="preserve">6、企业经营情况分析</w:t>
      </w:r>
    </w:p>
    <w:p>
      <w:pPr>
        <w:spacing w:after="150"/>
      </w:pPr>
      <w:r>
        <w:rPr/>
        <w:t xml:space="preserve">7、企业教学校区分布</w:t>
      </w:r>
    </w:p>
    <w:p>
      <w:pPr>
        <w:spacing w:after="150"/>
      </w:pPr>
      <w:r>
        <w:rPr/>
        <w:t xml:space="preserve">8、企业发展前景展望</w:t>
      </w:r>
    </w:p>
    <w:p>
      <w:pPr>
        <w:spacing w:after="150"/>
      </w:pPr>
      <w:r>
        <w:rPr/>
        <w:t xml:space="preserve">五、北京环球天下教育科技有限公司</w:t>
      </w:r>
    </w:p>
    <w:p>
      <w:pPr>
        <w:spacing w:after="150"/>
      </w:pPr>
      <w:r>
        <w:rPr/>
        <w:t xml:space="preserve">1、企业发展概况</w:t>
      </w:r>
    </w:p>
    <w:p>
      <w:pPr>
        <w:spacing w:after="150"/>
      </w:pPr>
      <w:r>
        <w:rPr/>
        <w:t xml:space="preserve">2、企业业务范围</w:t>
      </w:r>
    </w:p>
    <w:p>
      <w:pPr>
        <w:spacing w:after="150"/>
      </w:pPr>
      <w:r>
        <w:rPr/>
        <w:t xml:space="preserve">3、企业竞争优势分析</w:t>
      </w:r>
    </w:p>
    <w:p>
      <w:pPr>
        <w:spacing w:after="150"/>
      </w:pPr>
      <w:r>
        <w:rPr/>
        <w:t xml:space="preserve">4、企业发展目标</w:t>
      </w:r>
    </w:p>
    <w:p>
      <w:pPr>
        <w:spacing w:after="150"/>
      </w:pPr>
      <w:r>
        <w:rPr/>
        <w:t xml:space="preserve">5、企业教学特色</w:t>
      </w:r>
    </w:p>
    <w:p>
      <w:pPr>
        <w:spacing w:after="150"/>
      </w:pPr>
      <w:r>
        <w:rPr/>
        <w:t xml:space="preserve">6、企业业务分布</w:t>
      </w:r>
    </w:p>
    <w:p>
      <w:pPr>
        <w:spacing w:after="150"/>
      </w:pPr>
      <w:r>
        <w:rPr/>
        <w:t xml:space="preserve">7、企业发展前景展望</w:t>
      </w:r>
    </w:p>
    <w:p>
      <w:pPr>
        <w:spacing w:after="150"/>
      </w:pPr>
      <w:r>
        <w:rPr/>
        <w:t xml:space="preserve">六、北京东大正保科技有限公司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4、企业发展动态</w:t>
      </w:r>
    </w:p>
    <w:p>
      <w:pPr>
        <w:spacing w:after="150"/>
      </w:pPr>
      <w:r>
        <w:rPr/>
        <w:t xml:space="preserve">5、企业办学资质及荣誉</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七、弘成教育集团</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4、企业竞争优势</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八、北京阿博泰克北大青鸟信息技术有限公司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4、企业服务模式</w:t>
      </w:r>
    </w:p>
    <w:p>
      <w:pPr>
        <w:spacing w:after="150"/>
      </w:pPr>
      <w:r>
        <w:rPr/>
        <w:t xml:space="preserve">5、企业竞争优势</w:t>
      </w:r>
    </w:p>
    <w:p>
      <w:pPr>
        <w:spacing w:after="150"/>
      </w:pPr>
      <w:r>
        <w:rPr/>
        <w:t xml:space="preserve">6、企业发展能力分析</w:t>
      </w:r>
    </w:p>
    <w:p>
      <w:pPr>
        <w:spacing w:after="150"/>
      </w:pPr>
      <w:r>
        <w:rPr/>
        <w:t xml:space="preserve">7、企业业务分布</w:t>
      </w:r>
    </w:p>
    <w:p>
      <w:pPr>
        <w:spacing w:after="150"/>
      </w:pPr>
      <w:r>
        <w:rPr/>
        <w:t xml:space="preserve">8、企业发展前景展望</w:t>
      </w:r>
    </w:p>
    <w:p>
      <w:pPr>
        <w:spacing w:after="150"/>
      </w:pPr>
      <w:r>
        <w:rPr/>
        <w:t xml:space="preserve">九、北京洪恩教育科技股份有限公司</w:t>
      </w:r>
    </w:p>
    <w:p>
      <w:pPr>
        <w:spacing w:after="150"/>
      </w:pPr>
      <w:r>
        <w:rPr/>
        <w:t xml:space="preserve">1、企业发展概况</w:t>
      </w:r>
    </w:p>
    <w:p>
      <w:pPr>
        <w:spacing w:after="150"/>
      </w:pPr>
      <w:r>
        <w:rPr/>
        <w:t xml:space="preserve">2、企业产品与服务</w:t>
      </w:r>
    </w:p>
    <w:p>
      <w:pPr>
        <w:spacing w:after="150"/>
      </w:pPr>
      <w:r>
        <w:rPr/>
        <w:t xml:space="preserve">3、企业业务范围</w:t>
      </w:r>
    </w:p>
    <w:p>
      <w:pPr>
        <w:spacing w:after="150"/>
      </w:pPr>
      <w:r>
        <w:rPr/>
        <w:t xml:space="preserve">4、企业发展动态</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十、北京火星时代科技有限公司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4、企业荣誉分析</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十一、上海交大昂立教育集团</w:t>
      </w:r>
    </w:p>
    <w:p>
      <w:pPr>
        <w:spacing w:after="150"/>
      </w:pPr>
      <w:r>
        <w:rPr/>
        <w:t xml:space="preserve">1、企业发展概况</w:t>
      </w:r>
    </w:p>
    <w:p>
      <w:pPr>
        <w:spacing w:after="150"/>
      </w:pPr>
      <w:r>
        <w:rPr/>
        <w:t xml:space="preserve">2、企业师资规模分析</w:t>
      </w:r>
    </w:p>
    <w:p>
      <w:pPr>
        <w:spacing w:after="150"/>
      </w:pPr>
      <w:r>
        <w:rPr/>
        <w:t xml:space="preserve">3、企业业务体系</w:t>
      </w:r>
    </w:p>
    <w:p>
      <w:pPr>
        <w:spacing w:after="150"/>
      </w:pPr>
      <w:r>
        <w:rPr/>
        <w:t xml:space="preserve">4、企业教学服务体系</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十二、韦博教育集团</w:t>
      </w:r>
    </w:p>
    <w:p>
      <w:pPr>
        <w:spacing w:after="150"/>
      </w:pPr>
      <w:r>
        <w:rPr/>
        <w:t xml:space="preserve">1、企业发展概况</w:t>
      </w:r>
    </w:p>
    <w:p>
      <w:pPr>
        <w:spacing w:after="150"/>
      </w:pPr>
      <w:r>
        <w:rPr/>
        <w:t xml:space="preserve">2、企业发展规模分析</w:t>
      </w:r>
    </w:p>
    <w:p>
      <w:pPr>
        <w:spacing w:after="150"/>
      </w:pPr>
      <w:r>
        <w:rPr/>
        <w:t xml:space="preserve">3、企业主营业务</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b w:val="1"/>
          <w:bCs w:val="1"/>
        </w:rPr>
        <w:t xml:space="preserve">第十一章 “十四五”教育行业投资前景策略分析</w:t>
      </w:r>
    </w:p>
    <w:p>
      <w:pPr>
        <w:spacing w:after="150"/>
      </w:pPr>
      <w:r>
        <w:rPr/>
        <w:t xml:space="preserve">第一节 “十四五”教育行业规划发展前景预测</w:t>
      </w:r>
    </w:p>
    <w:p>
      <w:pPr>
        <w:spacing w:after="150"/>
      </w:pPr>
      <w:r>
        <w:rPr/>
        <w:t xml:space="preserve">一、教育行业投资前景预测分析</w:t>
      </w:r>
    </w:p>
    <w:p>
      <w:pPr>
        <w:spacing w:after="150"/>
      </w:pPr>
      <w:r>
        <w:rPr/>
        <w:t xml:space="preserve">二、教育行业需求规模预测分析</w:t>
      </w:r>
    </w:p>
    <w:p>
      <w:pPr>
        <w:spacing w:after="150"/>
      </w:pPr>
      <w:r>
        <w:rPr/>
        <w:t xml:space="preserve">三、教育行业市场前景预测分析</w:t>
      </w:r>
    </w:p>
    <w:p>
      <w:pPr>
        <w:spacing w:after="150"/>
      </w:pPr>
      <w:r>
        <w:rPr/>
        <w:t xml:space="preserve">第二节 “十四五”教育行业投资风险分析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“十四五”教育行业投资策略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“十四五”教育企业战略规划策略分析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第十三章 “十四五”教育行业规划制定战略研究</w:t>
      </w:r>
    </w:p>
    <w:p>
      <w:pPr>
        <w:spacing w:after="150"/>
      </w:pPr>
      <w:r>
        <w:rPr/>
        <w:t xml:space="preserve">第一节 “十四五”教育行业战略规划的制定原则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第二节 “十四五”教育行业略规划制定依据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“十四五”教育行业规划分析工具</w:t>
      </w:r>
    </w:p>
    <w:p>
      <w:pPr>
        <w:spacing w:after="150"/>
      </w:pPr>
      <w:r>
        <w:rPr/>
        <w:t xml:space="preserve">一、PEST分析</w:t>
      </w:r>
    </w:p>
    <w:p>
      <w:pPr>
        <w:spacing w:after="150"/>
      </w:pPr>
      <w:r>
        <w:rPr/>
        <w:t xml:space="preserve">二、SCP模型</w:t>
      </w:r>
    </w:p>
    <w:p>
      <w:pPr>
        <w:spacing w:after="150"/>
      </w:pPr>
      <w:r>
        <w:rPr/>
        <w:t xml:space="preserve">三、SWOT分析</w:t>
      </w:r>
    </w:p>
    <w:p>
      <w:pPr>
        <w:spacing w:after="150"/>
      </w:pPr>
      <w:r>
        <w:rPr/>
        <w:t xml:space="preserve">四、波特五力模型</w:t>
      </w:r>
    </w:p>
    <w:p>
      <w:pPr>
        <w:spacing w:after="150"/>
      </w:pPr>
      <w:r>
        <w:rPr/>
        <w:t xml:space="preserve">五、价值链分析</w:t>
      </w:r>
    </w:p>
    <w:p>
      <w:pPr>
        <w:spacing w:after="150"/>
      </w:pPr>
      <w:r>
        <w:rPr/>
        <w:t xml:space="preserve">六、7S分析</w:t>
      </w:r>
    </w:p>
    <w:p>
      <w:pPr>
        <w:spacing w:after="150"/>
      </w:pPr>
      <w:r>
        <w:rPr/>
        <w:t xml:space="preserve">七、波士顿矩阵分析</w:t>
      </w:r>
    </w:p>
    <w:p>
      <w:pPr>
        <w:spacing w:after="150"/>
      </w:pPr>
      <w:r>
        <w:rPr/>
        <w:t xml:space="preserve">八、战略群体分析法</w:t>
      </w:r>
    </w:p>
    <w:p>
      <w:pPr>
        <w:spacing w:after="150"/>
      </w:pPr>
      <w:r>
        <w:rPr/>
        <w:t xml:space="preserve">九、核心竞争力分析</w:t>
      </w:r>
    </w:p>
    <w:p>
      <w:pPr>
        <w:spacing w:after="150"/>
      </w:pPr>
      <w:r>
        <w:rPr/>
        <w:t xml:space="preserve">十、行业生命周期分析</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图表：“十四五”中国教育企业数量增长趋势图</w:t>
      </w:r>
    </w:p>
    <w:p>
      <w:pPr>
        <w:spacing w:after="150"/>
      </w:pPr>
      <w:r>
        <w:rPr/>
        <w:t xml:space="preserve">图表：“十四五”中国教育行业从业人员统计</w:t>
      </w:r>
    </w:p>
    <w:p>
      <w:pPr>
        <w:spacing w:after="150"/>
      </w:pPr>
      <w:r>
        <w:rPr/>
        <w:t xml:space="preserve">图表：“十四五”中国教育行业资产总额统计</w:t>
      </w:r>
    </w:p>
    <w:p>
      <w:pPr>
        <w:spacing w:after="150"/>
      </w:pPr>
      <w:r>
        <w:rPr/>
        <w:t xml:space="preserve">图表：“十四五”中国教育行业资产增长趋势图</w:t>
      </w:r>
    </w:p>
    <w:p>
      <w:pPr>
        <w:spacing w:after="150"/>
      </w:pPr>
      <w:r>
        <w:rPr/>
        <w:t xml:space="preserve">图表：“十四五”中国教育行业销售收入统计</w:t>
      </w:r>
    </w:p>
    <w:p>
      <w:pPr>
        <w:spacing w:after="150"/>
      </w:pPr>
      <w:r>
        <w:rPr/>
        <w:t xml:space="preserve">图表：“十四五”中国教育行业销售收入增长趋势图</w:t>
      </w:r>
    </w:p>
    <w:p>
      <w:pPr>
        <w:spacing w:after="150"/>
      </w:pPr>
      <w:r>
        <w:rPr/>
        <w:t xml:space="preserve">图表：“十四五”中国教育行业利润总额统计</w:t>
      </w:r>
    </w:p>
    <w:p>
      <w:pPr>
        <w:spacing w:after="150"/>
      </w:pPr>
      <w:r>
        <w:rPr/>
        <w:t xml:space="preserve">图表：“十四五”中国教育行业利润增长趋势图</w:t>
      </w:r>
    </w:p>
    <w:p>
      <w:pPr>
        <w:spacing w:after="150"/>
      </w:pPr>
      <w:r>
        <w:rPr/>
        <w:t xml:space="preserve">图表：“十四五”中国教育行业亏损面统计</w:t>
      </w:r>
    </w:p>
    <w:p>
      <w:pPr>
        <w:spacing w:after="150"/>
      </w:pPr>
      <w:r>
        <w:rPr/>
        <w:t xml:space="preserve">图表：“十四五”中国教育行业亏损总额统计</w:t>
      </w:r>
    </w:p>
    <w:p>
      <w:pPr>
        <w:spacing w:after="150"/>
      </w:pPr>
      <w:r>
        <w:rPr/>
        <w:t xml:space="preserve">图表：“十四五”中国教育行业资产负债率情况</w:t>
      </w:r>
    </w:p>
    <w:p>
      <w:pPr>
        <w:spacing w:after="150"/>
      </w:pPr>
      <w:r>
        <w:rPr/>
        <w:t xml:space="preserve">图表：“十四五”中国教育行业成本费用利润率情况</w:t>
      </w:r>
    </w:p>
    <w:p>
      <w:pPr>
        <w:spacing w:after="150"/>
      </w:pPr>
      <w:r>
        <w:rPr/>
        <w:t xml:space="preserve">图表：“十四五”中国教育行业销售利润率情况</w:t>
      </w:r>
    </w:p>
    <w:p>
      <w:pPr>
        <w:spacing w:after="150"/>
      </w:pPr>
      <w:r>
        <w:rPr/>
        <w:t xml:space="preserve">图表：“十四五”中国教育行业资产利润率情况</w:t>
      </w:r>
    </w:p>
    <w:p>
      <w:pPr>
        <w:spacing w:after="150"/>
      </w:pPr>
      <w:r>
        <w:rPr/>
        <w:t xml:space="preserve">图表：“十四五”中国教育行业毛利率情况</w:t>
      </w:r>
    </w:p>
    <w:p>
      <w:pPr>
        <w:spacing w:after="150"/>
      </w:pPr>
      <w:r>
        <w:rPr/>
        <w:t xml:space="preserve">图表：“十四五”中国教育行业应收账款周转率情况</w:t>
      </w:r>
    </w:p>
    <w:p>
      <w:pPr>
        <w:spacing w:after="150"/>
      </w:pPr>
      <w:r>
        <w:rPr/>
        <w:t xml:space="preserve">图表：“十四五”中国教育行业流动资产周转率情况</w:t>
      </w:r>
    </w:p>
    <w:p>
      <w:pPr>
        <w:spacing w:after="150"/>
      </w:pPr>
      <w:r>
        <w:rPr/>
        <w:t xml:space="preserve">图表：“十四五”中国教育行业总资产周转率情况</w:t>
      </w:r>
    </w:p>
    <w:p>
      <w:pPr>
        <w:spacing w:after="150"/>
      </w:pPr>
      <w:r>
        <w:rPr/>
        <w:t xml:space="preserve">图表：“十四五”中国教育行业成本费用结构构成情况</w:t>
      </w:r>
    </w:p>
    <w:p>
      <w:pPr>
        <w:spacing w:after="150"/>
      </w:pPr>
      <w:r>
        <w:rPr/>
        <w:t xml:space="preserve">图表：“十四五”中国教育行业销售成本统计</w:t>
      </w:r>
    </w:p>
    <w:p>
      <w:pPr>
        <w:spacing w:after="150"/>
      </w:pPr>
      <w:r>
        <w:rPr/>
        <w:t xml:space="preserve">图表：“十四五”中国教育行业销售费用统计</w:t>
      </w:r>
    </w:p>
    <w:p>
      <w:pPr>
        <w:spacing w:after="150"/>
      </w:pPr>
      <w:r>
        <w:rPr/>
        <w:t xml:space="preserve">图表：“十四五”中国教育行业管理费用统计</w:t>
      </w:r>
    </w:p>
    <w:p>
      <w:pPr>
        <w:spacing w:after="150"/>
      </w:pPr>
      <w:r>
        <w:rPr/>
        <w:t xml:space="preserve">图表：“十四五”中国教育行业财务费用统计</w:t>
      </w:r>
    </w:p>
    <w:p>
      <w:pPr>
        <w:spacing w:after="150"/>
      </w:pPr>
      <w:r>
        <w:rPr/>
        <w:t xml:space="preserve">图表：“十四五”中国教育行业销售收入预测趋势图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2024-2029年教育行业发展机遇及“十四五”战略规划指导报告</dc:title>
  <dc:description>2024-2029年教育行业发展机遇及“十四五”战略规划指导报告</dc:description>
  <dc:subject>2024-2029年教育行业发展机遇及“十四五”战略规划指导报告</dc:subject>
  <cp:keywords>研究报告</cp:keywords>
  <cp:category>研究报告</cp:category>
  <cp:lastModifiedBy>北京中道泰和信息咨询有限公司</cp:lastModifiedBy>
  <dcterms:created xsi:type="dcterms:W3CDTF">2024-01-23T20:37:35+08:00</dcterms:created>
  <dcterms:modified xsi:type="dcterms:W3CDTF">2024-01-23T20:37:35+08:00</dcterms:modified>
</cp:coreProperties>
</file>

<file path=docProps/custom.xml><?xml version="1.0" encoding="utf-8"?>
<Properties xmlns="http://schemas.openxmlformats.org/officeDocument/2006/custom-properties" xmlns:vt="http://schemas.openxmlformats.org/officeDocument/2006/docPropsVTypes"/>
</file>