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2024-2029年中国抛光机行业市场深度调研与发展前景研究报告</w:t>
      </w:r>
    </w:p>
    <w:p>
      <w:pPr>
        <w:spacing w:after="150"/>
      </w:pPr>
      <w:r>
        <w:rPr>
          <w:b w:val="1"/>
          <w:bCs w:val="1"/>
        </w:rPr>
        <w:t xml:space="preserve">报告简介</w:t>
      </w:r>
    </w:p>
    <w:p>
      <w:pPr>
        <w:spacing w:after="150"/>
      </w:pPr>
      <w:r>
        <w:rPr/>
        <w:t xml:space="preserve">抛光机是一种电动工具，抛光机由底座、抛盘、抛光织物、抛光罩及盖等基本元件组成。 电动机固定在底座上，固定抛光盘用的锥套通过螺钉与电动机轴相连。抛光织物通过套圈紧固在抛光盘上，电动机通过底座上的开关接通电源起动后，便可用手对试样施加压力在转动的抛光盘上进行抛光。抛光过程中加入的抛光液可通过固定在底座上的塑料盘中的排水管流入置于抛光机旁的方盘内。 抛光罩及盖可防止灰土及其他杂物在机器不使用时落在抛光织物上而影响使用效果。</w:t>
      </w:r>
    </w:p>
    <w:p>
      <w:pPr>
        <w:spacing w:after="150"/>
      </w:pPr>
      <w:r>
        <w:rPr/>
        <w:t xml:space="preserve">目前，高效率的生产、产品节能与回收、智能化操作与无人化管理已成为发展趋势，这也应该是我国抛光机的主流发展方向。抛光机向着高端化转变已经逐渐显露出其强劲的发展势头，设备的自动化、智能化程度将大幅提升。所以，豫磨精饰机械生产企业即将引来行业转型升级的考验。抛光机对五金的质量、外观、销售流通、使用及成本起着关键性的作用，国内外特别是欧美地区国家对五金抛光机械的研制和开发越来越重视。随着国内抛光工业领域的不断扩大，传统的抛光设备已经不能满足行业高速发展的需求。此外，我国推出强制认证制度，大幅度提高了国内五金生产的各项要求，也刺激了各地抛光企业对自动化、智能化的高端抛光机械的需求不断提升。在大环境的变化趋势下，多元化、具有多种切换功能，能适应多种材质和模具更换的抛光机才能够适应市场的需求。</w:t>
      </w:r>
    </w:p>
    <w:p>
      <w:pPr>
        <w:spacing w:after="150"/>
      </w:pPr>
      <w:r>
        <w:rPr/>
        <w:t xml:space="preserve">国内抛光机厂家有专业研究开发厂家很少，这也是我国的不足之处。但在国内厂家不断努力下国内的抛光机械在计量、制造、技术性能等方面有了不错的成就。我国抛光机要满足五金行业快速发展的需求，并积极参与国际竞争，就必须打破“小而散”的行业态势，在“高精尖”的方向上不断前进。豫磨精饰机械厂所有领导一致认为，未来包装业将配合产业自动化趋势，在技术发展上朝着机械功能多元化，结构设计标准化、模组化，控制智能化，结构高精度化等几个方向发展。只有不断提高国内抛光企业的技术水平，提升国产装备的质量水平和自动化、智能化程度，才能更好地满足市场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抛光机行业及各子行业的发展状况、上下游行业发展状况、市场供需形势、新产品与技术等进行了分析，并重点分析了我国抛光机行业发展状况和特点，以及中国抛光机行业将面临的挑战、企业的发展策略等。报告还对全球抛光机行业发展态势作了详细分析，并对抛光机行业进行了趋向研判，是抛光机行业生产、经营企业，科研、投资机构等单位准确了解目前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中国抛光机产品品牌市场实地调研</w:t>
      </w:r>
    </w:p>
    <w:p>
      <w:pPr>
        <w:spacing w:after="150"/>
      </w:pPr>
      <w:r>
        <w:rPr/>
        <w:t xml:space="preserve">第一节 中国抛光机产品品牌市场价格走势</w:t>
      </w:r>
    </w:p>
    <w:p>
      <w:pPr>
        <w:spacing w:after="150"/>
      </w:pPr>
      <w:r>
        <w:rPr/>
        <w:t xml:space="preserve">一、价格形成机制分析</w:t>
      </w:r>
    </w:p>
    <w:p>
      <w:pPr>
        <w:spacing w:after="150"/>
      </w:pPr>
      <w:r>
        <w:rPr/>
        <w:t xml:space="preserve">二、抛光机产品品牌平均价格趋势分析</w:t>
      </w:r>
    </w:p>
    <w:p>
      <w:pPr>
        <w:spacing w:after="150"/>
      </w:pPr>
      <w:r>
        <w:rPr/>
        <w:t xml:space="preserve">三、2024-2029年中国抛光机产品品牌价格走势预测</w:t>
      </w:r>
    </w:p>
    <w:p>
      <w:pPr>
        <w:spacing w:after="150"/>
      </w:pPr>
      <w:r>
        <w:rPr/>
        <w:t xml:space="preserve">第二节 影响中国抛光机产品品牌价格因素分析</w:t>
      </w:r>
    </w:p>
    <w:p>
      <w:pPr>
        <w:spacing w:after="150"/>
      </w:pPr>
      <w:r>
        <w:rPr/>
        <w:t xml:space="preserve">一、消费税调整对抛光机产品品牌价格的影响</w:t>
      </w:r>
    </w:p>
    <w:p>
      <w:pPr>
        <w:spacing w:after="150"/>
      </w:pPr>
      <w:r>
        <w:rPr/>
        <w:t xml:space="preserve">二、零售环境的变化对抛光机产品品牌价格的影响</w:t>
      </w:r>
    </w:p>
    <w:p>
      <w:pPr>
        <w:spacing w:after="150"/>
      </w:pPr>
      <w:r>
        <w:rPr/>
        <w:t xml:space="preserve">第三节 中国抛光机产品品牌市场消费状况分析</w:t>
      </w:r>
    </w:p>
    <w:p>
      <w:pPr>
        <w:spacing w:after="150"/>
      </w:pPr>
      <w:r>
        <w:rPr/>
        <w:t xml:space="preserve">一、中国抛光机产品品牌市场消费结构</w:t>
      </w:r>
    </w:p>
    <w:p>
      <w:pPr>
        <w:spacing w:after="150"/>
      </w:pPr>
      <w:r>
        <w:rPr/>
        <w:t xml:space="preserve">二、中国抛光机产品品牌市场消费特点</w:t>
      </w:r>
    </w:p>
    <w:p>
      <w:pPr>
        <w:spacing w:after="150"/>
      </w:pPr>
      <w:r>
        <w:rPr/>
        <w:t xml:space="preserve">三、影响中国抛光机产品品牌市场消费因素</w:t>
      </w:r>
    </w:p>
    <w:p>
      <w:pPr>
        <w:spacing w:after="150"/>
      </w:pPr>
      <w:r>
        <w:rPr>
          <w:b w:val="1"/>
          <w:bCs w:val="1"/>
        </w:rPr>
        <w:t xml:space="preserve">第二章 2019-2023年中国抛光机产品品牌市场结构调研</w:t>
      </w:r>
    </w:p>
    <w:p>
      <w:pPr>
        <w:spacing w:after="150"/>
      </w:pPr>
      <w:r>
        <w:rPr/>
        <w:t xml:space="preserve">第一节 中国抛光机市场主要品牌发展分析</w:t>
      </w:r>
    </w:p>
    <w:p>
      <w:pPr>
        <w:spacing w:after="150"/>
      </w:pPr>
      <w:r>
        <w:rPr/>
        <w:t xml:space="preserve">一、中国抛光机市场主要品牌所占市场份额</w:t>
      </w:r>
    </w:p>
    <w:p>
      <w:pPr>
        <w:spacing w:after="150"/>
      </w:pPr>
      <w:r>
        <w:rPr/>
        <w:t xml:space="preserve">二、中国抛光机市场各品牌新动向监测</w:t>
      </w:r>
    </w:p>
    <w:p>
      <w:pPr>
        <w:spacing w:after="150"/>
      </w:pPr>
      <w:r>
        <w:rPr/>
        <w:t xml:space="preserve">第二节 中国抛光机市场品牌排名调查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中国抛光机市场品牌发展新特色分析</w:t>
      </w:r>
    </w:p>
    <w:p>
      <w:pPr>
        <w:spacing w:after="150"/>
      </w:pPr>
      <w:r>
        <w:rPr>
          <w:b w:val="1"/>
          <w:bCs w:val="1"/>
        </w:rPr>
        <w:t xml:space="preserve">第二部分 产业区域调研</w:t>
      </w:r>
    </w:p>
    <w:p>
      <w:pPr>
        <w:spacing w:after="150"/>
      </w:pPr>
      <w:r>
        <w:rPr>
          <w:b w:val="1"/>
          <w:bCs w:val="1"/>
        </w:rPr>
        <w:t xml:space="preserve">第三章 中国抛光机行业区域市场需求状况预测</w:t>
      </w:r>
    </w:p>
    <w:p>
      <w:pPr>
        <w:spacing w:after="150"/>
      </w:pPr>
      <w:r>
        <w:rPr/>
        <w:t xml:space="preserve">第一节 华北地区抛光机市场需求状况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第二节 东北地区抛光机市场规模研究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第三节 华东地区抛光机行业前景展望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第四节 华南地区抛光机市场需求预测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第五节 华中地区抛光机行业发展潜力分析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第六节 西南地区抛光机市场规模预测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第七节 西北地区抛光机行业发展预测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b w:val="1"/>
          <w:bCs w:val="1"/>
        </w:rPr>
        <w:t xml:space="preserve">第三部分 产业深度调研</w:t>
      </w:r>
    </w:p>
    <w:p>
      <w:pPr>
        <w:spacing w:after="150"/>
      </w:pPr>
      <w:r>
        <w:rPr>
          <w:b w:val="1"/>
          <w:bCs w:val="1"/>
        </w:rPr>
        <w:t xml:space="preserve">第四章 2019-2023年中国抛光机行业需求用户调研结果</w:t>
      </w:r>
    </w:p>
    <w:p>
      <w:pPr>
        <w:spacing w:after="150"/>
      </w:pPr>
      <w:r>
        <w:rPr/>
        <w:t xml:space="preserve">第一节 2019-2023年抛光机行业用户认知程度分析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2019-2023年中国抛光机行业用户需求特点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2019-2023年中国抛光机产品品牌上游市场调查情况</w:t>
      </w:r>
    </w:p>
    <w:p>
      <w:pPr>
        <w:spacing w:after="150"/>
      </w:pPr>
      <w:r>
        <w:rPr/>
        <w:t xml:space="preserve">第一节 2019-2023年中国抛光机产品原材料生产情况调查</w:t>
      </w:r>
    </w:p>
    <w:p>
      <w:pPr>
        <w:spacing w:after="150"/>
      </w:pPr>
      <w:r>
        <w:rPr/>
        <w:t xml:space="preserve">一、中国抛光机产品原材料产量调查分析</w:t>
      </w:r>
    </w:p>
    <w:p>
      <w:pPr>
        <w:spacing w:after="150"/>
      </w:pPr>
      <w:r>
        <w:rPr/>
        <w:t xml:space="preserve">二、中国抛光机产品原材料生产区域结构调查</w:t>
      </w:r>
    </w:p>
    <w:p>
      <w:pPr>
        <w:spacing w:after="150"/>
      </w:pPr>
      <w:r>
        <w:rPr/>
        <w:t xml:space="preserve">三、2024-2029年中国抛光机产品原材料生产规模预测</w:t>
      </w:r>
    </w:p>
    <w:p>
      <w:pPr>
        <w:spacing w:after="150"/>
      </w:pPr>
      <w:r>
        <w:rPr/>
        <w:t xml:space="preserve">第二节 中国抛光机产品原材料价格走势调查</w:t>
      </w:r>
    </w:p>
    <w:p>
      <w:pPr>
        <w:spacing w:after="150"/>
      </w:pPr>
      <w:r>
        <w:rPr/>
        <w:t xml:space="preserve">一、中国抛光机产品原材料历年价格趋势调查</w:t>
      </w:r>
    </w:p>
    <w:p>
      <w:pPr>
        <w:spacing w:after="150"/>
      </w:pPr>
      <w:r>
        <w:rPr/>
        <w:t xml:space="preserve">二、抛光机产品原材料未来走势预测</w:t>
      </w:r>
    </w:p>
    <w:p>
      <w:pPr>
        <w:spacing w:after="150"/>
      </w:pPr>
      <w:r>
        <w:rPr/>
        <w:t xml:space="preserve">三、抛光机产品原材料价格走势对企业影响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2019-2023年中国抛光机产品生产现状概况</w:t>
      </w:r>
    </w:p>
    <w:p>
      <w:pPr>
        <w:spacing w:after="150"/>
      </w:pPr>
      <w:r>
        <w:rPr/>
        <w:t xml:space="preserve">一、2019-2023年中国抛光机产品生产规模调查</w:t>
      </w:r>
    </w:p>
    <w:p>
      <w:pPr>
        <w:spacing w:after="150"/>
      </w:pPr>
      <w:r>
        <w:rPr/>
        <w:t xml:space="preserve">二、2019-2023年中国抛光机产品生产结构调查</w:t>
      </w:r>
    </w:p>
    <w:p>
      <w:pPr>
        <w:spacing w:after="150"/>
      </w:pPr>
      <w:r>
        <w:rPr/>
        <w:t xml:space="preserve">三、2024-2029年中国抛光机产品产量预测</w:t>
      </w:r>
    </w:p>
    <w:p>
      <w:pPr>
        <w:spacing w:after="150"/>
      </w:pPr>
      <w:r>
        <w:rPr>
          <w:b w:val="1"/>
          <w:bCs w:val="1"/>
        </w:rPr>
        <w:t xml:space="preserve">第六章 2019-2023年中国抛光机产品品牌下游经销商调查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2024-2029年中国抛光机行业品牌分销商渠道评估研究</w:t>
      </w:r>
    </w:p>
    <w:p>
      <w:pPr>
        <w:spacing w:after="150"/>
      </w:pPr>
      <w:r>
        <w:rPr/>
        <w:t xml:space="preserve">第一节 中国抛光机行业品牌有效铺货率分析</w:t>
      </w:r>
    </w:p>
    <w:p>
      <w:pPr>
        <w:spacing w:after="150"/>
      </w:pPr>
      <w:r>
        <w:rPr/>
        <w:t xml:space="preserve">第二节 主要抛光机行业品牌有效铺货率比较</w:t>
      </w:r>
    </w:p>
    <w:p>
      <w:pPr>
        <w:spacing w:after="150"/>
      </w:pPr>
      <w:r>
        <w:rPr/>
        <w:t xml:space="preserve">第三节 不同城市级别主要品牌有效铺货率</w:t>
      </w:r>
    </w:p>
    <w:p>
      <w:pPr>
        <w:spacing w:after="150"/>
      </w:pPr>
      <w:r>
        <w:rPr>
          <w:b w:val="1"/>
          <w:bCs w:val="1"/>
        </w:rPr>
        <w:t xml:space="preserve">第八章 2019-2023年中国抛光机产品品牌销售渠道与营销策略解析</w:t>
      </w:r>
    </w:p>
    <w:p>
      <w:pPr>
        <w:spacing w:after="150"/>
      </w:pPr>
      <w:r>
        <w:rPr/>
        <w:t xml:space="preserve">第一节 2019-2023年中国抛光机产品品牌销售渠道模式研究</w:t>
      </w:r>
    </w:p>
    <w:p>
      <w:pPr>
        <w:spacing w:after="150"/>
      </w:pPr>
      <w:r>
        <w:rPr/>
        <w:t xml:space="preserve">一、2019-2023年中国抛光机产品品牌渠道销售现状调查</w:t>
      </w:r>
    </w:p>
    <w:p>
      <w:pPr>
        <w:spacing w:after="150"/>
      </w:pPr>
      <w:r>
        <w:rPr/>
        <w:t xml:space="preserve">二、2019-2023年中国抛光机产品品牌营销渠道调研</w:t>
      </w:r>
    </w:p>
    <w:p>
      <w:pPr>
        <w:spacing w:after="150"/>
      </w:pPr>
      <w:r>
        <w:rPr/>
        <w:t xml:space="preserve">三、2019-2023年中国抛光机产品品牌渠道发展机遇</w:t>
      </w:r>
    </w:p>
    <w:p>
      <w:pPr>
        <w:spacing w:after="150"/>
      </w:pPr>
      <w:r>
        <w:rPr/>
        <w:t xml:space="preserve">四、2019-2023年中国抛光机产品品牌发展策略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2019-2023年中国抛光机产品品牌市场策略点评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2019-2023年中国抛光机产品品牌销售策略研究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2019-2023年中国抛光机产品品牌营销渠道探讨</w:t>
      </w:r>
    </w:p>
    <w:p>
      <w:pPr>
        <w:spacing w:after="150"/>
      </w:pPr>
      <w:r>
        <w:rPr/>
        <w:t xml:space="preserve">一、市场营销战术及管理</w:t>
      </w:r>
    </w:p>
    <w:p>
      <w:pPr>
        <w:spacing w:after="150"/>
      </w:pPr>
      <w:r>
        <w:rPr/>
        <w:t xml:space="preserve">二、抛光机产品品牌营销的发展之道</w:t>
      </w:r>
    </w:p>
    <w:p>
      <w:pPr>
        <w:spacing w:after="150"/>
      </w:pPr>
      <w:r>
        <w:rPr/>
        <w:t xml:space="preserve">三、中国抛光机品牌市场营销渠道探讨</w:t>
      </w:r>
    </w:p>
    <w:p>
      <w:pPr>
        <w:spacing w:after="150"/>
      </w:pPr>
      <w:r>
        <w:rPr>
          <w:b w:val="1"/>
          <w:bCs w:val="1"/>
        </w:rPr>
        <w:t xml:space="preserve">第九章 2019-2023年中国抛光机行业竞争对手渠道模式</w:t>
      </w:r>
    </w:p>
    <w:p>
      <w:pPr>
        <w:spacing w:after="150"/>
      </w:pPr>
      <w:r>
        <w:rPr/>
        <w:t xml:space="preserve">第一节 抛光机市场渠道情况</w:t>
      </w:r>
    </w:p>
    <w:p>
      <w:pPr>
        <w:spacing w:after="150"/>
      </w:pPr>
      <w:r>
        <w:rPr/>
        <w:t xml:space="preserve">第二节 抛光机竞争对手渠道模式</w:t>
      </w:r>
    </w:p>
    <w:p>
      <w:pPr>
        <w:spacing w:after="150"/>
      </w:pPr>
      <w:r>
        <w:rPr/>
        <w:t xml:space="preserve">第三节 抛光机直营代理分布情况</w:t>
      </w:r>
    </w:p>
    <w:p>
      <w:pPr>
        <w:spacing w:after="150"/>
      </w:pPr>
      <w:r>
        <w:rPr>
          <w:b w:val="1"/>
          <w:bCs w:val="1"/>
        </w:rPr>
        <w:t xml:space="preserve">第五部分 产业发展态势</w:t>
      </w:r>
    </w:p>
    <w:p>
      <w:pPr>
        <w:spacing w:after="150"/>
      </w:pPr>
      <w:r>
        <w:rPr>
          <w:b w:val="1"/>
          <w:bCs w:val="1"/>
        </w:rPr>
        <w:t xml:space="preserve">第十章 2019-2023年中国抛光机行业竞争力与发展态势研究</w:t>
      </w:r>
    </w:p>
    <w:p>
      <w:pPr>
        <w:spacing w:after="150"/>
      </w:pPr>
      <w:r>
        <w:rPr/>
        <w:t xml:space="preserve">第一节 2019-2023年中国抛光机行业集中度分析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2019-2023年中国抛光机企业竞争状况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2019-2023年中国抛光机行业竞争力分析</w:t>
      </w:r>
    </w:p>
    <w:p>
      <w:pPr>
        <w:spacing w:after="150"/>
      </w:pPr>
      <w:r>
        <w:rPr/>
        <w:t xml:space="preserve">一、2019-2023年抛光机行业竞争分析</w:t>
      </w:r>
    </w:p>
    <w:p>
      <w:pPr>
        <w:spacing w:after="150"/>
      </w:pPr>
      <w:r>
        <w:rPr/>
        <w:t xml:space="preserve">二、2019-2023年中外抛光机产品竞争力比较分析</w:t>
      </w:r>
    </w:p>
    <w:p>
      <w:pPr>
        <w:spacing w:after="150"/>
      </w:pPr>
      <w:r>
        <w:rPr/>
        <w:t xml:space="preserve">三、2019-2023年中国抛光机市场竞争格局分析</w:t>
      </w:r>
    </w:p>
    <w:p>
      <w:pPr>
        <w:spacing w:after="150"/>
      </w:pPr>
      <w:r>
        <w:rPr/>
        <w:t xml:space="preserve">四、2019-2023年国内主要抛光机企业动向研究</w:t>
      </w:r>
    </w:p>
    <w:p>
      <w:pPr>
        <w:spacing w:after="150"/>
      </w:pPr>
      <w:r>
        <w:rPr/>
        <w:t xml:space="preserve">第四节 2024-2029年抛光机行业竞争态势展望</w:t>
      </w:r>
    </w:p>
    <w:p>
      <w:pPr>
        <w:spacing w:after="150"/>
      </w:pPr>
      <w:r>
        <w:rPr>
          <w:b w:val="1"/>
          <w:bCs w:val="1"/>
        </w:rPr>
        <w:t xml:space="preserve">第十一章 中国抛光机行业重点企业经营分析</w:t>
      </w:r>
    </w:p>
    <w:p>
      <w:pPr>
        <w:spacing w:after="150"/>
      </w:pPr>
      <w:r>
        <w:rPr/>
        <w:t xml:space="preserve">第一节 江门市亚泰机电科技有限公司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郑州中原抛光机械总厂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豫中抛光机有限公司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莆田抛光机公司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广州伟明金属加工机械有限公司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邢台协利机械制造有限公司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无锡惠联机械设备有限公司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河南中原抛光设备制造总公司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合肥江东抛光机械有限公司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南通瑞尔实业有限公司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中国抛光机行业供需预测与发展趋势</w:t>
      </w:r>
    </w:p>
    <w:p>
      <w:pPr>
        <w:spacing w:after="150"/>
      </w:pPr>
      <w:r>
        <w:rPr/>
        <w:t xml:space="preserve">第一节 2024-2029年中国抛光机行业未来发展趋势研究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2024-2029年抛光机行业市场供需状况预测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2024-2029年抛光机行业总资产预测</w:t>
      </w:r>
    </w:p>
    <w:p>
      <w:pPr>
        <w:spacing w:after="150"/>
      </w:pPr>
      <w:r>
        <w:rPr/>
        <w:t xml:space="preserve">第四节 2024-2029年抛光机行业工业总产值预测</w:t>
      </w:r>
    </w:p>
    <w:p>
      <w:pPr>
        <w:spacing w:after="150"/>
      </w:pPr>
      <w:r>
        <w:rPr/>
        <w:t xml:space="preserve">第五节 2024-2029年抛光机行业销售收入预测</w:t>
      </w:r>
    </w:p>
    <w:p>
      <w:pPr>
        <w:spacing w:after="150"/>
      </w:pPr>
      <w:r>
        <w:rPr/>
        <w:t xml:space="preserve">第六节 2024-2029年中国抛光机行业盈利能力预测</w:t>
      </w:r>
    </w:p>
    <w:p>
      <w:pPr>
        <w:spacing w:after="150"/>
      </w:pPr>
      <w:r>
        <w:rPr>
          <w:b w:val="1"/>
          <w:bCs w:val="1"/>
        </w:rPr>
        <w:t xml:space="preserve">第六部分 产业投资策略</w:t>
      </w:r>
    </w:p>
    <w:p>
      <w:pPr>
        <w:spacing w:after="150"/>
      </w:pPr>
      <w:r>
        <w:rPr>
          <w:b w:val="1"/>
          <w:bCs w:val="1"/>
        </w:rPr>
        <w:t xml:space="preserve">第十三章 2024-2029年中国抛光机行业投资价值与投资策略研究</w:t>
      </w:r>
    </w:p>
    <w:p>
      <w:pPr>
        <w:spacing w:after="150"/>
      </w:pPr>
      <w:r>
        <w:rPr/>
        <w:t xml:space="preserve">第一节 中国抛光机行业SWOT模型分析</w:t>
      </w:r>
    </w:p>
    <w:p>
      <w:pPr>
        <w:spacing w:after="150"/>
      </w:pPr>
      <w:r>
        <w:rPr/>
        <w:t xml:space="preserve">第二节 中国抛光机行业投资价值分析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2024-2029年中国抛光机行业投资风险预警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中国抛光机行业投资策略研究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中国抛光机项目行业可行性分析研究</w:t>
      </w:r>
    </w:p>
    <w:p>
      <w:pPr>
        <w:spacing w:after="150"/>
      </w:pPr>
      <w:r>
        <w:rPr>
          <w:b w:val="1"/>
          <w:bCs w:val="1"/>
        </w:rPr>
        <w:t xml:space="preserve">第十四章 抛光机行业投资战略研究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对中国抛光机行业品牌的战略思考</w:t>
      </w:r>
    </w:p>
    <w:p>
      <w:pPr>
        <w:spacing w:after="150"/>
      </w:pPr>
      <w:r>
        <w:rPr/>
        <w:t xml:space="preserve">一、抛光机行业品牌的重要性</w:t>
      </w:r>
    </w:p>
    <w:p>
      <w:pPr>
        <w:spacing w:after="150"/>
      </w:pPr>
      <w:r>
        <w:rPr/>
        <w:t xml:space="preserve">二、抛光机行业实施品牌战略的意义</w:t>
      </w:r>
    </w:p>
    <w:p>
      <w:pPr>
        <w:spacing w:after="150"/>
      </w:pPr>
      <w:r>
        <w:rPr/>
        <w:t xml:space="preserve">三、抛光机行业企业品牌的现状分析</w:t>
      </w:r>
    </w:p>
    <w:p>
      <w:pPr>
        <w:spacing w:after="150"/>
      </w:pPr>
      <w:r>
        <w:rPr/>
        <w:t xml:space="preserve">四、中国抛光机行业企业的品牌战略</w:t>
      </w:r>
    </w:p>
    <w:p>
      <w:pPr>
        <w:spacing w:after="150"/>
      </w:pPr>
      <w:r>
        <w:rPr/>
        <w:t xml:space="preserve">五、抛光机行业品牌战略管理的策略</w:t>
      </w:r>
    </w:p>
    <w:p>
      <w:pPr>
        <w:spacing w:after="150"/>
      </w:pPr>
      <w:r>
        <w:rPr/>
        <w:t xml:space="preserve">第三节 抛光机行业经营策略分析</w:t>
      </w:r>
    </w:p>
    <w:p>
      <w:pPr>
        <w:spacing w:after="150"/>
      </w:pPr>
      <w:r>
        <w:rPr/>
        <w:t xml:space="preserve">一、抛光机行业市场细分策略</w:t>
      </w:r>
    </w:p>
    <w:p>
      <w:pPr>
        <w:spacing w:after="150"/>
      </w:pPr>
      <w:r>
        <w:rPr/>
        <w:t xml:space="preserve">二、抛光机行业市场创新策略</w:t>
      </w:r>
    </w:p>
    <w:p>
      <w:pPr>
        <w:spacing w:after="150"/>
      </w:pPr>
      <w:r>
        <w:rPr/>
        <w:t xml:space="preserve">三、品牌定位与品类规划</w:t>
      </w:r>
    </w:p>
    <w:p>
      <w:pPr>
        <w:spacing w:after="150"/>
      </w:pPr>
      <w:r>
        <w:rPr/>
        <w:t xml:space="preserve">四、抛光机行业新产品差异化战略</w:t>
      </w:r>
    </w:p>
    <w:p>
      <w:pPr>
        <w:spacing w:after="150"/>
      </w:pPr>
      <w:r>
        <w:rPr/>
        <w:t xml:space="preserve">第四节 抛光机行业投资战略研究</w:t>
      </w:r>
    </w:p>
    <w:p>
      <w:pPr>
        <w:spacing w:after="150"/>
      </w:pPr>
      <w:r>
        <w:rPr/>
        <w:t xml:space="preserve">一、2019-2023年抛光机行业投资战略</w:t>
      </w:r>
    </w:p>
    <w:p>
      <w:pPr>
        <w:spacing w:after="150"/>
      </w:pPr>
      <w:r>
        <w:rPr/>
        <w:t xml:space="preserve">二、2024-2029年抛光机行业投资战略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图表：2019-2023年中国抛光机市场主要品牌所占市场份额统计</w:t>
      </w:r>
    </w:p>
    <w:p>
      <w:pPr>
        <w:spacing w:after="150"/>
      </w:pPr>
      <w:r>
        <w:rPr/>
        <w:t xml:space="preserve">图表：2019-2023年中国抛光机市场各品牌新动向监测数据</w:t>
      </w:r>
    </w:p>
    <w:p>
      <w:pPr>
        <w:spacing w:after="150"/>
      </w:pPr>
      <w:r>
        <w:rPr/>
        <w:t xml:space="preserve">图表：2019-2023年中国抛光机市场品牌排名调查情况</w:t>
      </w:r>
    </w:p>
    <w:p>
      <w:pPr>
        <w:spacing w:after="150"/>
      </w:pPr>
      <w:r>
        <w:rPr/>
        <w:t xml:space="preserve">图表：2019-2023年中国抛光机品牌按照销售额排名</w:t>
      </w:r>
    </w:p>
    <w:p>
      <w:pPr>
        <w:spacing w:after="150"/>
      </w:pPr>
      <w:r>
        <w:rPr/>
        <w:t xml:space="preserve">图表：2019-2023年中国抛光机品牌按市场份额排名</w:t>
      </w:r>
    </w:p>
    <w:p>
      <w:pPr>
        <w:spacing w:after="150"/>
      </w:pPr>
      <w:r>
        <w:rPr/>
        <w:t xml:space="preserve">图表：2019-2023年中国抛光机品牌按品牌知名度排名</w:t>
      </w:r>
    </w:p>
    <w:p>
      <w:pPr>
        <w:spacing w:after="150"/>
      </w:pPr>
      <w:r>
        <w:rPr/>
        <w:t xml:space="preserve">图表：2019-2023年中国抛光机品牌按消费者认可度排名</w:t>
      </w:r>
    </w:p>
    <w:p>
      <w:pPr>
        <w:spacing w:after="150"/>
      </w:pPr>
      <w:r>
        <w:rPr/>
        <w:t xml:space="preserve">图表：2019-2023年中国抛光机行业市场规模调研</w:t>
      </w:r>
    </w:p>
    <w:p>
      <w:pPr>
        <w:spacing w:after="150"/>
      </w:pPr>
      <w:r>
        <w:rPr/>
        <w:t xml:space="preserve">图表：2019-2023年全球抛光机行业市场规模调研</w:t>
      </w:r>
    </w:p>
    <w:p>
      <w:pPr>
        <w:spacing w:after="150"/>
      </w:pPr>
      <w:r>
        <w:rPr/>
        <w:t xml:space="preserve">图表：2019-2023年中国抛光机重要数据指标比较</w:t>
      </w:r>
    </w:p>
    <w:p>
      <w:pPr>
        <w:spacing w:after="150"/>
      </w:pPr>
      <w:r>
        <w:rPr/>
        <w:t xml:space="preserve">图表：2019-2023年中国抛光机行业销售数据统计</w:t>
      </w:r>
    </w:p>
    <w:p>
      <w:pPr>
        <w:spacing w:after="150"/>
      </w:pPr>
      <w:r>
        <w:rPr/>
        <w:t xml:space="preserve">图表：2019-2023年中国抛光机行业利润走势表</w:t>
      </w:r>
    </w:p>
    <w:p>
      <w:pPr>
        <w:spacing w:after="150"/>
      </w:pPr>
      <w:r>
        <w:rPr/>
        <w:t xml:space="preserve">图表：2019-2023年中国抛光机行业资产数据情况</w:t>
      </w:r>
    </w:p>
    <w:p>
      <w:pPr>
        <w:spacing w:after="150"/>
      </w:pPr>
      <w:r>
        <w:rPr/>
        <w:t xml:space="preserve">图表：2019-2023年中国抛光机行业进口数据统计</w:t>
      </w:r>
    </w:p>
    <w:p>
      <w:pPr>
        <w:spacing w:after="150"/>
      </w:pPr>
      <w:r>
        <w:rPr/>
        <w:t xml:space="preserve">图表：2019-2023年中国抛光机行业出口数据统计</w:t>
      </w:r>
    </w:p>
    <w:p>
      <w:pPr>
        <w:spacing w:after="150"/>
      </w:pPr>
      <w:r>
        <w:rPr/>
        <w:t xml:space="preserve">图表：2019-2023年中国抛光机品牌竞争力前十名排名</w:t>
      </w:r>
    </w:p>
    <w:p>
      <w:pPr>
        <w:spacing w:after="150"/>
      </w:pPr>
      <w:r>
        <w:rPr/>
        <w:t xml:space="preserve">图表：2019-2023年中国抛光机品牌发展潜力前十名排名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2024-2029年中国抛光机行业市场深度调研与发展前景研究报告</dc:title>
  <dc:description>2024-2029年中国抛光机行业市场深度调研与发展前景研究报告</dc:description>
  <dc:subject>2024-2029年中国抛光机行业市场深度调研与发展前景研究报告</dc:subject>
  <cp:keywords>研究报告</cp:keywords>
  <cp:category>研究报告</cp:category>
  <cp:lastModifiedBy>北京中道泰和信息咨询有限公司</cp:lastModifiedBy>
  <dcterms:created xsi:type="dcterms:W3CDTF">2024-01-23T20:15:32+08:00</dcterms:created>
  <dcterms:modified xsi:type="dcterms:W3CDTF">2024-01-23T20:15:32+08:00</dcterms:modified>
</cp:coreProperties>
</file>

<file path=docProps/custom.xml><?xml version="1.0" encoding="utf-8"?>
<Properties xmlns="http://schemas.openxmlformats.org/officeDocument/2006/custom-properties" xmlns:vt="http://schemas.openxmlformats.org/officeDocument/2006/docPropsVTypes"/>
</file>