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2024-2029年中国奶糖市场竞争态势分析及投资风险预警研究报告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糖研究报告对奶糖行业研究的内容和方法进行全面的阐述和论证，对研究过程中所获取的奶糖资料进行全面系统的整理和分析，通过图表、统计结果及文献资料，或以纵向的发展过程，或横向类别分析提出论点、分析论据，进行论证。奶糖报告绝对如实地反映客观情况，叙述、说明、推断、引用均恰如其分。文字、用词应力求准确。研究报告的文字也简单、明了、通顺、流畅，既明白如话，又把研究的效果准确地、科学地表达出来。奶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奶糖行业的发展状况进行了深入透彻地分析，对我国行业市场情况、技术现状、供需形势作了详尽研究，重点分析了国内外重点企业、行业发展趋势以及行业投资情况，报告还对奶糖下游行业的发展进行了探讨，是奶糖及相关企业、投资部门、研究机构准确了解目前中国市场发展动态，把握奶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2019-2023年世界奶糖行业整体运营状况分析</w:t>
      </w:r>
    </w:p>
    <w:p>
      <w:pPr>
        <w:spacing w:after="150"/>
      </w:pPr>
      <w:r>
        <w:rPr/>
        <w:t xml:space="preserve">第一节 2019-2023年世界糖果业运行总况</w:t>
      </w:r>
    </w:p>
    <w:p>
      <w:pPr>
        <w:spacing w:after="150"/>
      </w:pPr>
      <w:r>
        <w:rPr/>
        <w:t xml:space="preserve">一、国际糖果巧克力市场新品纷呈</w:t>
      </w:r>
    </w:p>
    <w:p>
      <w:pPr>
        <w:spacing w:after="150"/>
      </w:pPr>
      <w:r>
        <w:rPr/>
        <w:t xml:space="preserve">二、世界经济严冬糖果市场暖意浓</w:t>
      </w:r>
    </w:p>
    <w:p>
      <w:pPr>
        <w:spacing w:after="150"/>
      </w:pPr>
      <w:r>
        <w:rPr/>
        <w:t xml:space="preserve">三、国际糖果巧克力行业整合加速</w:t>
      </w:r>
    </w:p>
    <w:p>
      <w:pPr>
        <w:spacing w:after="150"/>
      </w:pPr>
      <w:r>
        <w:rPr/>
        <w:t xml:space="preserve">四、国际糖果巧克力发展特色</w:t>
      </w:r>
    </w:p>
    <w:p>
      <w:pPr>
        <w:spacing w:after="150"/>
      </w:pPr>
      <w:r>
        <w:rPr/>
        <w:t xml:space="preserve">第二节 2019-2023年世界部分国家糖果市场运行分析</w:t>
      </w:r>
    </w:p>
    <w:p>
      <w:pPr>
        <w:spacing w:after="150"/>
      </w:pPr>
      <w:r>
        <w:rPr/>
        <w:t xml:space="preserve">一、经济萧条下美国糖果经济异常火爆</w:t>
      </w:r>
    </w:p>
    <w:p>
      <w:pPr>
        <w:spacing w:after="150"/>
      </w:pPr>
      <w:r>
        <w:rPr/>
        <w:t xml:space="preserve">二、英国糖果业不断开发新品牌发展迅速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/>
        <w:t xml:space="preserve">第三节 2024-2029年世界糖果行业新趋势分析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2019-2023年中国奶糖行业市场运行环境解析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2019-2023年中国奶糖市场政策环境分析</w:t>
      </w:r>
    </w:p>
    <w:p>
      <w:pPr>
        <w:spacing w:after="150"/>
      </w:pPr>
      <w:r>
        <w:rPr/>
        <w:t xml:space="preserve">一、《关于糖果制品等13类食品须持证生产的公告》</w:t>
      </w:r>
    </w:p>
    <w:p>
      <w:pPr>
        <w:spacing w:after="150"/>
      </w:pPr>
      <w:r>
        <w:rPr/>
        <w:t xml:space="preserve">二、《食品生产加工企业质量安全监督管理实施细则(试行)》</w:t>
      </w:r>
    </w:p>
    <w:p>
      <w:pPr>
        <w:spacing w:after="150"/>
      </w:pPr>
      <w:r>
        <w:rPr/>
        <w:t xml:space="preserve">三、中国出口退税政策</w:t>
      </w:r>
    </w:p>
    <w:p>
      <w:pPr>
        <w:spacing w:after="150"/>
      </w:pPr>
      <w:r>
        <w:rPr/>
        <w:t xml:space="preserve">第三节 2019-2023年中国奶糖市场社会环境分析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2019-2023年中国奶糖行业市场运行态势剖析</w:t>
      </w:r>
    </w:p>
    <w:p>
      <w:pPr>
        <w:spacing w:after="150"/>
      </w:pPr>
      <w:r>
        <w:rPr/>
        <w:t xml:space="preserve">第一节 2019-2023年中国奶糖行业动态分析</w:t>
      </w:r>
    </w:p>
    <w:p>
      <w:pPr>
        <w:spacing w:after="150"/>
      </w:pPr>
      <w:r>
        <w:rPr/>
        <w:t xml:space="preserve">一、上海“大白兔”新品“金兔”投入市场</w:t>
      </w:r>
    </w:p>
    <w:p>
      <w:pPr>
        <w:spacing w:after="150"/>
      </w:pPr>
      <w:r>
        <w:rPr/>
        <w:t xml:space="preserve">二、“大白兔”奶糖以新形象重返国际市场</w:t>
      </w:r>
    </w:p>
    <w:p>
      <w:pPr>
        <w:spacing w:after="150"/>
      </w:pPr>
      <w:r>
        <w:rPr/>
        <w:t xml:space="preserve">第二节 2019-2023年中国奶糖行业现状综述</w:t>
      </w:r>
    </w:p>
    <w:p>
      <w:pPr>
        <w:spacing w:after="150"/>
      </w:pPr>
      <w:r>
        <w:rPr/>
        <w:t xml:space="preserve">一、奶糖市场热点分析</w:t>
      </w:r>
    </w:p>
    <w:p>
      <w:pPr>
        <w:spacing w:after="150"/>
      </w:pPr>
      <w:r>
        <w:rPr/>
        <w:t xml:space="preserve">二、奶糖产业规模分析</w:t>
      </w:r>
    </w:p>
    <w:p>
      <w:pPr>
        <w:spacing w:after="150"/>
      </w:pPr>
      <w:r>
        <w:rPr/>
        <w:t xml:space="preserve">三、三聚腈胺对中国奶糖业的影响</w:t>
      </w:r>
    </w:p>
    <w:p>
      <w:pPr>
        <w:spacing w:after="150"/>
      </w:pPr>
      <w:r>
        <w:rPr/>
        <w:t xml:space="preserve">第三节 2019-2023年中国奶糖市场营销分析</w:t>
      </w:r>
    </w:p>
    <w:p>
      <w:pPr>
        <w:spacing w:after="150"/>
      </w:pPr>
      <w:r>
        <w:rPr/>
        <w:t xml:space="preserve">一、市场营销模式</w:t>
      </w:r>
    </w:p>
    <w:p>
      <w:pPr>
        <w:spacing w:after="150"/>
      </w:pPr>
      <w:r>
        <w:rPr/>
        <w:t xml:space="preserve">二、营销渠道构成</w:t>
      </w:r>
    </w:p>
    <w:p>
      <w:pPr>
        <w:spacing w:after="150"/>
      </w:pPr>
      <w:r>
        <w:rPr/>
        <w:t xml:space="preserve">三、市场营销策略分析</w:t>
      </w:r>
    </w:p>
    <w:p>
      <w:pPr>
        <w:spacing w:after="150"/>
      </w:pPr>
      <w:r>
        <w:rPr>
          <w:b w:val="1"/>
          <w:bCs w:val="1"/>
        </w:rPr>
        <w:t xml:space="preserve">第四章 2019-2023年中国奶糖制造行业规模以上企业经济运行数据监测</w:t>
      </w:r>
    </w:p>
    <w:p>
      <w:pPr>
        <w:spacing w:after="150"/>
      </w:pPr>
      <w:r>
        <w:rPr/>
        <w:t xml:space="preserve">第一节 2019-2023年(按季度更新)中国奶糖制造行业数据监测回顾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四、利润总额增长</w:t>
      </w:r>
    </w:p>
    <w:p>
      <w:pPr>
        <w:spacing w:after="150"/>
      </w:pPr>
      <w:r>
        <w:rPr/>
        <w:t xml:space="preserve">五、投资资产增长性</w:t>
      </w:r>
    </w:p>
    <w:p>
      <w:pPr>
        <w:spacing w:after="150"/>
      </w:pPr>
      <w:r>
        <w:rPr/>
        <w:t xml:space="preserve">六、行业从业人数调查分析</w:t>
      </w:r>
    </w:p>
    <w:p>
      <w:pPr>
        <w:spacing w:after="150"/>
      </w:pPr>
      <w:r>
        <w:rPr/>
        <w:t xml:space="preserve">第二节 2019-2023年(按季度更新)中国奶糖制造行业投资价值测算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四、未来5年奶糖制造盈利能力预测</w:t>
      </w:r>
    </w:p>
    <w:p>
      <w:pPr>
        <w:spacing w:after="150"/>
      </w:pPr>
      <w:r>
        <w:rPr/>
        <w:t xml:space="preserve">第三节 2019-2023年(按季度更新)中国奶糖制造行业产销率调查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二、工业销售产值</w:t>
      </w:r>
    </w:p>
    <w:p>
      <w:pPr>
        <w:spacing w:after="150"/>
      </w:pPr>
      <w:r>
        <w:rPr/>
        <w:t xml:space="preserve">三、产销率调查</w:t>
      </w:r>
    </w:p>
    <w:p>
      <w:pPr>
        <w:spacing w:after="150"/>
      </w:pPr>
      <w:r>
        <w:rPr/>
        <w:t xml:space="preserve">四、未来5年奶糖制造产品产销预测</w:t>
      </w:r>
    </w:p>
    <w:p>
      <w:pPr>
        <w:spacing w:after="150"/>
      </w:pPr>
      <w:r>
        <w:rPr/>
        <w:t xml:space="preserve">第四节 2019-2023年(按季度更新)奶糖制造出口交货值数据</w:t>
      </w:r>
    </w:p>
    <w:p>
      <w:pPr>
        <w:spacing w:after="150"/>
      </w:pPr>
      <w:r>
        <w:rPr/>
        <w:t xml:space="preserve">一、出口交货值增长</w:t>
      </w:r>
    </w:p>
    <w:p>
      <w:pPr>
        <w:spacing w:after="150"/>
      </w:pPr>
      <w:r>
        <w:rPr/>
        <w:t xml:space="preserve">二、出口交货值占工业产值的比重</w:t>
      </w:r>
    </w:p>
    <w:p>
      <w:pPr>
        <w:spacing w:after="150"/>
      </w:pPr>
      <w:r>
        <w:rPr>
          <w:b w:val="1"/>
          <w:bCs w:val="1"/>
        </w:rPr>
        <w:t xml:space="preserve">第五章 2019-2023年中国糖果产量数据统计分析</w:t>
      </w:r>
    </w:p>
    <w:p>
      <w:pPr>
        <w:spacing w:after="150"/>
      </w:pPr>
      <w:r>
        <w:rPr/>
        <w:t xml:space="preserve">第一节 2019-2023年全国糖果产量数据分析</w:t>
      </w:r>
    </w:p>
    <w:p>
      <w:pPr>
        <w:spacing w:after="150"/>
      </w:pPr>
      <w:r>
        <w:rPr/>
        <w:t xml:space="preserve">一、2019-2023年全国糖果产量数据</w:t>
      </w:r>
    </w:p>
    <w:p>
      <w:pPr>
        <w:spacing w:after="150"/>
      </w:pPr>
      <w:r>
        <w:rPr/>
        <w:t xml:space="preserve">二、2019-2023年重点省市糖果产量数据</w:t>
      </w:r>
    </w:p>
    <w:p>
      <w:pPr>
        <w:spacing w:after="150"/>
      </w:pPr>
      <w:r>
        <w:rPr/>
        <w:t xml:space="preserve">第二节 2019-2023年全国糖果产量数据分析(数据均可更新至最新月份)</w:t>
      </w:r>
    </w:p>
    <w:p>
      <w:pPr>
        <w:spacing w:after="150"/>
      </w:pPr>
      <w:r>
        <w:rPr/>
        <w:t xml:space="preserve">一、2019-2023年全国糖果产量数据</w:t>
      </w:r>
    </w:p>
    <w:p>
      <w:pPr>
        <w:spacing w:after="150"/>
      </w:pPr>
      <w:r>
        <w:rPr/>
        <w:t xml:space="preserve">二、2019-2023年重点省市糖果产量数据</w:t>
      </w:r>
    </w:p>
    <w:p>
      <w:pPr>
        <w:spacing w:after="150"/>
      </w:pPr>
      <w:r>
        <w:rPr/>
        <w:t xml:space="preserve">第三节 全国糖果产量增长性分析</w:t>
      </w:r>
    </w:p>
    <w:p>
      <w:pPr>
        <w:spacing w:after="150"/>
      </w:pPr>
      <w:r>
        <w:rPr>
          <w:b w:val="1"/>
          <w:bCs w:val="1"/>
        </w:rPr>
        <w:t xml:space="preserve">第六章 2019-2023年中国奶糖业内热点产品运营态势分析</w:t>
      </w:r>
    </w:p>
    <w:p>
      <w:pPr>
        <w:spacing w:after="150"/>
      </w:pPr>
      <w:r>
        <w:rPr/>
        <w:t xml:space="preserve">第一节 2019-2023年中国奶糖市场动态分析</w:t>
      </w:r>
    </w:p>
    <w:p>
      <w:pPr>
        <w:spacing w:after="150"/>
      </w:pPr>
      <w:r>
        <w:rPr/>
        <w:t xml:space="preserve">一、健康成奶糖市场新动力</w:t>
      </w:r>
    </w:p>
    <w:p>
      <w:pPr>
        <w:spacing w:after="150"/>
      </w:pPr>
      <w:r>
        <w:rPr/>
        <w:t xml:space="preserve">二、江西糖果市场奶糖市场占主导</w:t>
      </w:r>
    </w:p>
    <w:p>
      <w:pPr>
        <w:spacing w:after="150"/>
      </w:pPr>
      <w:r>
        <w:rPr/>
        <w:t xml:space="preserve">三、贴绿色标签 “新版”大白兔奶糖返市场首日热销</w:t>
      </w:r>
    </w:p>
    <w:p>
      <w:pPr>
        <w:spacing w:after="150"/>
      </w:pPr>
      <w:r>
        <w:rPr/>
        <w:t xml:space="preserve">四、我国奶糖产业多措并举拓市场</w:t>
      </w:r>
    </w:p>
    <w:p>
      <w:pPr>
        <w:spacing w:after="150"/>
      </w:pPr>
      <w:r>
        <w:rPr/>
        <w:t xml:space="preserve">第二节 2019-2023年中国奶糖市场运行分析</w:t>
      </w:r>
    </w:p>
    <w:p>
      <w:pPr>
        <w:spacing w:after="150"/>
      </w:pPr>
      <w:r>
        <w:rPr/>
        <w:t xml:space="preserve">一、市场运行特点分析</w:t>
      </w:r>
    </w:p>
    <w:p>
      <w:pPr>
        <w:spacing w:after="150"/>
      </w:pPr>
      <w:r>
        <w:rPr/>
        <w:t xml:space="preserve">二、洞口成为湘西南“奶糖之乡”产能分析</w:t>
      </w:r>
    </w:p>
    <w:p>
      <w:pPr>
        <w:spacing w:after="150"/>
      </w:pPr>
      <w:r>
        <w:rPr/>
        <w:t xml:space="preserve">三、中国市场奶糖市场需求消费情况分析</w:t>
      </w:r>
    </w:p>
    <w:p>
      <w:pPr>
        <w:spacing w:after="150"/>
      </w:pPr>
      <w:r>
        <w:rPr/>
        <w:t xml:space="preserve">三、影响奶糖市场供需的因素分析</w:t>
      </w:r>
    </w:p>
    <w:p>
      <w:pPr>
        <w:spacing w:after="150"/>
      </w:pPr>
      <w:r>
        <w:rPr/>
        <w:t xml:space="preserve">第三节 2019-2023年中国奶糖市场价格分析</w:t>
      </w:r>
    </w:p>
    <w:p>
      <w:pPr>
        <w:spacing w:after="150"/>
      </w:pPr>
      <w:r>
        <w:rPr/>
        <w:t xml:space="preserve">一、一线品牌与二线品牌价格同比分析</w:t>
      </w:r>
    </w:p>
    <w:p>
      <w:pPr>
        <w:spacing w:after="150"/>
      </w:pPr>
      <w:r>
        <w:rPr/>
        <w:t xml:space="preserve">二、奶糖市场价格走势分析</w:t>
      </w:r>
    </w:p>
    <w:p>
      <w:pPr>
        <w:spacing w:after="150"/>
      </w:pPr>
      <w:r>
        <w:rPr/>
        <w:t xml:space="preserve">三、影响市场价格的因素分析</w:t>
      </w:r>
    </w:p>
    <w:p>
      <w:pPr>
        <w:spacing w:after="150"/>
      </w:pPr>
      <w:r>
        <w:rPr>
          <w:b w:val="1"/>
          <w:bCs w:val="1"/>
        </w:rPr>
        <w:t xml:space="preserve">第七章 2019-2023年中国奶糖进出口贸易分析</w:t>
      </w:r>
    </w:p>
    <w:p>
      <w:pPr>
        <w:spacing w:after="150"/>
      </w:pPr>
      <w:r>
        <w:rPr/>
        <w:t xml:space="preserve">第一节 2019-2023年中国奶糖进出口市场形态势分析</w:t>
      </w:r>
    </w:p>
    <w:p>
      <w:pPr>
        <w:spacing w:after="150"/>
      </w:pPr>
      <w:r>
        <w:rPr/>
        <w:t xml:space="preserve">一、中国奶糖市场分布</w:t>
      </w:r>
    </w:p>
    <w:p>
      <w:pPr>
        <w:spacing w:after="150"/>
      </w:pPr>
      <w:r>
        <w:rPr/>
        <w:t xml:space="preserve">二、影响奶糖进出口贸易的因素分析</w:t>
      </w:r>
    </w:p>
    <w:p>
      <w:pPr>
        <w:spacing w:after="150"/>
      </w:pPr>
      <w:r>
        <w:rPr/>
        <w:t xml:space="preserve">第二节 2019-2023年中国奶糖市场进出口数据分析</w:t>
      </w:r>
    </w:p>
    <w:p>
      <w:pPr>
        <w:spacing w:after="150"/>
      </w:pPr>
      <w:r>
        <w:rPr/>
        <w:t xml:space="preserve">一、2019-2023年中国奶糖出口统计</w:t>
      </w:r>
    </w:p>
    <w:p>
      <w:pPr>
        <w:spacing w:after="150"/>
      </w:pPr>
      <w:r>
        <w:rPr/>
        <w:t xml:space="preserve">二、2019-2023年中国奶糖进口统计</w:t>
      </w:r>
    </w:p>
    <w:p>
      <w:pPr>
        <w:spacing w:after="150"/>
      </w:pPr>
      <w:r>
        <w:rPr/>
        <w:t xml:space="preserve">三、2019-2023年中国奶糖进出口价格对比</w:t>
      </w:r>
    </w:p>
    <w:p>
      <w:pPr>
        <w:spacing w:after="150"/>
      </w:pPr>
      <w:r>
        <w:rPr/>
        <w:t xml:space="preserve">四、中国奶糖进出口主要来源地及出口目的地</w:t>
      </w:r>
    </w:p>
    <w:p>
      <w:pPr>
        <w:spacing w:after="150"/>
      </w:pPr>
      <w:r>
        <w:rPr>
          <w:b w:val="1"/>
          <w:bCs w:val="1"/>
        </w:rPr>
        <w:t xml:space="preserve">第八章 2019-2023年中国奶糖市场消费调研</w:t>
      </w:r>
    </w:p>
    <w:p>
      <w:pPr>
        <w:spacing w:after="150"/>
      </w:pPr>
      <w:r>
        <w:rPr/>
        <w:t xml:space="preserve">第一节 奶糖市场调查对象基本情况分析</w:t>
      </w:r>
    </w:p>
    <w:p>
      <w:pPr>
        <w:spacing w:after="150"/>
      </w:pPr>
      <w:r>
        <w:rPr/>
        <w:t xml:space="preserve">一、调查对象性别构成</w:t>
      </w:r>
    </w:p>
    <w:p>
      <w:pPr>
        <w:spacing w:after="150"/>
      </w:pPr>
      <w:r>
        <w:rPr/>
        <w:t xml:space="preserve">二、年龄结构调查</w:t>
      </w:r>
    </w:p>
    <w:p>
      <w:pPr>
        <w:spacing w:after="150"/>
      </w:pPr>
      <w:r>
        <w:rPr/>
        <w:t xml:space="preserve">三、对奶糖的喜好程度</w:t>
      </w:r>
    </w:p>
    <w:p>
      <w:pPr>
        <w:spacing w:after="150"/>
      </w:pPr>
      <w:r>
        <w:rPr/>
        <w:t xml:space="preserve">第二节 奶糖消费者消费习惯调查分析</w:t>
      </w:r>
    </w:p>
    <w:p>
      <w:pPr>
        <w:spacing w:after="150"/>
      </w:pPr>
      <w:r>
        <w:rPr/>
        <w:t xml:space="preserve">一、奶糖消费者购买频次调查</w:t>
      </w:r>
    </w:p>
    <w:p>
      <w:pPr>
        <w:spacing w:after="150"/>
      </w:pPr>
      <w:r>
        <w:rPr/>
        <w:t xml:space="preserve">二、消费者对奶糖价格认同情况调查</w:t>
      </w:r>
    </w:p>
    <w:p>
      <w:pPr>
        <w:spacing w:after="150"/>
      </w:pPr>
      <w:r>
        <w:rPr/>
        <w:t xml:space="preserve">三、消费者购买渠道情况调查</w:t>
      </w:r>
    </w:p>
    <w:p>
      <w:pPr>
        <w:spacing w:after="150"/>
      </w:pPr>
      <w:r>
        <w:rPr/>
        <w:t xml:space="preserve">四、品牌关注度分析</w:t>
      </w:r>
    </w:p>
    <w:p>
      <w:pPr>
        <w:spacing w:after="150"/>
      </w:pPr>
      <w:r>
        <w:rPr/>
        <w:t xml:space="preserve">五、消费者对奶糖包装的关注度调研</w:t>
      </w:r>
    </w:p>
    <w:p>
      <w:pPr>
        <w:spacing w:after="150"/>
      </w:pPr>
      <w:r>
        <w:rPr/>
        <w:t xml:space="preserve">第三节 影响消费者购买奶糖的因素分析</w:t>
      </w:r>
    </w:p>
    <w:p>
      <w:pPr>
        <w:spacing w:after="150"/>
      </w:pPr>
      <w:r>
        <w:rPr>
          <w:b w:val="1"/>
          <w:bCs w:val="1"/>
        </w:rPr>
        <w:t xml:space="preserve">第九章 2019-2023年中国奶糖市场竞争格局透析</w:t>
      </w:r>
    </w:p>
    <w:p>
      <w:pPr>
        <w:spacing w:after="150"/>
      </w:pPr>
      <w:r>
        <w:rPr/>
        <w:t xml:space="preserve">第一节 2019-2023年中国奶糖市场竞争总况</w:t>
      </w:r>
    </w:p>
    <w:p>
      <w:pPr>
        <w:spacing w:after="150"/>
      </w:pPr>
      <w:r>
        <w:rPr/>
        <w:t xml:space="preserve">一、奶糖第二品牌的争夺异常激烈</w:t>
      </w:r>
    </w:p>
    <w:p>
      <w:pPr>
        <w:spacing w:after="150"/>
      </w:pPr>
      <w:r>
        <w:rPr/>
        <w:t xml:space="preserve">二、中国奶果五霸竞争激烈</w:t>
      </w:r>
    </w:p>
    <w:p>
      <w:pPr>
        <w:spacing w:after="150"/>
      </w:pPr>
      <w:r>
        <w:rPr/>
        <w:t xml:space="preserve">三、外资企业主导奶糖高端市场</w:t>
      </w:r>
    </w:p>
    <w:p>
      <w:pPr>
        <w:spacing w:after="150"/>
      </w:pPr>
      <w:r>
        <w:rPr/>
        <w:t xml:space="preserve">第二节 2019-2023年中国奶糖行业集中度分析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二、生产企业的集中分布</w:t>
      </w:r>
    </w:p>
    <w:p>
      <w:pPr>
        <w:spacing w:after="150"/>
      </w:pPr>
      <w:r>
        <w:rPr/>
        <w:t xml:space="preserve">第三节 2024-2029年中国奶糖行业竞争趋势分析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2019-2023年世界品牌奶糖企业营运状况浅析</w:t>
      </w:r>
    </w:p>
    <w:p>
      <w:pPr>
        <w:spacing w:after="150"/>
      </w:pPr>
      <w:r>
        <w:rPr/>
        <w:t xml:space="preserve">第一节 箭牌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二、品牌竞争力分析</w:t>
      </w:r>
    </w:p>
    <w:p>
      <w:pPr>
        <w:spacing w:after="150"/>
      </w:pPr>
      <w:r>
        <w:rPr/>
        <w:t xml:space="preserve">三、在华内市场销售情况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/>
        <w:t xml:space="preserve">第二节 阿尔卑斯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二、主要产品分析</w:t>
      </w:r>
    </w:p>
    <w:p>
      <w:pPr>
        <w:spacing w:after="150"/>
      </w:pPr>
      <w:r>
        <w:rPr/>
        <w:t xml:space="preserve">三、在华内市场销售情况</w:t>
      </w:r>
    </w:p>
    <w:p>
      <w:pPr>
        <w:spacing w:after="150"/>
      </w:pPr>
      <w:r>
        <w:rPr/>
        <w:t xml:space="preserve">四、国际化发展战略分析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2019-2023年中国奶糖优势企业竞争力及关键性数据分析</w:t>
      </w:r>
    </w:p>
    <w:p>
      <w:pPr>
        <w:spacing w:after="150"/>
      </w:pPr>
      <w:r>
        <w:rPr/>
        <w:t xml:space="preserve">第一节 上海冠生园食品有限公司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福建金冠食品有限公司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福建雅客食品有限公司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湖北旺旺食品有限公司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沈阳金丝猴食品有限公司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北京嘟嘟食品有限公司</w:t>
      </w:r>
    </w:p>
    <w:p>
      <w:pPr>
        <w:spacing w:after="150"/>
      </w:pPr>
      <w:r>
        <w:rPr/>
        <w:t xml:space="preserve">一、公司基本概述</w:t>
      </w:r>
    </w:p>
    <w:p>
      <w:pPr>
        <w:spacing w:after="150"/>
      </w:pPr>
      <w:r>
        <w:rPr/>
        <w:t xml:space="preserve">二、公司主要经营数据指标分析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2019-2023年中国奶糖包装行业分析</w:t>
      </w:r>
    </w:p>
    <w:p>
      <w:pPr>
        <w:spacing w:after="150"/>
      </w:pPr>
      <w:r>
        <w:rPr/>
        <w:t xml:space="preserve">第一节 2019-2023年国外奶糖包装现状分析</w:t>
      </w:r>
    </w:p>
    <w:p>
      <w:pPr>
        <w:spacing w:after="150"/>
      </w:pPr>
      <w:r>
        <w:rPr/>
        <w:t xml:space="preserve">一、世界奶糖包装现状分析</w:t>
      </w:r>
    </w:p>
    <w:p>
      <w:pPr>
        <w:spacing w:after="150"/>
      </w:pPr>
      <w:r>
        <w:rPr/>
        <w:t xml:space="preserve">二、国外奶糖包装出新品</w:t>
      </w:r>
    </w:p>
    <w:p>
      <w:pPr>
        <w:spacing w:after="150"/>
      </w:pPr>
      <w:r>
        <w:rPr/>
        <w:t xml:space="preserve">第二节 2019-2023年中国奶糖包装行业分析</w:t>
      </w:r>
    </w:p>
    <w:p>
      <w:pPr>
        <w:spacing w:after="150"/>
      </w:pPr>
      <w:r>
        <w:rPr/>
        <w:t xml:space="preserve">一、中国喜糖包装设计</w:t>
      </w:r>
    </w:p>
    <w:p>
      <w:pPr>
        <w:spacing w:after="150"/>
      </w:pPr>
      <w:r>
        <w:rPr/>
        <w:t xml:space="preserve">二、中国喜糖包装材料细分市场运行分析</w:t>
      </w:r>
    </w:p>
    <w:p>
      <w:pPr>
        <w:spacing w:after="150"/>
      </w:pPr>
      <w:r>
        <w:rPr/>
        <w:t xml:space="preserve">1、纸</w:t>
      </w:r>
    </w:p>
    <w:p>
      <w:pPr>
        <w:spacing w:after="150"/>
      </w:pPr>
      <w:r>
        <w:rPr/>
        <w:t xml:space="preserve">2、塑料</w:t>
      </w:r>
    </w:p>
    <w:p>
      <w:pPr>
        <w:spacing w:after="150"/>
      </w:pPr>
      <w:r>
        <w:rPr/>
        <w:t xml:space="preserve">三、奶糖包装如何进行市场定位</w:t>
      </w:r>
    </w:p>
    <w:p>
      <w:pPr>
        <w:spacing w:after="150"/>
      </w:pPr>
      <w:r>
        <w:rPr/>
        <w:t xml:space="preserve">四、奶糖包装的改革</w:t>
      </w:r>
    </w:p>
    <w:p>
      <w:pPr>
        <w:spacing w:after="150"/>
      </w:pPr>
      <w:r>
        <w:rPr/>
        <w:t xml:space="preserve">第三节 2024-2029年国内外奶糖包装发展趋势</w:t>
      </w:r>
    </w:p>
    <w:p>
      <w:pPr>
        <w:spacing w:after="150"/>
      </w:pPr>
      <w:r>
        <w:rPr/>
        <w:t xml:space="preserve">一、国际奶糖包装的发展趋势</w:t>
      </w:r>
    </w:p>
    <w:p>
      <w:pPr>
        <w:spacing w:after="150"/>
      </w:pPr>
      <w:r>
        <w:rPr/>
        <w:t xml:space="preserve">二、中国奶糖包装行业向多功能化迈进</w:t>
      </w:r>
    </w:p>
    <w:p>
      <w:pPr>
        <w:spacing w:after="150"/>
      </w:pPr>
      <w:r>
        <w:rPr/>
        <w:t xml:space="preserve">三、奶糖小包装已成发展方向</w:t>
      </w:r>
    </w:p>
    <w:p>
      <w:pPr>
        <w:spacing w:after="150"/>
      </w:pPr>
      <w:r>
        <w:rPr>
          <w:b w:val="1"/>
          <w:bCs w:val="1"/>
        </w:rPr>
        <w:t xml:space="preserve">第十三章 2024-2029年中国奶糖行业投资战略研究</w:t>
      </w:r>
    </w:p>
    <w:p>
      <w:pPr>
        <w:spacing w:after="150"/>
      </w:pPr>
      <w:r>
        <w:rPr/>
        <w:t xml:space="preserve">第一节 2024-2029年中国奶糖行业投资概况</w:t>
      </w:r>
    </w:p>
    <w:p>
      <w:pPr>
        <w:spacing w:after="150"/>
      </w:pPr>
      <w:r>
        <w:rPr/>
        <w:t xml:space="preserve">一、中国糖果业投资特性分析</w:t>
      </w:r>
    </w:p>
    <w:p>
      <w:pPr>
        <w:spacing w:after="150"/>
      </w:pPr>
      <w:r>
        <w:rPr/>
        <w:t xml:space="preserve">二、中国奶糖投资环境分析</w:t>
      </w:r>
    </w:p>
    <w:p>
      <w:pPr>
        <w:spacing w:after="150"/>
      </w:pPr>
      <w:r>
        <w:rPr/>
        <w:t xml:space="preserve">第二节 2024-2029年中国奶糖行业投资机会分析</w:t>
      </w:r>
    </w:p>
    <w:p>
      <w:pPr>
        <w:spacing w:after="150"/>
      </w:pPr>
      <w:r>
        <w:rPr/>
        <w:t xml:space="preserve">一、奶糖区域投资潜力分析</w:t>
      </w:r>
    </w:p>
    <w:p>
      <w:pPr>
        <w:spacing w:after="150"/>
      </w:pPr>
      <w:r>
        <w:rPr/>
        <w:t xml:space="preserve">二、与产业链相关的投资机会分析</w:t>
      </w:r>
    </w:p>
    <w:p>
      <w:pPr>
        <w:spacing w:after="150"/>
      </w:pPr>
      <w:r>
        <w:rPr/>
        <w:t xml:space="preserve">第三节 2024-2029年中国奶糖行业投资风险预警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三、原料供给风险</w:t>
      </w:r>
    </w:p>
    <w:p>
      <w:pPr>
        <w:spacing w:after="150"/>
      </w:pPr>
      <w:r>
        <w:rPr/>
        <w:t xml:space="preserve">四、市场运营机制风险</w:t>
      </w:r>
    </w:p>
    <w:p>
      <w:pPr>
        <w:spacing w:after="150"/>
      </w:pPr>
      <w:r>
        <w:rPr/>
        <w:t xml:space="preserve">第四节 权威专家投资建议</w:t>
      </w:r>
    </w:p>
    <w:p>
      <w:pPr>
        <w:spacing w:after="150"/>
      </w:pPr>
      <w:r>
        <w:rPr>
          <w:b w:val="1"/>
          <w:bCs w:val="1"/>
        </w:rPr>
        <w:t xml:space="preserve">第十四章 2024-2029年中国奶糖行业前景展望与趋势预测</w:t>
      </w:r>
    </w:p>
    <w:p>
      <w:pPr>
        <w:spacing w:after="150"/>
      </w:pPr>
      <w:r>
        <w:rPr/>
        <w:t xml:space="preserve">第一节 2024-2029年中国奶糖行业发展前景分析</w:t>
      </w:r>
    </w:p>
    <w:p>
      <w:pPr>
        <w:spacing w:after="150"/>
      </w:pPr>
      <w:r>
        <w:rPr/>
        <w:t xml:space="preserve">一、奶糖及其衍生物市场前景分析</w:t>
      </w:r>
    </w:p>
    <w:p>
      <w:pPr>
        <w:spacing w:after="150"/>
      </w:pPr>
      <w:r>
        <w:rPr/>
        <w:t xml:space="preserve">二、无糖糖果前景光明</w:t>
      </w:r>
    </w:p>
    <w:p>
      <w:pPr>
        <w:spacing w:after="150"/>
      </w:pPr>
      <w:r>
        <w:rPr/>
        <w:t xml:space="preserve">三、功能糖果市场前景广阔</w:t>
      </w:r>
    </w:p>
    <w:p>
      <w:pPr>
        <w:spacing w:after="150"/>
      </w:pPr>
      <w:r>
        <w:rPr/>
        <w:t xml:space="preserve">第二节 2024-2029年中国奶糖行业发展趋势分析</w:t>
      </w:r>
    </w:p>
    <w:p>
      <w:pPr>
        <w:spacing w:after="150"/>
      </w:pPr>
      <w:r>
        <w:rPr/>
        <w:t xml:space="preserve">一、健康、品质成全球糖果市场主导</w:t>
      </w:r>
    </w:p>
    <w:p>
      <w:pPr>
        <w:spacing w:after="150"/>
      </w:pPr>
      <w:r>
        <w:rPr/>
        <w:t xml:space="preserve">二、中国奶糖新产品发展趋势分析</w:t>
      </w:r>
    </w:p>
    <w:p>
      <w:pPr>
        <w:spacing w:after="150"/>
      </w:pPr>
      <w:r>
        <w:rPr/>
        <w:t xml:space="preserve">第三节 2024-2029年中国奶糖行业市场预测分析</w:t>
      </w:r>
    </w:p>
    <w:p>
      <w:pPr>
        <w:spacing w:after="150"/>
      </w:pPr>
      <w:r>
        <w:rPr/>
        <w:t xml:space="preserve">一、中国糖果产量预测分析</w:t>
      </w:r>
    </w:p>
    <w:p>
      <w:pPr>
        <w:spacing w:after="150"/>
      </w:pPr>
      <w:r>
        <w:rPr/>
        <w:t xml:space="preserve">二、奶糖市场供需情况预测分析</w:t>
      </w:r>
    </w:p>
    <w:p>
      <w:pPr>
        <w:spacing w:after="150"/>
      </w:pPr>
      <w:r>
        <w:rPr/>
        <w:t xml:space="preserve">三、奶糖进出口贸易市场预测分析</w:t>
      </w:r>
    </w:p>
    <w:p>
      <w:pPr>
        <w:spacing w:after="150"/>
      </w:pPr>
      <w:r>
        <w:rPr/>
        <w:t xml:space="preserve">第四节 2024-2029年中国奶糖市场盈利预测分析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图表：中国城乡居民人均收入增长对比图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图表：2019-2023年中国货币供应量的增速走势图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图表：2019-2023年央行历次调整利率时间及幅度表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>
        <w:spacing w:after="150"/>
      </w:pPr>
      <w:r>
        <w:rPr/>
        <w:t xml:space="preserve">图表：2019-2023年中国奶糖制造行业企业数量增长趋势图</w:t>
      </w:r>
    </w:p>
    <w:p>
      <w:pPr>
        <w:spacing w:after="150"/>
      </w:pPr>
      <w:r>
        <w:rPr/>
        <w:t xml:space="preserve">图表：2019-2023年中国奶糖制造行业亏损企业数量及亏损面积</w:t>
      </w:r>
    </w:p>
    <w:p>
      <w:pPr>
        <w:spacing w:after="150"/>
      </w:pPr>
      <w:r>
        <w:rPr/>
        <w:t xml:space="preserve">图表：2019-2023年中国奶糖制造行业总体销售额增长趋势图</w:t>
      </w:r>
    </w:p>
    <w:p>
      <w:pPr>
        <w:spacing w:after="150"/>
      </w:pPr>
      <w:r>
        <w:rPr/>
        <w:t xml:space="preserve">图表：2019-2023年中国奶糖制造行业总体利润总额增长</w:t>
      </w:r>
    </w:p>
    <w:p>
      <w:pPr>
        <w:spacing w:after="150"/>
      </w:pPr>
      <w:r>
        <w:rPr/>
        <w:t xml:space="preserve">图表：2019-2023年中国奶糖制造行业总体从业人数分析</w:t>
      </w:r>
    </w:p>
    <w:p>
      <w:pPr>
        <w:spacing w:after="150"/>
      </w:pPr>
      <w:r>
        <w:rPr/>
        <w:t xml:space="preserve">图表：2019-2023年中国奶糖制造行业投资资产增长性分析</w:t>
      </w:r>
    </w:p>
    <w:p>
      <w:pPr>
        <w:spacing w:after="150"/>
      </w:pPr>
      <w:r>
        <w:rPr/>
        <w:t xml:space="preserve">图表：2019-2023年中国各省市奶糖制造行业企业数量统计表</w:t>
      </w:r>
    </w:p>
    <w:p>
      <w:pPr>
        <w:spacing w:after="150"/>
      </w:pPr>
      <w:r>
        <w:rPr/>
        <w:t xml:space="preserve">图表：2019-2023年中国各省市奶糖制造行业企业数量分布图</w:t>
      </w:r>
    </w:p>
    <w:p>
      <w:pPr>
        <w:spacing w:after="150"/>
      </w:pPr>
      <w:r>
        <w:rPr/>
        <w:t xml:space="preserve">图表：2019-2023年中国各省市奶糖制造行业销售收入统计表</w:t>
      </w:r>
    </w:p>
    <w:p>
      <w:pPr>
        <w:spacing w:after="150"/>
      </w:pPr>
      <w:r>
        <w:rPr/>
        <w:t xml:space="preserve">图表：2019-2023年中国各省市奶糖制造行业销售收入分布图</w:t>
      </w:r>
    </w:p>
    <w:p>
      <w:pPr>
        <w:spacing w:after="150"/>
      </w:pPr>
      <w:r>
        <w:rPr/>
        <w:t xml:space="preserve">图表：2019-2023年中国各省市奶糖制造行业利润总额统计表</w:t>
      </w:r>
    </w:p>
    <w:p>
      <w:pPr>
        <w:spacing w:after="150"/>
      </w:pPr>
      <w:r>
        <w:rPr/>
        <w:t xml:space="preserve">图表：2019-2023年中国各省市奶糖制造行业利润总额分布图</w:t>
      </w:r>
    </w:p>
    <w:p>
      <w:pPr>
        <w:spacing w:after="150"/>
      </w:pPr>
      <w:r>
        <w:rPr/>
        <w:t xml:space="preserve">图表：2019-2023年中国各省市奶糖制造行业利润总额增长最快的省市对比图</w:t>
      </w:r>
    </w:p>
    <w:p>
      <w:pPr>
        <w:spacing w:after="150"/>
      </w:pPr>
      <w:r>
        <w:rPr/>
        <w:t xml:space="preserve">图表：2019-2023年底中国各省市奶糖制造行业资产统计表</w:t>
      </w:r>
    </w:p>
    <w:p>
      <w:pPr>
        <w:spacing w:after="150"/>
      </w:pPr>
      <w:r>
        <w:rPr/>
        <w:t xml:space="preserve">图表：2019-2023年底中国各省市奶糖制造行业资产分布图</w:t>
      </w:r>
    </w:p>
    <w:p>
      <w:pPr>
        <w:spacing w:after="150"/>
      </w:pPr>
      <w:r>
        <w:rPr/>
        <w:t xml:space="preserve">图表：2019-2023年中国各省市奶糖制造行业资产增长速度对比图</w:t>
      </w:r>
    </w:p>
    <w:p>
      <w:pPr>
        <w:spacing w:after="150"/>
      </w:pPr>
      <w:r>
        <w:rPr/>
        <w:t xml:space="preserve">图表：2019-2023年中国各省市奶糖制造行业工业总产值</w:t>
      </w:r>
    </w:p>
    <w:p>
      <w:pPr>
        <w:spacing w:after="150"/>
      </w:pPr>
      <w:r>
        <w:rPr/>
        <w:t xml:space="preserve">图表：2019-2023年中国各省市奶糖制造行业工业销售产值</w:t>
      </w:r>
    </w:p>
    <w:p>
      <w:pPr>
        <w:spacing w:after="150"/>
      </w:pPr>
      <w:r>
        <w:rPr/>
        <w:t xml:space="preserve">图表：2019-2023年奶糖制造行业产销率(数据均可更新至最新月份)</w:t>
      </w:r>
    </w:p>
    <w:p>
      <w:pPr>
        <w:spacing w:after="150"/>
      </w:pPr>
      <w:r>
        <w:rPr/>
        <w:t xml:space="preserve">图表：2019-2023年全国糖果产量数据</w:t>
      </w:r>
    </w:p>
    <w:p>
      <w:pPr>
        <w:spacing w:after="150"/>
      </w:pPr>
      <w:r>
        <w:rPr/>
        <w:t xml:space="preserve">图表：2019-2023年重点省市糖果产量数据</w:t>
      </w:r>
    </w:p>
    <w:p>
      <w:pPr>
        <w:spacing w:after="150"/>
      </w:pPr>
      <w:r>
        <w:rPr/>
        <w:t xml:space="preserve">图表：2019-2023年全国糖果产量数据</w:t>
      </w:r>
    </w:p>
    <w:p>
      <w:pPr>
        <w:spacing w:after="150"/>
      </w:pPr>
      <w:r>
        <w:rPr/>
        <w:t xml:space="preserve">图表：2019-2023年重点省市糖果产量数据</w:t>
      </w:r>
    </w:p>
    <w:p>
      <w:pPr>
        <w:spacing w:after="150"/>
      </w:pPr>
      <w:r>
        <w:rPr/>
        <w:t xml:space="preserve">图表：全国糖果产量增长性分析</w:t>
      </w:r>
    </w:p>
    <w:p>
      <w:pPr>
        <w:spacing w:after="150"/>
      </w:pPr>
      <w:r>
        <w:rPr/>
        <w:t xml:space="preserve">图表：2019-2023年中国奶糖出口统计</w:t>
      </w:r>
    </w:p>
    <w:p>
      <w:pPr>
        <w:spacing w:after="150"/>
      </w:pPr>
      <w:r>
        <w:rPr/>
        <w:t xml:space="preserve">图表：2019-2023年中国奶糖进口统计</w:t>
      </w:r>
    </w:p>
    <w:p>
      <w:pPr>
        <w:spacing w:after="150"/>
      </w:pPr>
      <w:r>
        <w:rPr/>
        <w:t xml:space="preserve">图表：2019-2023年中国奶糖进出口价格对比</w:t>
      </w:r>
    </w:p>
    <w:p>
      <w:pPr>
        <w:spacing w:after="150"/>
      </w:pPr>
      <w:r>
        <w:rPr/>
        <w:t xml:space="preserve">图表：中国奶糖进出口主要来源地及出口目的地</w:t>
      </w:r>
    </w:p>
    <w:p>
      <w:pPr>
        <w:spacing w:after="150"/>
      </w:pPr>
      <w:r>
        <w:rPr/>
        <w:t xml:space="preserve">图表：上海冠生园食品有限公司盈利指标情况</w:t>
      </w:r>
    </w:p>
    <w:p>
      <w:pPr>
        <w:spacing w:after="150"/>
      </w:pPr>
      <w:r>
        <w:rPr/>
        <w:t xml:space="preserve">图表：上海冠生园食品有限公司资产运行指标状况</w:t>
      </w:r>
    </w:p>
    <w:p>
      <w:pPr>
        <w:spacing w:after="150"/>
      </w:pPr>
      <w:r>
        <w:rPr/>
        <w:t xml:space="preserve">图表：上海冠生园食品有限公司资产负债能力指标分析</w:t>
      </w:r>
    </w:p>
    <w:p>
      <w:pPr>
        <w:spacing w:after="150"/>
      </w:pPr>
      <w:r>
        <w:rPr/>
        <w:t xml:space="preserve">图表：上海冠生园食品有限公司盈利能力情况</w:t>
      </w:r>
    </w:p>
    <w:p>
      <w:pPr>
        <w:spacing w:after="150"/>
      </w:pPr>
      <w:r>
        <w:rPr/>
        <w:t xml:space="preserve">图表：上海冠生园食品有限公司销售收入情况</w:t>
      </w:r>
    </w:p>
    <w:p>
      <w:pPr>
        <w:spacing w:after="150"/>
      </w:pPr>
      <w:r>
        <w:rPr/>
        <w:t xml:space="preserve">图表：上海冠生园食品有限公司成本费用构成情况</w:t>
      </w:r>
    </w:p>
    <w:p>
      <w:pPr>
        <w:spacing w:after="150"/>
      </w:pPr>
      <w:r>
        <w:rPr/>
        <w:t xml:space="preserve">图表：福建金冠食品有限公司盈利指标情况</w:t>
      </w:r>
    </w:p>
    <w:p>
      <w:pPr>
        <w:spacing w:after="150"/>
      </w:pPr>
      <w:r>
        <w:rPr/>
        <w:t xml:space="preserve">图表：福建金冠食品有限公司资产运行指标状况</w:t>
      </w:r>
    </w:p>
    <w:p>
      <w:pPr>
        <w:spacing w:after="150"/>
      </w:pPr>
      <w:r>
        <w:rPr/>
        <w:t xml:space="preserve">图表：福建金冠食品有限公司资产负债能力指标分析</w:t>
      </w:r>
    </w:p>
    <w:p>
      <w:pPr>
        <w:spacing w:after="150"/>
      </w:pPr>
      <w:r>
        <w:rPr/>
        <w:t xml:space="preserve">图表：福建金冠食品有限公司盈利能力情况</w:t>
      </w:r>
    </w:p>
    <w:p>
      <w:pPr>
        <w:spacing w:after="150"/>
      </w:pPr>
      <w:r>
        <w:rPr/>
        <w:t xml:space="preserve">图表：福建金冠食品有限公司销售收入情况</w:t>
      </w:r>
    </w:p>
    <w:p>
      <w:pPr>
        <w:spacing w:after="150"/>
      </w:pPr>
      <w:r>
        <w:rPr/>
        <w:t xml:space="preserve">图表：福建金冠食品有限公司成本费用构成情况</w:t>
      </w:r>
    </w:p>
    <w:p>
      <w:pPr>
        <w:spacing w:after="150"/>
      </w:pPr>
      <w:r>
        <w:rPr/>
        <w:t xml:space="preserve">图表：福建雅客食品有限公司盈利指标情况</w:t>
      </w:r>
    </w:p>
    <w:p>
      <w:pPr>
        <w:spacing w:after="150"/>
      </w:pPr>
      <w:r>
        <w:rPr/>
        <w:t xml:space="preserve">图表：福建雅客食品有限公司资产运行指标状况</w:t>
      </w:r>
    </w:p>
    <w:p>
      <w:pPr>
        <w:spacing w:after="150"/>
      </w:pPr>
      <w:r>
        <w:rPr/>
        <w:t xml:space="preserve">图表：福建雅客食品有限公司资产负债能力指标分析</w:t>
      </w:r>
    </w:p>
    <w:p>
      <w:pPr>
        <w:spacing w:after="150"/>
      </w:pPr>
      <w:r>
        <w:rPr/>
        <w:t xml:space="preserve">图表：福建雅客食品有限公司盈利能力情况</w:t>
      </w:r>
    </w:p>
    <w:p>
      <w:pPr>
        <w:spacing w:after="150"/>
      </w:pPr>
      <w:r>
        <w:rPr/>
        <w:t xml:space="preserve">图表：福建雅客食品有限公司销售收入情况</w:t>
      </w:r>
    </w:p>
    <w:p>
      <w:pPr>
        <w:spacing w:after="150"/>
      </w:pPr>
      <w:r>
        <w:rPr/>
        <w:t xml:space="preserve">图表：福建雅客食品有限公司成本费用构成情况</w:t>
      </w:r>
    </w:p>
    <w:p>
      <w:pPr>
        <w:spacing w:after="150"/>
      </w:pPr>
      <w:r>
        <w:rPr/>
        <w:t xml:space="preserve">图表：湖北旺旺食品有限公司盈利指标情况</w:t>
      </w:r>
    </w:p>
    <w:p>
      <w:pPr>
        <w:spacing w:after="150"/>
      </w:pPr>
      <w:r>
        <w:rPr/>
        <w:t xml:space="preserve">图表：湖北旺旺食品有限公司资产运行指标状况</w:t>
      </w:r>
    </w:p>
    <w:p>
      <w:pPr>
        <w:spacing w:after="150"/>
      </w:pPr>
      <w:r>
        <w:rPr/>
        <w:t xml:space="preserve">图表：湖北旺旺食品有限公司资产负债能力指标分析</w:t>
      </w:r>
    </w:p>
    <w:p>
      <w:pPr>
        <w:spacing w:after="150"/>
      </w:pPr>
      <w:r>
        <w:rPr/>
        <w:t xml:space="preserve">图表：湖北旺旺食品有限公司盈利能力情况</w:t>
      </w:r>
    </w:p>
    <w:p>
      <w:pPr>
        <w:spacing w:after="150"/>
      </w:pPr>
      <w:r>
        <w:rPr/>
        <w:t xml:space="preserve">图表：湖北旺旺食品有限公司销售收入情况</w:t>
      </w:r>
    </w:p>
    <w:p>
      <w:pPr>
        <w:spacing w:after="150"/>
      </w:pPr>
      <w:r>
        <w:rPr/>
        <w:t xml:space="preserve">图表：湖北旺旺食品有限公司成本费用构成情况</w:t>
      </w:r>
    </w:p>
    <w:p>
      <w:pPr>
        <w:spacing w:after="150"/>
      </w:pPr>
      <w:r>
        <w:rPr/>
        <w:t xml:space="preserve">图表：沈阳金丝猴食品有限公司盈利指标情况</w:t>
      </w:r>
    </w:p>
    <w:p>
      <w:pPr>
        <w:spacing w:after="150"/>
      </w:pPr>
      <w:r>
        <w:rPr/>
        <w:t xml:space="preserve">图表：沈阳金丝猴食品有限公司资产运行指标状况</w:t>
      </w:r>
    </w:p>
    <w:p>
      <w:pPr>
        <w:spacing w:after="150"/>
      </w:pPr>
      <w:r>
        <w:rPr/>
        <w:t xml:space="preserve">图表：沈阳金丝猴食品有限公司资产负债能力指标分析</w:t>
      </w:r>
    </w:p>
    <w:p>
      <w:pPr>
        <w:spacing w:after="150"/>
      </w:pPr>
      <w:r>
        <w:rPr/>
        <w:t xml:space="preserve">图表：沈阳金丝猴食品有限公司盈利能力情况</w:t>
      </w:r>
    </w:p>
    <w:p>
      <w:pPr>
        <w:spacing w:after="150"/>
      </w:pPr>
      <w:r>
        <w:rPr/>
        <w:t xml:space="preserve">图表：沈阳金丝猴食品有限公司销售收入情况</w:t>
      </w:r>
    </w:p>
    <w:p>
      <w:pPr>
        <w:spacing w:after="150"/>
      </w:pPr>
      <w:r>
        <w:rPr/>
        <w:t xml:space="preserve">图表：沈阳金丝猴食品有限公司成本费用构成情况</w:t>
      </w:r>
    </w:p>
    <w:p>
      <w:pPr>
        <w:spacing w:after="150"/>
      </w:pPr>
      <w:r>
        <w:rPr/>
        <w:t xml:space="preserve">图表：北京嘟嘟食品有限公司盈利指标情况</w:t>
      </w:r>
    </w:p>
    <w:p>
      <w:pPr>
        <w:spacing w:after="150"/>
      </w:pPr>
      <w:r>
        <w:rPr/>
        <w:t xml:space="preserve">图表：北京嘟嘟食品有限公司资产运行指标状况</w:t>
      </w:r>
    </w:p>
    <w:p>
      <w:pPr>
        <w:spacing w:after="150"/>
      </w:pPr>
      <w:r>
        <w:rPr/>
        <w:t xml:space="preserve">图表：北京嘟嘟食品有限公司资产负债能力指标分析</w:t>
      </w:r>
    </w:p>
    <w:p>
      <w:pPr>
        <w:spacing w:after="150"/>
      </w:pPr>
      <w:r>
        <w:rPr/>
        <w:t xml:space="preserve">图表：北京嘟嘟食品有限公司盈利能力情况</w:t>
      </w:r>
    </w:p>
    <w:p>
      <w:pPr>
        <w:spacing w:after="150"/>
      </w:pPr>
      <w:r>
        <w:rPr/>
        <w:t xml:space="preserve">图表：北京嘟嘟食品有限公司销售收入情况</w:t>
      </w:r>
    </w:p>
    <w:p>
      <w:pPr>
        <w:spacing w:after="150"/>
      </w:pPr>
      <w:r>
        <w:rPr/>
        <w:t xml:space="preserve">图表：北京嘟嘟食品有限公司成本费用构成情况</w:t>
      </w:r>
    </w:p>
    <w:p>
      <w:pPr>
        <w:spacing w:after="150"/>
      </w:pPr>
      <w:r>
        <w:rPr/>
        <w:t xml:space="preserve">图表：2024-2029年中国奶糖行业消费量预测</w:t>
      </w:r>
    </w:p>
    <w:p>
      <w:pPr>
        <w:spacing w:after="150"/>
      </w:pPr>
      <w:r>
        <w:rPr/>
        <w:t xml:space="preserve">图表：2024-2029年中国奶糖行业市场前景预测</w:t>
      </w:r>
    </w:p>
    <w:p>
      <w:pPr>
        <w:spacing w:after="150"/>
      </w:pPr>
      <w:r>
        <w:rPr/>
        <w:t xml:space="preserve">图表：2024-2029年中国奶糖行业市场价格走势预测</w:t>
      </w:r>
    </w:p>
    <w:p>
      <w:pPr>
        <w:spacing w:after="150"/>
      </w:pPr>
      <w:r>
        <w:rPr/>
        <w:t xml:space="preserve">图表：2024-2029年中国奶糖行业发展前景预测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2024-2029年中国奶糖市场竞争态势分析及投资风险预警研究报告</dc:title>
  <dc:description>2024-2029年中国奶糖市场竞争态势分析及投资风险预警研究报告</dc:description>
  <dc:subject>2024-2029年中国奶糖市场竞争态势分析及投资风险预警研究报告</dc:subject>
  <cp:keywords>研究报告</cp:keywords>
  <cp:category>研究报告</cp:category>
  <cp:lastModifiedBy>北京中道泰和信息咨询有限公司</cp:lastModifiedBy>
  <dcterms:created xsi:type="dcterms:W3CDTF">2024-01-23T14:47:55+08:00</dcterms:created>
  <dcterms:modified xsi:type="dcterms:W3CDTF">2024-01-23T14:47:55+08:00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