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2024-2029年地板漆行业市场调研与投资潜力研究报告</w:t>
      </w:r>
    </w:p>
    <w:p>
      <w:pPr>
        <w:spacing w:after="150"/>
      </w:pPr>
      <w:r>
        <w:rPr>
          <w:b w:val="1"/>
          <w:bCs w:val="1"/>
        </w:rPr>
        <w:t xml:space="preserve">报告简介</w:t>
      </w:r>
    </w:p>
    <w:p>
      <w:pPr>
        <w:spacing w:after="150"/>
      </w:pPr>
      <w:r>
        <w:rPr/>
        <w:t xml:space="preserve">地板漆是一种主要由环氧树脂与相应的固化剂组成的特殊涂料，主要用在水泥地面上。适用场所：电子、电器、机械、通讯、食品、医药、模具、服装、塑胶、烟草、化工等要求耐磨、耐冲击的场所，特别是需走叉车、重载手推叉车、汽车的场所。自上世纪80年代开始，我国地板行业得到了迅速发展。近几年来，中国地板行业继续保持了繁荣的态势，产量与出口额均实现了稳健增长。随着中国木地板行业在工艺标准、花色品种等方面的进步与发展，国产木地板正在成为国际市场的抢手货，出口量也迅速增加。而木地板的生产离不开UV光固化涂料、地板漆的使用，如此巨大的木地板市场必将给我国的油漆产业带来巨大的需求空间。</w:t>
      </w:r>
    </w:p>
    <w:p>
      <w:pPr>
        <w:spacing w:after="150"/>
      </w:pPr>
      <w:r>
        <w:rPr/>
        <w:t xml:space="preserve">最近我国装饰及建材行业以每年20%左右的速度增长，其中家装行业将快于整个装饰行业的增长速度，年均增长预计将达到30%左右。与此同时，家庭装修成品化、装修工厂化、农村城市化等因素势必给地板漆领域带来不可估量的商机，中国地板涂料的发展空间还很大!随着消费者对产品功能的细化及装修过程中的品质提升，地板涂料市场将不断扩大使用范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地板漆行业进行了长期追踪，结合我们对地板漆相关企业的调查研究，对我国地板漆行业发展现状与前景、市场竞争格局与形势、赢利水平与企业发展、投资策略与风险预警、发展趋势与规划建议等进行深入研究，并重点分析了地板漆行业的前景与风险。报告揭示了地板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地板漆行业发展综述</w:t>
      </w:r>
    </w:p>
    <w:p>
      <w:pPr>
        <w:spacing w:after="150"/>
      </w:pPr>
      <w:r>
        <w:rPr/>
        <w:t xml:space="preserve">第一节 地板漆行业定义及分类</w:t>
      </w:r>
    </w:p>
    <w:p>
      <w:pPr>
        <w:spacing w:after="150"/>
      </w:pPr>
      <w:r>
        <w:rPr/>
        <w:t xml:space="preserve">一、地板漆行业的定义</w:t>
      </w:r>
    </w:p>
    <w:p>
      <w:pPr>
        <w:spacing w:after="150"/>
      </w:pPr>
      <w:r>
        <w:rPr/>
        <w:t xml:space="preserve">二、地板漆行业的分类</w:t>
      </w:r>
    </w:p>
    <w:p>
      <w:pPr>
        <w:spacing w:after="150"/>
      </w:pPr>
      <w:r>
        <w:rPr/>
        <w:t xml:space="preserve">三、地板漆产品的特点</w:t>
      </w:r>
    </w:p>
    <w:p>
      <w:pPr>
        <w:spacing w:after="150"/>
      </w:pPr>
      <w:r>
        <w:rPr/>
        <w:t xml:space="preserve">四、地板漆行业在国民经济中的地位</w:t>
      </w:r>
    </w:p>
    <w:p>
      <w:pPr>
        <w:spacing w:after="150"/>
      </w:pPr>
      <w:r>
        <w:rPr/>
        <w:t xml:space="preserve">第二节 地板漆行业发展环境分析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四、地板漆行业政策环境</w:t>
      </w:r>
    </w:p>
    <w:p>
      <w:pPr>
        <w:spacing w:after="150"/>
      </w:pPr>
      <w:r>
        <w:rPr/>
        <w:t xml:space="preserve">五、地板漆行业技术环境</w:t>
      </w:r>
    </w:p>
    <w:p>
      <w:pPr>
        <w:spacing w:after="150"/>
      </w:pPr>
      <w:r>
        <w:rPr>
          <w:b w:val="1"/>
          <w:bCs w:val="1"/>
        </w:rPr>
        <w:t xml:space="preserve">第二章 地板漆行业国内外发展概述</w:t>
      </w:r>
    </w:p>
    <w:p>
      <w:pPr>
        <w:spacing w:after="150"/>
      </w:pPr>
      <w:r>
        <w:rPr/>
        <w:t xml:space="preserve">第一节 全球地板漆行业发展概况</w:t>
      </w:r>
    </w:p>
    <w:p>
      <w:pPr>
        <w:spacing w:after="150"/>
      </w:pPr>
      <w:r>
        <w:rPr/>
        <w:t xml:space="preserve">一、全球地板漆行业发展现状</w:t>
      </w:r>
    </w:p>
    <w:p>
      <w:pPr>
        <w:spacing w:after="150"/>
      </w:pPr>
      <w:r>
        <w:rPr/>
        <w:t xml:space="preserve">二、主要国家和地区发展状况</w:t>
      </w:r>
    </w:p>
    <w:p>
      <w:pPr>
        <w:spacing w:after="150"/>
      </w:pPr>
      <w:r>
        <w:rPr/>
        <w:t xml:space="preserve">三、全球地板漆行业发展趋势</w:t>
      </w:r>
    </w:p>
    <w:p>
      <w:pPr>
        <w:spacing w:after="150"/>
      </w:pPr>
      <w:r>
        <w:rPr/>
        <w:t xml:space="preserve">第二节 中国地板漆行业发展概况</w:t>
      </w:r>
    </w:p>
    <w:p>
      <w:pPr>
        <w:spacing w:after="150"/>
      </w:pPr>
      <w:r>
        <w:rPr/>
        <w:t xml:space="preserve">一、中国地板漆行业发展历程与现状</w:t>
      </w:r>
    </w:p>
    <w:p>
      <w:pPr>
        <w:spacing w:after="150"/>
      </w:pPr>
      <w:r>
        <w:rPr/>
        <w:t xml:space="preserve">二、中国地板漆行业发展中存在的问题</w:t>
      </w:r>
    </w:p>
    <w:p>
      <w:pPr>
        <w:spacing w:after="150"/>
      </w:pPr>
      <w:r>
        <w:rPr/>
        <w:t xml:space="preserve">第三节 中国地板漆行业的发展对策</w:t>
      </w:r>
    </w:p>
    <w:p>
      <w:pPr>
        <w:spacing w:after="150"/>
      </w:pPr>
      <w:r>
        <w:rPr>
          <w:b w:val="1"/>
          <w:bCs w:val="1"/>
        </w:rPr>
        <w:t xml:space="preserve">第二部分 行业深度分析</w:t>
      </w:r>
    </w:p>
    <w:p>
      <w:pPr>
        <w:spacing w:after="150"/>
      </w:pPr>
      <w:r>
        <w:rPr>
          <w:b w:val="1"/>
          <w:bCs w:val="1"/>
        </w:rPr>
        <w:t xml:space="preserve">第三章 中国地板漆行业发展状况</w:t>
      </w:r>
    </w:p>
    <w:p>
      <w:pPr>
        <w:spacing w:after="150"/>
      </w:pPr>
      <w:r>
        <w:rPr/>
        <w:t xml:space="preserve">第一节 中国地板漆行业市场格局分析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中国地板漆行业市场产生分析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中国地板漆行业市场需求分析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中国地板漆行业供需平衡分析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中国地板漆行业技术分析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中国地板漆行业经济运行分析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中国地板漆行业上下游运行综合研究</w:t>
      </w:r>
    </w:p>
    <w:p>
      <w:pPr>
        <w:spacing w:after="150"/>
      </w:pPr>
      <w:r>
        <w:rPr/>
        <w:t xml:space="preserve">第一节 地板漆产业链内在运行分析</w:t>
      </w:r>
    </w:p>
    <w:p>
      <w:pPr>
        <w:spacing w:after="150"/>
      </w:pPr>
      <w:r>
        <w:rPr/>
        <w:t xml:space="preserve">第二节 地板漆行业上游运行分析</w:t>
      </w:r>
    </w:p>
    <w:p>
      <w:pPr>
        <w:spacing w:after="150"/>
      </w:pPr>
      <w:r>
        <w:rPr/>
        <w:t xml:space="preserve">一、地板漆行业上游发展状况介绍</w:t>
      </w:r>
    </w:p>
    <w:p>
      <w:pPr>
        <w:spacing w:after="150"/>
      </w:pPr>
      <w:r>
        <w:rPr/>
        <w:t xml:space="preserve">二、地板漆行业上游供应规模情况</w:t>
      </w:r>
    </w:p>
    <w:p>
      <w:pPr>
        <w:spacing w:after="150"/>
      </w:pPr>
      <w:r>
        <w:rPr/>
        <w:t xml:space="preserve">三、上游对地板漆行业发展影响力分析</w:t>
      </w:r>
    </w:p>
    <w:p>
      <w:pPr>
        <w:spacing w:after="150"/>
      </w:pPr>
      <w:r>
        <w:rPr/>
        <w:t xml:space="preserve">第三节 地板漆行业下游运行分析</w:t>
      </w:r>
    </w:p>
    <w:p>
      <w:pPr>
        <w:spacing w:after="150"/>
      </w:pPr>
      <w:r>
        <w:rPr/>
        <w:t xml:space="preserve">一、地板漆行业下游发展状况介绍</w:t>
      </w:r>
    </w:p>
    <w:p>
      <w:pPr>
        <w:spacing w:after="150"/>
      </w:pPr>
      <w:r>
        <w:rPr/>
        <w:t xml:space="preserve">二、地板漆行业下游需求规模情况</w:t>
      </w:r>
    </w:p>
    <w:p>
      <w:pPr>
        <w:spacing w:after="150"/>
      </w:pPr>
      <w:r>
        <w:rPr/>
        <w:t xml:space="preserve">三、下游对地板漆行业发展影响力分析</w:t>
      </w:r>
    </w:p>
    <w:p>
      <w:pPr>
        <w:spacing w:after="150"/>
      </w:pPr>
      <w:r>
        <w:rPr/>
        <w:t xml:space="preserve">第四节 地板漆产业链运行趋势分析</w:t>
      </w:r>
    </w:p>
    <w:p>
      <w:pPr>
        <w:spacing w:after="150"/>
      </w:pPr>
      <w:r>
        <w:rPr>
          <w:b w:val="1"/>
          <w:bCs w:val="1"/>
        </w:rPr>
        <w:t xml:space="preserve">第三部分 竞争格局分析</w:t>
      </w:r>
    </w:p>
    <w:p>
      <w:pPr>
        <w:spacing w:after="150"/>
      </w:pPr>
      <w:r>
        <w:rPr>
          <w:b w:val="1"/>
          <w:bCs w:val="1"/>
        </w:rPr>
        <w:t xml:space="preserve">第六章 地板漆行业竞争力分析</w:t>
      </w:r>
    </w:p>
    <w:p>
      <w:pPr>
        <w:spacing w:after="150"/>
      </w:pPr>
      <w:r>
        <w:rPr/>
        <w:t xml:space="preserve">第一节 地板漆行业集中度分析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地板漆行业竞争五力分析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地板漆行业竞争SWOT分析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主要地板漆企业竞争分析</w:t>
      </w:r>
    </w:p>
    <w:p>
      <w:pPr>
        <w:spacing w:after="150"/>
      </w:pPr>
      <w:r>
        <w:rPr/>
        <w:t xml:space="preserve">第一节 阿克苏诺贝尔(中国)投资有限公司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庞贝捷管理(上海)有限公司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立邦涂料(中国)有限公司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广东华润涂料有限公司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紫荆花制漆(大中华)有限公司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嘉宝莉化工集团股份有限公司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宣伟(上海)涂料有限公司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阿克苏诺贝尔(中国)投资有限公司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三棵树涂料股份有限公司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东莞大宝化工制品有限公司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地板漆行业发展趋势分析</w:t>
      </w:r>
    </w:p>
    <w:p>
      <w:pPr>
        <w:spacing w:after="150"/>
      </w:pPr>
      <w:r>
        <w:rPr/>
        <w:t xml:space="preserve">第一节 中国地板漆行业前景与机遇分析</w:t>
      </w:r>
    </w:p>
    <w:p>
      <w:pPr>
        <w:spacing w:after="150"/>
      </w:pPr>
      <w:r>
        <w:rPr/>
        <w:t xml:space="preserve">一、中国地板漆行业发展前景</w:t>
      </w:r>
    </w:p>
    <w:p>
      <w:pPr>
        <w:spacing w:after="150"/>
      </w:pPr>
      <w:r>
        <w:rPr/>
        <w:t xml:space="preserve">二、中国地板漆行业发展机遇分析</w:t>
      </w:r>
    </w:p>
    <w:p>
      <w:pPr>
        <w:spacing w:after="150"/>
      </w:pPr>
      <w:r>
        <w:rPr/>
        <w:t xml:space="preserve">三、2024-2029年地板漆行业的发展机遇分析</w:t>
      </w:r>
    </w:p>
    <w:p>
      <w:pPr>
        <w:spacing w:after="150"/>
      </w:pPr>
      <w:r>
        <w:rPr/>
        <w:t xml:space="preserve">第二节 2024-2029年中国地板漆市场趋势分析</w:t>
      </w:r>
    </w:p>
    <w:p>
      <w:pPr>
        <w:spacing w:after="150"/>
      </w:pPr>
      <w:r>
        <w:rPr/>
        <w:t xml:space="preserve">一、2019-2023年地板漆行业市场趋势总结</w:t>
      </w:r>
    </w:p>
    <w:p>
      <w:pPr>
        <w:spacing w:after="150"/>
      </w:pPr>
      <w:r>
        <w:rPr/>
        <w:t xml:space="preserve">二、2024-2029年地板漆行业发展趋势分析</w:t>
      </w:r>
    </w:p>
    <w:p>
      <w:pPr>
        <w:spacing w:after="150"/>
      </w:pPr>
      <w:r>
        <w:rPr/>
        <w:t xml:space="preserve">三、2024-2029年地板漆市场发展空间</w:t>
      </w:r>
    </w:p>
    <w:p>
      <w:pPr>
        <w:spacing w:after="150"/>
      </w:pPr>
      <w:r>
        <w:rPr/>
        <w:t xml:space="preserve">四、2024-2029年地板漆产业政策趋向</w:t>
      </w:r>
    </w:p>
    <w:p>
      <w:pPr>
        <w:spacing w:after="150"/>
      </w:pPr>
      <w:r>
        <w:rPr/>
        <w:t xml:space="preserve">五、2024-2029年地板漆行业技术革新趋势</w:t>
      </w:r>
    </w:p>
    <w:p>
      <w:pPr>
        <w:spacing w:after="150"/>
      </w:pPr>
      <w:r>
        <w:rPr>
          <w:b w:val="1"/>
          <w:bCs w:val="1"/>
        </w:rPr>
        <w:t xml:space="preserve">第九章 未来中国地板漆行业发展预测</w:t>
      </w:r>
    </w:p>
    <w:p>
      <w:pPr>
        <w:spacing w:after="150"/>
      </w:pPr>
      <w:r>
        <w:rPr/>
        <w:t xml:space="preserve">第一节 未来中国地板漆需求与消费预测</w:t>
      </w:r>
    </w:p>
    <w:p>
      <w:pPr>
        <w:spacing w:after="150"/>
      </w:pPr>
      <w:r>
        <w:rPr/>
        <w:t xml:space="preserve">一、2024-2029年地板漆行业产品消费预测</w:t>
      </w:r>
    </w:p>
    <w:p>
      <w:pPr>
        <w:spacing w:after="150"/>
      </w:pPr>
      <w:r>
        <w:rPr/>
        <w:t xml:space="preserve">二、2024-2029年地板漆市场规模预测</w:t>
      </w:r>
    </w:p>
    <w:p>
      <w:pPr>
        <w:spacing w:after="150"/>
      </w:pPr>
      <w:r>
        <w:rPr/>
        <w:t xml:space="preserve">三、2024-2029年地板漆行业总产值预测</w:t>
      </w:r>
    </w:p>
    <w:p>
      <w:pPr>
        <w:spacing w:after="150"/>
      </w:pPr>
      <w:r>
        <w:rPr/>
        <w:t xml:space="preserve">四、2024-2029年地板漆行业销售收入预测</w:t>
      </w:r>
    </w:p>
    <w:p>
      <w:pPr>
        <w:spacing w:after="150"/>
      </w:pPr>
      <w:r>
        <w:rPr/>
        <w:t xml:space="preserve">五、2024-2029年地板漆行业总资产预测</w:t>
      </w:r>
    </w:p>
    <w:p>
      <w:pPr>
        <w:spacing w:after="150"/>
      </w:pPr>
      <w:r>
        <w:rPr/>
        <w:t xml:space="preserve">第二节 未来中国地板漆行业供需预测</w:t>
      </w:r>
    </w:p>
    <w:p>
      <w:pPr>
        <w:spacing w:after="150"/>
      </w:pPr>
      <w:r>
        <w:rPr/>
        <w:t xml:space="preserve">一、2024-2029年中国地板漆行业供给预测</w:t>
      </w:r>
    </w:p>
    <w:p>
      <w:pPr>
        <w:spacing w:after="150"/>
      </w:pPr>
      <w:r>
        <w:rPr/>
        <w:t xml:space="preserve">二、2024-2029年中国地板漆行业需求预测</w:t>
      </w:r>
    </w:p>
    <w:p>
      <w:pPr>
        <w:spacing w:after="150"/>
      </w:pPr>
      <w:r>
        <w:rPr/>
        <w:t xml:space="preserve">三、2024-2029年中国地板漆行业供需平衡预测</w:t>
      </w:r>
    </w:p>
    <w:p>
      <w:pPr>
        <w:spacing w:after="150"/>
      </w:pPr>
      <w:r>
        <w:rPr>
          <w:b w:val="1"/>
          <w:bCs w:val="1"/>
        </w:rPr>
        <w:t xml:space="preserve">第五部分 投资规划指导</w:t>
      </w:r>
    </w:p>
    <w:p>
      <w:pPr>
        <w:spacing w:after="150"/>
      </w:pPr>
      <w:r>
        <w:rPr>
          <w:b w:val="1"/>
          <w:bCs w:val="1"/>
        </w:rPr>
        <w:t xml:space="preserve">第十章 中国地板漆行业投资机会及风险分析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中国地板漆行业渠道分析及策略</w:t>
      </w:r>
    </w:p>
    <w:p>
      <w:pPr>
        <w:spacing w:after="150"/>
      </w:pPr>
      <w:r>
        <w:rPr/>
        <w:t xml:space="preserve">第一节 地板漆行业渠道分析</w:t>
      </w:r>
    </w:p>
    <w:p>
      <w:pPr>
        <w:spacing w:after="150"/>
      </w:pPr>
      <w:r>
        <w:rPr/>
        <w:t xml:space="preserve">一、渠道形式及对比</w:t>
      </w:r>
    </w:p>
    <w:p>
      <w:pPr>
        <w:spacing w:after="150"/>
      </w:pPr>
      <w:r>
        <w:rPr/>
        <w:t xml:space="preserve">二、各类渠道对地板漆行业的影响</w:t>
      </w:r>
    </w:p>
    <w:p>
      <w:pPr>
        <w:spacing w:after="150"/>
      </w:pPr>
      <w:r>
        <w:rPr/>
        <w:t xml:space="preserve">三、主要地板漆企业渠道策略研究</w:t>
      </w:r>
    </w:p>
    <w:p>
      <w:pPr>
        <w:spacing w:after="150"/>
      </w:pPr>
      <w:r>
        <w:rPr/>
        <w:t xml:space="preserve">第二节 地板漆行业用户分析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地板漆行业营销策略分析</w:t>
      </w:r>
    </w:p>
    <w:p>
      <w:pPr>
        <w:spacing w:after="150"/>
      </w:pPr>
      <w:r>
        <w:rPr/>
        <w:t xml:space="preserve">一、中国地板漆营销概况</w:t>
      </w:r>
    </w:p>
    <w:p>
      <w:pPr>
        <w:spacing w:after="150"/>
      </w:pPr>
      <w:r>
        <w:rPr/>
        <w:t xml:space="preserve">二、地板漆营销策略探讨</w:t>
      </w:r>
    </w:p>
    <w:p>
      <w:pPr>
        <w:spacing w:after="150"/>
      </w:pPr>
      <w:r>
        <w:rPr/>
        <w:t xml:space="preserve">三、地板漆营销发展趋势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图表：地板漆行业产业链示意图</w:t>
      </w:r>
    </w:p>
    <w:p>
      <w:pPr>
        <w:spacing w:after="150"/>
      </w:pPr>
      <w:r>
        <w:rPr/>
        <w:t xml:space="preserve">图表：地板漆行业生产周期及阶段</w:t>
      </w:r>
    </w:p>
    <w:p>
      <w:pPr>
        <w:spacing w:after="150"/>
      </w:pPr>
      <w:r>
        <w:rPr/>
        <w:t xml:space="preserve">图表：2019-2023年地板漆行业工业总产值</w:t>
      </w:r>
    </w:p>
    <w:p>
      <w:pPr>
        <w:spacing w:after="150"/>
      </w:pPr>
      <w:r>
        <w:rPr/>
        <w:t xml:space="preserve">图表：2019-2023年地板漆行业工业总产值增长趋势图</w:t>
      </w:r>
    </w:p>
    <w:p>
      <w:pPr>
        <w:spacing w:after="150"/>
      </w:pPr>
      <w:r>
        <w:rPr/>
        <w:t xml:space="preserve">图表：2019-2023年地板漆行业市场产品价格走势</w:t>
      </w:r>
    </w:p>
    <w:p>
      <w:pPr>
        <w:spacing w:after="150"/>
      </w:pPr>
      <w:r>
        <w:rPr/>
        <w:t xml:space="preserve">图表：2024-2029年地板漆行业市场产品价格趋势预测</w:t>
      </w:r>
    </w:p>
    <w:p>
      <w:pPr>
        <w:spacing w:after="150"/>
      </w:pPr>
      <w:r>
        <w:rPr/>
        <w:t xml:space="preserve">图表：2019-2023年地板漆行业企业数量走势图</w:t>
      </w:r>
    </w:p>
    <w:p>
      <w:pPr>
        <w:spacing w:after="150"/>
      </w:pPr>
      <w:r>
        <w:rPr/>
        <w:t xml:space="preserve">图表：2019-2023年地板漆行业总资产增长趋势图</w:t>
      </w:r>
    </w:p>
    <w:p>
      <w:pPr>
        <w:spacing w:after="150"/>
      </w:pPr>
      <w:r>
        <w:rPr/>
        <w:t xml:space="preserve">图表：2019-2023年地板漆行业利润总额增长趋势图</w:t>
      </w:r>
    </w:p>
    <w:p>
      <w:pPr>
        <w:spacing w:after="150"/>
      </w:pPr>
      <w:r>
        <w:rPr/>
        <w:t xml:space="preserve">图表：2019-2023年地板漆行业销售收入增长趋势图</w:t>
      </w:r>
    </w:p>
    <w:p>
      <w:pPr>
        <w:spacing w:after="150"/>
      </w:pPr>
      <w:r>
        <w:rPr/>
        <w:t xml:space="preserve">图表：2019-2023年地板漆业产销率趋势图</w:t>
      </w:r>
    </w:p>
    <w:p>
      <w:pPr>
        <w:spacing w:after="150"/>
      </w:pPr>
      <w:r>
        <w:rPr/>
        <w:t xml:space="preserve">图表：2019-2023年地板漆业总资产、销售收入、利润总额增长情况</w:t>
      </w:r>
    </w:p>
    <w:p>
      <w:pPr>
        <w:spacing w:after="150"/>
      </w:pPr>
      <w:r>
        <w:rPr/>
        <w:t xml:space="preserve">图表：2019-2023年地板漆业总资产、销售收入、利润总额增长趋势图</w:t>
      </w:r>
    </w:p>
    <w:p>
      <w:pPr>
        <w:spacing w:after="150"/>
      </w:pPr>
      <w:r>
        <w:rPr/>
        <w:t xml:space="preserve">图表：2019-2023年地板漆行业盈利能力状况</w:t>
      </w:r>
    </w:p>
    <w:p>
      <w:pPr>
        <w:spacing w:after="150"/>
      </w:pPr>
      <w:r>
        <w:rPr/>
        <w:t xml:space="preserve">图表：2019-2023年地板漆行业偿债能力状况</w:t>
      </w:r>
    </w:p>
    <w:p>
      <w:pPr>
        <w:spacing w:after="150"/>
      </w:pPr>
      <w:r>
        <w:rPr/>
        <w:t xml:space="preserve">图表：2019-2023年地板漆行业营运能力状况</w:t>
      </w:r>
    </w:p>
    <w:p>
      <w:pPr>
        <w:spacing w:after="150"/>
      </w:pPr>
      <w:r>
        <w:rPr/>
        <w:t xml:space="preserve">图表：2019-2023年地板漆行业发展能力状况</w:t>
      </w:r>
    </w:p>
    <w:p>
      <w:pPr>
        <w:spacing w:after="150"/>
      </w:pPr>
      <w:r>
        <w:rPr/>
        <w:t xml:space="preserve">图表：2019-2023年地板漆行业产能数据</w:t>
      </w:r>
    </w:p>
    <w:p>
      <w:pPr>
        <w:spacing w:after="150"/>
      </w:pPr>
      <w:r>
        <w:rPr/>
        <w:t xml:space="preserve">图表：2019-2023年地板漆行业产能及增长趋势图</w:t>
      </w:r>
    </w:p>
    <w:p>
      <w:pPr>
        <w:spacing w:after="150"/>
      </w:pPr>
      <w:r>
        <w:rPr/>
        <w:t xml:space="preserve">图表：2024-2029年地板漆行业产能预测</w:t>
      </w:r>
    </w:p>
    <w:p>
      <w:pPr>
        <w:spacing w:after="150"/>
      </w:pPr>
      <w:r>
        <w:rPr/>
        <w:t xml:space="preserve">图表：2019-2023年地板漆行业产量数据</w:t>
      </w:r>
    </w:p>
    <w:p>
      <w:pPr>
        <w:spacing w:after="150"/>
      </w:pPr>
      <w:r>
        <w:rPr/>
        <w:t xml:space="preserve">图表：2019-2023年地板漆行业产量及增长趋势图</w:t>
      </w:r>
    </w:p>
    <w:p>
      <w:pPr>
        <w:spacing w:after="150"/>
      </w:pPr>
      <w:r>
        <w:rPr/>
        <w:t xml:space="preserve">图表：2024-2029年地板漆行业产量预测</w:t>
      </w:r>
    </w:p>
    <w:p>
      <w:pPr>
        <w:spacing w:after="150"/>
      </w:pPr>
      <w:r>
        <w:rPr/>
        <w:t xml:space="preserve">图表：2019-2023年地板漆行业需求状况</w:t>
      </w:r>
    </w:p>
    <w:p>
      <w:pPr>
        <w:spacing w:after="150"/>
      </w:pPr>
      <w:r>
        <w:rPr/>
        <w:t xml:space="preserve">图表：2024-2029年地板漆行业需求预测</w:t>
      </w:r>
    </w:p>
    <w:p>
      <w:pPr>
        <w:spacing w:after="150"/>
      </w:pPr>
      <w:r>
        <w:rPr/>
        <w:t xml:space="preserve">图表：2024-2029年地板漆行业市场规模预测</w:t>
      </w:r>
    </w:p>
    <w:p>
      <w:pPr>
        <w:spacing w:after="150"/>
      </w:pPr>
      <w:r>
        <w:rPr/>
        <w:t xml:space="preserve">图表：2024-2029年地板漆行业发展前景预测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2024-2029年地板漆行业市场调研与投资潜力研究报告</dc:title>
  <dc:description>2024-2029年地板漆行业市场调研与投资潜力研究报告</dc:description>
  <dc:subject>2024-2029年地板漆行业市场调研与投资潜力研究报告</dc:subject>
  <cp:keywords>研究报告</cp:keywords>
  <cp:category>研究报告</cp:category>
  <cp:lastModifiedBy>北京中道泰和信息咨询有限公司</cp:lastModifiedBy>
  <dcterms:created xsi:type="dcterms:W3CDTF">2024-01-23T05:01:47+08:00</dcterms:created>
  <dcterms:modified xsi:type="dcterms:W3CDTF">2024-01-23T05:01:47+08:00</dcterms:modified>
</cp:coreProperties>
</file>

<file path=docProps/custom.xml><?xml version="1.0" encoding="utf-8"?>
<Properties xmlns="http://schemas.openxmlformats.org/officeDocument/2006/custom-properties" xmlns:vt="http://schemas.openxmlformats.org/officeDocument/2006/docPropsVTypes"/>
</file>