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2026-2031年钢木门行业市场调研与投资潜力研究报告</w:t>
      </w:r>
    </w:p>
    <w:p>
      <w:pPr>
        <w:spacing w:after="150"/>
      </w:pPr>
      <w:r>
        <w:rPr>
          <w:b w:val="1"/>
          <w:bCs w:val="1"/>
        </w:rPr>
        <w:t xml:space="preserve">报告简介</w:t>
      </w:r>
    </w:p>
    <w:p>
      <w:pPr>
        <w:spacing w:after="150"/>
      </w:pPr>
      <w:r>
        <w:rPr/>
        <w:t xml:space="preserve">目前，伴随时代的不断发展，绿色建材已经渗透到各个行业，钢木门行业作为家装中不可或缺的一部分，与人们日常生活联系日益紧密，低碳环保自然受到越来越多人的关注。时代的发展以及人们物质文化生活的逐渐提升，使得整个社会对于可持续发展的观念也愈发重视。钢木门行业作为传统制造行业，其发展亦需顺应这种趋势。</w:t>
      </w:r>
    </w:p>
    <w:p>
      <w:pPr>
        <w:spacing w:after="150"/>
      </w:pPr>
      <w:r>
        <w:rPr/>
        <w:t xml:space="preserve">随着国家一系列节能减排政策的出台，房地产行业也必将会被列入减排调整名录中。一些房地产商在建房的高温中冷静思考，开始做“量”向“质”转变的功课。业内人士表示，产业化的建筑方式已悄然成为趋势，许多房地产企业已经开始探索绿色建筑的普及。而对钢木门方面的采购也将偏向新型的、低碳的、环保的产品。房地产行业的这种选择将在一定程度上加快不节能的、不环保的钢木门材料退出市场的速度，同时推动钢木门行业向低碳环保道路发展，催生一大批低碳、环保新型钢木门企业的诞生，整个钢木门行业将会迎来一个新的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钢木门行业进行了长期追踪，结合我们对钢木门相关企业的调查研究，对我国钢木门行业发展现状与前景、市场竞争格局与形势、赢利水平与企业发展、投资策略与风险预警、发展趋势与规划建议等进行深入研究，并重点分析了钢木门行业的前景与风险。报告揭示了钢木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钢木门行业发展综述</w:t>
      </w:r>
    </w:p>
    <w:p>
      <w:pPr>
        <w:spacing w:before="75" w:after="0"/>
      </w:pPr>
      <w:r>
        <w:rPr/>
        <w:t xml:space="preserve">第一节 钢木门行业定义及分类</w:t>
      </w:r>
    </w:p>
    <w:p>
      <w:pPr>
        <w:spacing w:before="75" w:after="0"/>
      </w:pPr>
      <w:r>
        <w:rPr/>
        <w:t xml:space="preserve">一、钢木门行业的定义</w:t>
      </w:r>
    </w:p>
    <w:p>
      <w:pPr>
        <w:spacing w:before="75" w:after="0"/>
      </w:pPr>
      <w:r>
        <w:rPr/>
        <w:t xml:space="preserve">二、钢木门行业的分类</w:t>
      </w:r>
    </w:p>
    <w:p>
      <w:pPr>
        <w:spacing w:before="75" w:after="0"/>
      </w:pPr>
      <w:r>
        <w:rPr/>
        <w:t xml:space="preserve">三、钢木门产品的特点</w:t>
      </w:r>
    </w:p>
    <w:p>
      <w:pPr>
        <w:spacing w:before="75" w:after="0"/>
      </w:pPr>
      <w:r>
        <w:rPr/>
        <w:t xml:space="preserve">四、钢木门行业在国民经济中的地位</w:t>
      </w:r>
    </w:p>
    <w:p>
      <w:pPr>
        <w:spacing w:before="75" w:after="0"/>
      </w:pPr>
      <w:r>
        <w:rPr/>
        <w:t xml:space="preserve">第二节 钢木门行业发展环境分析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四、钢木门行业政策环境</w:t>
      </w:r>
    </w:p>
    <w:p>
      <w:pPr>
        <w:spacing w:before="75" w:after="0"/>
      </w:pPr>
      <w:r>
        <w:rPr/>
        <w:t xml:space="preserve">五、钢木门行业技术环境</w:t>
      </w:r>
    </w:p>
    <w:p>
      <w:pPr>
        <w:spacing w:before="75" w:after="0"/>
      </w:pPr>
      <w:r>
        <w:rPr>
          <w:b w:val="1"/>
          <w:bCs w:val="1"/>
        </w:rPr>
        <w:t xml:space="preserve">第二章 钢木门行业国内外发展概述</w:t>
      </w:r>
    </w:p>
    <w:p>
      <w:pPr>
        <w:spacing w:before="75" w:after="0"/>
      </w:pPr>
      <w:r>
        <w:rPr/>
        <w:t xml:space="preserve">第一节 全球钢木门行业发展概况</w:t>
      </w:r>
    </w:p>
    <w:p>
      <w:pPr>
        <w:spacing w:before="75" w:after="0"/>
      </w:pPr>
      <w:r>
        <w:rPr/>
        <w:t xml:space="preserve">一、全球钢木门行业发展现状</w:t>
      </w:r>
    </w:p>
    <w:p>
      <w:pPr>
        <w:spacing w:before="75" w:after="0"/>
      </w:pPr>
      <w:r>
        <w:rPr/>
        <w:t xml:space="preserve">二、主要国家和地区发展状况</w:t>
      </w:r>
    </w:p>
    <w:p>
      <w:pPr>
        <w:spacing w:before="75" w:after="0"/>
      </w:pPr>
      <w:r>
        <w:rPr/>
        <w:t xml:space="preserve">三、全球钢木门行业发展趋势</w:t>
      </w:r>
    </w:p>
    <w:p>
      <w:pPr>
        <w:spacing w:before="75" w:after="0"/>
      </w:pPr>
      <w:r>
        <w:rPr/>
        <w:t xml:space="preserve">第二节 中国钢木门行业发展概况</w:t>
      </w:r>
    </w:p>
    <w:p>
      <w:pPr>
        <w:spacing w:before="75" w:after="0"/>
      </w:pPr>
      <w:r>
        <w:rPr/>
        <w:t xml:space="preserve">一、中国钢木门行业发展历程与现状</w:t>
      </w:r>
    </w:p>
    <w:p>
      <w:pPr>
        <w:spacing w:before="75" w:after="0"/>
      </w:pPr>
      <w:r>
        <w:rPr/>
        <w:t xml:space="preserve">二、中国钢木门行业发展中存在的问题</w:t>
      </w:r>
    </w:p>
    <w:p>
      <w:pPr>
        <w:spacing w:before="75" w:after="0"/>
      </w:pPr>
      <w:r>
        <w:rPr/>
        <w:t xml:space="preserve">第三节 中国钢木门行业的发展对策</w:t>
      </w:r>
    </w:p>
    <w:p>
      <w:pPr>
        <w:spacing w:before="75" w:after="0"/>
      </w:pPr>
      <w:r>
        <w:rPr>
          <w:b w:val="1"/>
          <w:bCs w:val="1"/>
        </w:rPr>
        <w:t xml:space="preserve">第二部分 行业深度分析</w:t>
      </w:r>
    </w:p>
    <w:p>
      <w:pPr>
        <w:spacing w:before="75" w:after="0"/>
      </w:pPr>
      <w:r>
        <w:rPr>
          <w:b w:val="1"/>
          <w:bCs w:val="1"/>
        </w:rPr>
        <w:t xml:space="preserve">第三章 中国钢木门行业发展状况</w:t>
      </w:r>
    </w:p>
    <w:p>
      <w:pPr>
        <w:spacing w:before="75" w:after="0"/>
      </w:pPr>
      <w:r>
        <w:rPr/>
        <w:t xml:space="preserve">第一节 中国钢木门行业市场格局分析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中国钢木门行业市场产生分析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中国钢木门行业市场需求分析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中国钢木门行业供需平衡分析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中国钢木门行业技术分析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中国钢木门行业经济运行分析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2021-2026年钢木门行业财务指标总体分析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中国钢木门行业上下游运行综合研究</w:t>
      </w:r>
    </w:p>
    <w:p>
      <w:pPr>
        <w:spacing w:before="75" w:after="0"/>
      </w:pPr>
      <w:r>
        <w:rPr/>
        <w:t xml:space="preserve">第一节 钢木门产业链内在运行分析</w:t>
      </w:r>
    </w:p>
    <w:p>
      <w:pPr>
        <w:spacing w:before="75" w:after="0"/>
      </w:pPr>
      <w:r>
        <w:rPr/>
        <w:t xml:space="preserve">第二节 钢木门行业上游运行分析</w:t>
      </w:r>
    </w:p>
    <w:p>
      <w:pPr>
        <w:spacing w:before="75" w:after="0"/>
      </w:pPr>
      <w:r>
        <w:rPr/>
        <w:t xml:space="preserve">一、钢木门行业上游发展状况介绍</w:t>
      </w:r>
    </w:p>
    <w:p>
      <w:pPr>
        <w:spacing w:before="75" w:after="0"/>
      </w:pPr>
      <w:r>
        <w:rPr/>
        <w:t xml:space="preserve">二、钢木门行业上游供应规模情况</w:t>
      </w:r>
    </w:p>
    <w:p>
      <w:pPr>
        <w:spacing w:before="75" w:after="0"/>
      </w:pPr>
      <w:r>
        <w:rPr/>
        <w:t xml:space="preserve">三、上游对钢木门行业发展影响力分析</w:t>
      </w:r>
    </w:p>
    <w:p>
      <w:pPr>
        <w:spacing w:before="75" w:after="0"/>
      </w:pPr>
      <w:r>
        <w:rPr/>
        <w:t xml:space="preserve">第三节 钢木门行业下游运行分析</w:t>
      </w:r>
    </w:p>
    <w:p>
      <w:pPr>
        <w:spacing w:before="75" w:after="0"/>
      </w:pPr>
      <w:r>
        <w:rPr/>
        <w:t xml:space="preserve">一、钢木门行业下游发展状况介绍</w:t>
      </w:r>
    </w:p>
    <w:p>
      <w:pPr>
        <w:spacing w:before="75" w:after="0"/>
      </w:pPr>
      <w:r>
        <w:rPr/>
        <w:t xml:space="preserve">二、钢木门行业下游需求规模情况</w:t>
      </w:r>
    </w:p>
    <w:p>
      <w:pPr>
        <w:spacing w:before="75" w:after="0"/>
      </w:pPr>
      <w:r>
        <w:rPr/>
        <w:t xml:space="preserve">三、下游对钢木门行业发展影响力分析</w:t>
      </w:r>
    </w:p>
    <w:p>
      <w:pPr>
        <w:spacing w:before="75" w:after="0"/>
      </w:pPr>
      <w:r>
        <w:rPr/>
        <w:t xml:space="preserve">第四节 钢木门产业链运行趋势分析</w:t>
      </w:r>
    </w:p>
    <w:p>
      <w:pPr>
        <w:spacing w:before="75" w:after="0"/>
      </w:pPr>
      <w:r>
        <w:rPr>
          <w:b w:val="1"/>
          <w:bCs w:val="1"/>
        </w:rPr>
        <w:t xml:space="preserve">第三部分 竞争格局分析</w:t>
      </w:r>
    </w:p>
    <w:p>
      <w:pPr>
        <w:spacing w:before="75" w:after="0"/>
      </w:pPr>
      <w:r>
        <w:rPr>
          <w:b w:val="1"/>
          <w:bCs w:val="1"/>
        </w:rPr>
        <w:t xml:space="preserve">第六章 钢木门行业竞争力分析</w:t>
      </w:r>
    </w:p>
    <w:p>
      <w:pPr>
        <w:spacing w:before="75" w:after="0"/>
      </w:pPr>
      <w:r>
        <w:rPr/>
        <w:t xml:space="preserve">第一节 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钢木门行业竞争五力分析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钢木门行业竞争SWOT分析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主要钢木门企业竞争分析</w:t>
      </w:r>
    </w:p>
    <w:p>
      <w:pPr>
        <w:spacing w:before="75" w:after="0"/>
      </w:pPr>
      <w:r>
        <w:rPr/>
        <w:t xml:space="preserve">第一节 重庆美心(集团)有限公司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金凯德集团有限公司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广东龙树实业集团有限公司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浙江金雅居门业有限公司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浙江奥格尔心缘工贸有限公司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新多集团有限公司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大力科技集团有限公司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春天集团有限公司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群升集团有限公司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步阳集团有限公司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钢木门行业发展趋势分析</w:t>
      </w:r>
    </w:p>
    <w:p>
      <w:pPr>
        <w:spacing w:before="75" w:after="0"/>
      </w:pPr>
      <w:r>
        <w:rPr/>
        <w:t xml:space="preserve">第一节 中国钢木门行业前景与机遇分析</w:t>
      </w:r>
    </w:p>
    <w:p>
      <w:pPr>
        <w:spacing w:before="75" w:after="0"/>
      </w:pPr>
      <w:r>
        <w:rPr/>
        <w:t xml:space="preserve">一、中国钢木门行业发展前景</w:t>
      </w:r>
    </w:p>
    <w:p>
      <w:pPr>
        <w:spacing w:before="75" w:after="0"/>
      </w:pPr>
      <w:r>
        <w:rPr/>
        <w:t xml:space="preserve">二、中国钢木门行业发展机遇分析</w:t>
      </w:r>
    </w:p>
    <w:p>
      <w:pPr>
        <w:spacing w:before="75" w:after="0"/>
      </w:pPr>
      <w:r>
        <w:rPr/>
        <w:t xml:space="preserve">三、2026-2031年钢木门行业的发展机遇分析</w:t>
      </w:r>
    </w:p>
    <w:p>
      <w:pPr>
        <w:spacing w:before="75" w:after="0"/>
      </w:pPr>
      <w:r>
        <w:rPr/>
        <w:t xml:space="preserve">第二节 2026-2031年中国钢木门市场趋势分析</w:t>
      </w:r>
    </w:p>
    <w:p>
      <w:pPr>
        <w:spacing w:before="75" w:after="0"/>
      </w:pPr>
      <w:r>
        <w:rPr/>
        <w:t xml:space="preserve">一、2021-2026年钢木门行业市场趋势总结</w:t>
      </w:r>
    </w:p>
    <w:p>
      <w:pPr>
        <w:spacing w:before="75" w:after="0"/>
      </w:pPr>
      <w:r>
        <w:rPr/>
        <w:t xml:space="preserve">二、2026-2031年钢木门行业发展趋势分析</w:t>
      </w:r>
    </w:p>
    <w:p>
      <w:pPr>
        <w:spacing w:before="75" w:after="0"/>
      </w:pPr>
      <w:r>
        <w:rPr/>
        <w:t xml:space="preserve">三、2026-2031年钢木门市场发展空间</w:t>
      </w:r>
    </w:p>
    <w:p>
      <w:pPr>
        <w:spacing w:before="75" w:after="0"/>
      </w:pPr>
      <w:r>
        <w:rPr/>
        <w:t xml:space="preserve">四、2026-2031年钢木门产业政策趋向</w:t>
      </w:r>
    </w:p>
    <w:p>
      <w:pPr>
        <w:spacing w:before="75" w:after="0"/>
      </w:pPr>
      <w:r>
        <w:rPr/>
        <w:t xml:space="preserve">五、2026-2031年钢木门行业技术革新趋势</w:t>
      </w:r>
    </w:p>
    <w:p>
      <w:pPr>
        <w:spacing w:before="75" w:after="0"/>
      </w:pPr>
      <w:r>
        <w:rPr>
          <w:b w:val="1"/>
          <w:bCs w:val="1"/>
        </w:rPr>
        <w:t xml:space="preserve">第九章 未来中国钢木门行业发展预测</w:t>
      </w:r>
    </w:p>
    <w:p>
      <w:pPr>
        <w:spacing w:before="75" w:after="0"/>
      </w:pPr>
      <w:r>
        <w:rPr/>
        <w:t xml:space="preserve">第一节 未来中国钢木门需求与消费预测</w:t>
      </w:r>
    </w:p>
    <w:p>
      <w:pPr>
        <w:spacing w:before="75" w:after="0"/>
      </w:pPr>
      <w:r>
        <w:rPr/>
        <w:t xml:space="preserve">一、2026-2031年钢木门行业产品消费预测</w:t>
      </w:r>
    </w:p>
    <w:p>
      <w:pPr>
        <w:spacing w:before="75" w:after="0"/>
      </w:pPr>
      <w:r>
        <w:rPr/>
        <w:t xml:space="preserve">二、2026-2031年钢木门市场规模预测</w:t>
      </w:r>
    </w:p>
    <w:p>
      <w:pPr>
        <w:spacing w:before="75" w:after="0"/>
      </w:pPr>
      <w:r>
        <w:rPr/>
        <w:t xml:space="preserve">三、2026-2031年钢木门行业总产值预测</w:t>
      </w:r>
    </w:p>
    <w:p>
      <w:pPr>
        <w:spacing w:before="75" w:after="0"/>
      </w:pPr>
      <w:r>
        <w:rPr/>
        <w:t xml:space="preserve">四、2026-2031年钢木门行业销售收入预测</w:t>
      </w:r>
    </w:p>
    <w:p>
      <w:pPr>
        <w:spacing w:before="75" w:after="0"/>
      </w:pPr>
      <w:r>
        <w:rPr/>
        <w:t xml:space="preserve">五、2026-2031年钢木门行业总资产预测</w:t>
      </w:r>
    </w:p>
    <w:p>
      <w:pPr>
        <w:spacing w:before="75" w:after="0"/>
      </w:pPr>
      <w:r>
        <w:rPr/>
        <w:t xml:space="preserve">第二节 未来中国钢木门行业供需预测</w:t>
      </w:r>
    </w:p>
    <w:p>
      <w:pPr>
        <w:spacing w:before="75" w:after="0"/>
      </w:pPr>
      <w:r>
        <w:rPr/>
        <w:t xml:space="preserve">一、2026-2031年中国钢木门行业供给预测</w:t>
      </w:r>
    </w:p>
    <w:p>
      <w:pPr>
        <w:spacing w:before="75" w:after="0"/>
      </w:pPr>
      <w:r>
        <w:rPr/>
        <w:t xml:space="preserve">二、2026-2031年中国钢木门行业需求预测</w:t>
      </w:r>
    </w:p>
    <w:p>
      <w:pPr>
        <w:spacing w:before="75" w:after="0"/>
      </w:pPr>
      <w:r>
        <w:rPr/>
        <w:t xml:space="preserve">三、2026-2031年中国钢木门行业供需平衡预测</w:t>
      </w:r>
    </w:p>
    <w:p>
      <w:pPr>
        <w:spacing w:before="75" w:after="0"/>
      </w:pPr>
      <w:r>
        <w:rPr>
          <w:b w:val="1"/>
          <w:bCs w:val="1"/>
        </w:rPr>
        <w:t xml:space="preserve">第五部分 投资规划指导</w:t>
      </w:r>
    </w:p>
    <w:p>
      <w:pPr>
        <w:spacing w:before="75" w:after="0"/>
      </w:pPr>
      <w:r>
        <w:rPr>
          <w:b w:val="1"/>
          <w:bCs w:val="1"/>
        </w:rPr>
        <w:t xml:space="preserve">第十章 中国钢木门行业投资机会及风险分析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中国钢木门行业渠道分析及策略</w:t>
      </w:r>
    </w:p>
    <w:p>
      <w:pPr>
        <w:spacing w:before="75" w:after="0"/>
      </w:pPr>
      <w:r>
        <w:rPr/>
        <w:t xml:space="preserve">第一节 钢木门行业渠道分析</w:t>
      </w:r>
    </w:p>
    <w:p>
      <w:pPr>
        <w:spacing w:before="75" w:after="0"/>
      </w:pPr>
      <w:r>
        <w:rPr/>
        <w:t xml:space="preserve">一、渠道形式及对比</w:t>
      </w:r>
    </w:p>
    <w:p>
      <w:pPr>
        <w:spacing w:before="75" w:after="0"/>
      </w:pPr>
      <w:r>
        <w:rPr/>
        <w:t xml:space="preserve">二、各类渠道对钢木门行业的影响</w:t>
      </w:r>
    </w:p>
    <w:p>
      <w:pPr>
        <w:spacing w:before="75" w:after="0"/>
      </w:pPr>
      <w:r>
        <w:rPr/>
        <w:t xml:space="preserve">三、主要钢木门企业渠道策略研究</w:t>
      </w:r>
    </w:p>
    <w:p>
      <w:pPr>
        <w:spacing w:before="75" w:after="0"/>
      </w:pPr>
      <w:r>
        <w:rPr/>
        <w:t xml:space="preserve">第二节 钢木门行业用户分析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钢木门行业营销策略分析</w:t>
      </w:r>
    </w:p>
    <w:p>
      <w:pPr>
        <w:spacing w:before="75" w:after="0"/>
      </w:pPr>
      <w:r>
        <w:rPr/>
        <w:t xml:space="preserve">一、中国钢木门营销概况</w:t>
      </w:r>
    </w:p>
    <w:p>
      <w:pPr>
        <w:spacing w:before="75" w:after="0"/>
      </w:pPr>
      <w:r>
        <w:rPr/>
        <w:t xml:space="preserve">二、钢木门营销策略探讨</w:t>
      </w:r>
    </w:p>
    <w:p>
      <w:pPr>
        <w:spacing w:before="75" w:after="0"/>
      </w:pPr>
      <w:r>
        <w:rPr/>
        <w:t xml:space="preserve">三、钢木门营销发展趋势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图表：钢木门行业产业链示意图</w:t>
      </w:r>
    </w:p>
    <w:p>
      <w:pPr>
        <w:spacing w:before="75" w:after="0"/>
      </w:pPr>
      <w:r>
        <w:rPr/>
        <w:t xml:space="preserve">图表：钢木门行业生产周期及阶段</w:t>
      </w:r>
    </w:p>
    <w:p>
      <w:pPr>
        <w:spacing w:before="75" w:after="0"/>
      </w:pPr>
      <w:r>
        <w:rPr/>
        <w:t xml:space="preserve">图表：2021-2026年钢木门行业工业总产值</w:t>
      </w:r>
    </w:p>
    <w:p>
      <w:pPr>
        <w:spacing w:before="75" w:after="0"/>
      </w:pPr>
      <w:r>
        <w:rPr/>
        <w:t xml:space="preserve">图表：2021-2026年钢木门行业工业总产值增长趋势图</w:t>
      </w:r>
    </w:p>
    <w:p>
      <w:pPr>
        <w:spacing w:before="75" w:after="0"/>
      </w:pPr>
      <w:r>
        <w:rPr/>
        <w:t xml:space="preserve">图表：2021-2026年钢木门行业市场产品价格走势</w:t>
      </w:r>
    </w:p>
    <w:p>
      <w:pPr>
        <w:spacing w:before="75" w:after="0"/>
      </w:pPr>
      <w:r>
        <w:rPr/>
        <w:t xml:space="preserve">图表：2026-2031年钢木门行业市场产品价格趋势预测</w:t>
      </w:r>
    </w:p>
    <w:p>
      <w:pPr>
        <w:spacing w:before="75" w:after="0"/>
      </w:pPr>
      <w:r>
        <w:rPr/>
        <w:t xml:space="preserve">图表：2021-2026年钢木门行业企业数量走势图</w:t>
      </w:r>
    </w:p>
    <w:p>
      <w:pPr>
        <w:spacing w:before="75" w:after="0"/>
      </w:pPr>
      <w:r>
        <w:rPr/>
        <w:t xml:space="preserve">图表：2021-2026年钢木门行业总资产增长趋势图</w:t>
      </w:r>
    </w:p>
    <w:p>
      <w:pPr>
        <w:spacing w:before="75" w:after="0"/>
      </w:pPr>
      <w:r>
        <w:rPr/>
        <w:t xml:space="preserve">图表：2021-2026年钢木门行业利润总额增长趋势图</w:t>
      </w:r>
    </w:p>
    <w:p>
      <w:pPr>
        <w:spacing w:before="75" w:after="0"/>
      </w:pPr>
      <w:r>
        <w:rPr/>
        <w:t xml:space="preserve">图表：2021-2026年钢木门行业销售收入增长趋势图</w:t>
      </w:r>
    </w:p>
    <w:p>
      <w:pPr>
        <w:spacing w:before="75" w:after="0"/>
      </w:pPr>
      <w:r>
        <w:rPr/>
        <w:t xml:space="preserve">图表：2021-2026年钢木门业产销率趋势图</w:t>
      </w:r>
    </w:p>
    <w:p>
      <w:pPr>
        <w:spacing w:before="75" w:after="0"/>
      </w:pPr>
      <w:r>
        <w:rPr/>
        <w:t xml:space="preserve">图表：2021-2026年钢木门业总资产、销售收入、利润总额增长情况</w:t>
      </w:r>
    </w:p>
    <w:p>
      <w:pPr>
        <w:spacing w:before="75" w:after="0"/>
      </w:pPr>
      <w:r>
        <w:rPr/>
        <w:t xml:space="preserve">图表：2021-2026年钢木门业总资产、销售收入、利润总额增长趋势图</w:t>
      </w:r>
    </w:p>
    <w:p>
      <w:pPr>
        <w:spacing w:before="75" w:after="0"/>
      </w:pPr>
      <w:r>
        <w:rPr/>
        <w:t xml:space="preserve">图表：2021-2026年钢木门行业盈利能力状况</w:t>
      </w:r>
    </w:p>
    <w:p>
      <w:pPr>
        <w:spacing w:before="75" w:after="0"/>
      </w:pPr>
      <w:r>
        <w:rPr/>
        <w:t xml:space="preserve">图表：2021-2026年钢木门行业偿债能力状况</w:t>
      </w:r>
    </w:p>
    <w:p>
      <w:pPr>
        <w:spacing w:before="75" w:after="0"/>
      </w:pPr>
      <w:r>
        <w:rPr/>
        <w:t xml:space="preserve">图表：2021-2026年钢木门行业营运能力状况</w:t>
      </w:r>
    </w:p>
    <w:p>
      <w:pPr>
        <w:spacing w:before="75" w:after="0"/>
      </w:pPr>
      <w:r>
        <w:rPr/>
        <w:t xml:space="preserve">图表：2021-2026年钢木门行业发展能力状况</w:t>
      </w:r>
    </w:p>
    <w:p>
      <w:pPr>
        <w:spacing w:before="75" w:after="0"/>
      </w:pPr>
      <w:r>
        <w:rPr/>
        <w:t xml:space="preserve">图表：2021-2026年钢木门行业产能数据</w:t>
      </w:r>
    </w:p>
    <w:p>
      <w:pPr>
        <w:spacing w:before="75" w:after="0"/>
      </w:pPr>
      <w:r>
        <w:rPr/>
        <w:t xml:space="preserve">图表：2021-2026年钢木门行业产能及增长趋势图</w:t>
      </w:r>
    </w:p>
    <w:p>
      <w:pPr>
        <w:spacing w:before="75" w:after="0"/>
      </w:pPr>
      <w:r>
        <w:rPr/>
        <w:t xml:space="preserve">图表：2026-2031年钢木门行业产能预测</w:t>
      </w:r>
    </w:p>
    <w:p>
      <w:pPr>
        <w:spacing w:before="75" w:after="0"/>
      </w:pPr>
      <w:r>
        <w:rPr/>
        <w:t xml:space="preserve">图表：2021-2026年钢木门行业产量数据</w:t>
      </w:r>
    </w:p>
    <w:p>
      <w:pPr>
        <w:spacing w:before="75" w:after="0"/>
      </w:pPr>
      <w:r>
        <w:rPr/>
        <w:t xml:space="preserve">图表：2021-2026年钢木门行业产量及增长趋势图</w:t>
      </w:r>
    </w:p>
    <w:p>
      <w:pPr>
        <w:spacing w:before="75" w:after="0"/>
      </w:pPr>
      <w:r>
        <w:rPr/>
        <w:t xml:space="preserve">图表：2026-2031年钢木门行业产量预测</w:t>
      </w:r>
    </w:p>
    <w:p>
      <w:pPr>
        <w:spacing w:before="75" w:after="0"/>
      </w:pPr>
      <w:r>
        <w:rPr/>
        <w:t xml:space="preserve">图表：2021-2026年钢木门行业需求状况</w:t>
      </w:r>
    </w:p>
    <w:p>
      <w:pPr>
        <w:spacing w:before="75" w:after="0"/>
      </w:pPr>
      <w:r>
        <w:rPr/>
        <w:t xml:space="preserve">图表：2026-2031年钢木门行业需求预测</w:t>
      </w:r>
    </w:p>
    <w:p>
      <w:pPr>
        <w:spacing w:before="75" w:after="0"/>
      </w:pPr>
      <w:r>
        <w:rPr/>
        <w:t xml:space="preserve">图表：2026-2031年钢木门行业市场规模预测</w:t>
      </w:r>
    </w:p>
    <w:p>
      <w:pPr>
        <w:spacing w:before="75" w:after="0"/>
      </w:pPr>
      <w:r>
        <w:rPr/>
        <w:t xml:space="preserve">图表：2026-2031年钢木门行业发展前景预测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2026-2031年钢木门行业市场调研与投资潜力研究报告</dc:title>
  <dc:description>2026-2031年钢木门行业市场调研与投资潜力研究报告</dc:description>
  <dc:subject>2026-2031年钢木门行业市场调研与投资潜力研究报告</dc:subject>
  <cp:keywords>研究报告</cp:keywords>
  <cp:category>研究报告</cp:category>
  <cp:lastModifiedBy>北京中道泰和信息咨询有限公司</cp:lastModifiedBy>
  <dcterms:created xsi:type="dcterms:W3CDTF">2026-03-28T14:01:48+08:00</dcterms:created>
  <dcterms:modified xsi:type="dcterms:W3CDTF">2026-03-28T14:01:48+08:00</dcterms:modified>
</cp:coreProperties>
</file>

<file path=docProps/custom.xml><?xml version="1.0" encoding="utf-8"?>
<Properties xmlns="http://schemas.openxmlformats.org/officeDocument/2006/custom-properties" xmlns:vt="http://schemas.openxmlformats.org/officeDocument/2006/docPropsVTypes"/>
</file>