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2024-2029年中国加工贸易行业全景调研与发展战略研究咨询报告</w:t>
      </w:r>
    </w:p>
    <w:p>
      <w:pPr>
        <w:spacing w:after="150"/>
      </w:pPr>
      <w:r>
        <w:rPr>
          <w:b w:val="1"/>
          <w:bCs w:val="1"/>
        </w:rPr>
        <w:t xml:space="preserve">报告简介</w:t>
      </w:r>
    </w:p>
    <w:p>
      <w:pPr>
        <w:spacing w:after="150"/>
      </w:pPr>
      <w:r>
        <w:rPr/>
        <w:t xml:space="preserve">出口贸易方式包括一般贸易、加工贸易和其他贸易。从几大贸易方式来看，一般贸易出口方式出口额占比在不断增加，而加工贸易的出口方式占比有所下降。由此可见，随着中国中国国力的不断提升及制造能力和技术水平的增强，中国逐渐获得了国外产品进口国的重视。</w:t>
      </w:r>
    </w:p>
    <w:p>
      <w:pPr>
        <w:spacing w:after="150"/>
      </w:pPr>
      <w:r>
        <w:rPr/>
        <w:t xml:space="preserve">长期以来，加工贸易一直被诟病，被简单认为是劳动密集型和资源密集型的典型代表。对于加工贸易的简单轻视，或许也反映在了很多地方政府的具体行为中，认为加工贸易反映地方产业结构落后，产业层次较低，获利更少。现阶段，尽管加工贸易不断深化，但加工贸易的附加值并不是很高。由于在加工贸易中，进口集中在中上游、出口集中在中下游，所以可以用初级产品进口价格与工业制品出口价格两个指数来观察加工贸易企业的经营状况。</w:t>
      </w:r>
    </w:p>
    <w:p>
      <w:pPr>
        <w:spacing w:after="150"/>
      </w:pPr>
      <w:r>
        <w:rPr/>
        <w:t xml:space="preserve">特别是面对美国“制造业回流”、产业向越南等东南亚转移，只有通过减税降费等手段，尽量留住加工贸易，逐步实现加工贸易价值的提升，或许才是切实可行的选择，不能因为要提高附加值，就放弃加工贸易。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加工贸易行业市场发展状况、关联行业发展状况、行业竞争状况、优势企业发展状况、消费现状以及行业营销进行了深入的分析，在总结中国加工贸易行业发展历程的基础上，结合新时期的各方面因素，对中国加工贸易行业的发展趋势给予了细致和审慎的预测论证。本报告是加工贸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中国加工贸易行业宏观环境分析</w:t>
      </w:r>
    </w:p>
    <w:p>
      <w:pPr>
        <w:spacing w:after="150"/>
      </w:pPr>
      <w:r>
        <w:rPr/>
        <w:t xml:space="preserve">第一节 加工贸易行业相关概述</w:t>
      </w:r>
    </w:p>
    <w:p>
      <w:pPr>
        <w:spacing w:after="150"/>
      </w:pPr>
      <w:r>
        <w:rPr/>
        <w:t xml:space="preserve">一、行业定义与研究范围界定</w:t>
      </w:r>
    </w:p>
    <w:p>
      <w:pPr>
        <w:spacing w:after="150"/>
      </w:pPr>
      <w:r>
        <w:rPr/>
        <w:t xml:space="preserve">二、加工贸易的分类</w:t>
      </w:r>
    </w:p>
    <w:p>
      <w:pPr>
        <w:spacing w:after="150"/>
      </w:pPr>
      <w:r>
        <w:rPr/>
        <w:t xml:space="preserve">三、加工贸易行业的特点分析</w:t>
      </w:r>
    </w:p>
    <w:p>
      <w:pPr>
        <w:spacing w:after="150"/>
      </w:pPr>
      <w:r>
        <w:rPr/>
        <w:t xml:space="preserve">第二节 加工贸易行业发展环境分析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1、国内宏观经济发展形势</w:t>
      </w:r>
    </w:p>
    <w:p>
      <w:pPr>
        <w:spacing w:after="150"/>
      </w:pPr>
      <w:r>
        <w:rPr/>
        <w:t xml:space="preserve">2、国际经济发展形势</w:t>
      </w:r>
    </w:p>
    <w:p>
      <w:pPr>
        <w:spacing w:after="150"/>
      </w:pPr>
      <w:r>
        <w:rPr/>
        <w:t xml:space="preserve">3、加工贸易在国民经济中的地位及影响分析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第三节 加工贸易行业的投资机遇</w:t>
      </w:r>
    </w:p>
    <w:p>
      <w:pPr>
        <w:spacing w:after="150"/>
      </w:pPr>
      <w:r>
        <w:rPr/>
        <w:t xml:space="preserve">一、中国加工贸易行业面临的政策机遇</w:t>
      </w:r>
    </w:p>
    <w:p>
      <w:pPr>
        <w:spacing w:after="150"/>
      </w:pPr>
      <w:r>
        <w:rPr/>
        <w:t xml:space="preserve">二、产业结构调整为加工贸易发展提供良机</w:t>
      </w:r>
    </w:p>
    <w:p>
      <w:pPr>
        <w:spacing w:after="150"/>
      </w:pPr>
      <w:r>
        <w:rPr/>
        <w:t xml:space="preserve">三、中国加工贸易行业投资潜力</w:t>
      </w:r>
    </w:p>
    <w:p>
      <w:pPr>
        <w:spacing w:after="150"/>
      </w:pPr>
      <w:r>
        <w:rPr/>
        <w:t xml:space="preserve">第四节 加工贸易行业发展存在的问题</w:t>
      </w:r>
    </w:p>
    <w:p>
      <w:pPr>
        <w:spacing w:after="150"/>
      </w:pPr>
      <w:r>
        <w:rPr/>
        <w:t xml:space="preserve">一、中国加工贸易行业化发展的主要瓶颈</w:t>
      </w:r>
    </w:p>
    <w:p>
      <w:pPr>
        <w:spacing w:after="150"/>
      </w:pPr>
      <w:r>
        <w:rPr/>
        <w:t xml:space="preserve">二、中国加工贸易行业发展中存在的不足</w:t>
      </w:r>
    </w:p>
    <w:p>
      <w:pPr>
        <w:spacing w:after="150"/>
      </w:pPr>
      <w:r>
        <w:rPr/>
        <w:t xml:space="preserve">三、制约中国加工贸易行业发展的因素</w:t>
      </w:r>
    </w:p>
    <w:p>
      <w:pPr>
        <w:spacing w:after="150"/>
      </w:pPr>
      <w:r>
        <w:rPr/>
        <w:t xml:space="preserve">四、中国加工贸易行业发展面临的挑战</w:t>
      </w:r>
    </w:p>
    <w:p>
      <w:pPr>
        <w:spacing w:after="150"/>
      </w:pPr>
      <w:r>
        <w:rPr/>
        <w:t xml:space="preserve">第五节 促进中国加工贸易行业发展的对策</w:t>
      </w:r>
    </w:p>
    <w:p>
      <w:pPr>
        <w:spacing w:after="150"/>
      </w:pPr>
      <w:r>
        <w:rPr/>
        <w:t xml:space="preserve">一、加快中国加工贸易行业发展的对策</w:t>
      </w:r>
    </w:p>
    <w:p>
      <w:pPr>
        <w:spacing w:after="150"/>
      </w:pPr>
      <w:r>
        <w:rPr/>
        <w:t xml:space="preserve">二、促进加工贸易行业健康发展的思路</w:t>
      </w:r>
    </w:p>
    <w:p>
      <w:pPr>
        <w:spacing w:after="150"/>
      </w:pPr>
      <w:r>
        <w:rPr/>
        <w:t xml:space="preserve">三、发展壮大中国加工贸易行业的策略简析</w:t>
      </w:r>
    </w:p>
    <w:p>
      <w:pPr>
        <w:spacing w:after="150"/>
      </w:pPr>
      <w:r>
        <w:rPr/>
        <w:t xml:space="preserve">四、区域加工贸易行业发展壮大的政策建议</w:t>
      </w:r>
    </w:p>
    <w:p>
      <w:pPr>
        <w:spacing w:after="150"/>
      </w:pPr>
      <w:r>
        <w:rPr>
          <w:b w:val="1"/>
          <w:bCs w:val="1"/>
        </w:rPr>
        <w:t xml:space="preserve">第二章 国际加工贸易行业发展分析</w:t>
      </w:r>
    </w:p>
    <w:p>
      <w:pPr>
        <w:spacing w:after="150"/>
      </w:pPr>
      <w:r>
        <w:rPr/>
        <w:t xml:space="preserve">第一节 国际加工贸易行业发展现状分析</w:t>
      </w:r>
    </w:p>
    <w:p>
      <w:pPr>
        <w:spacing w:after="150"/>
      </w:pPr>
      <w:r>
        <w:rPr/>
        <w:t xml:space="preserve">一、国际加工贸易行业发展概况</w:t>
      </w:r>
    </w:p>
    <w:p>
      <w:pPr>
        <w:spacing w:after="150"/>
      </w:pPr>
      <w:r>
        <w:rPr/>
        <w:t xml:space="preserve">二、主要国家加工贸易行业的经济效益分析</w:t>
      </w:r>
    </w:p>
    <w:p>
      <w:pPr>
        <w:spacing w:after="150"/>
      </w:pPr>
      <w:r>
        <w:rPr/>
        <w:t xml:space="preserve">三、国际加工贸易行业的发展趋势分析</w:t>
      </w:r>
    </w:p>
    <w:p>
      <w:pPr>
        <w:spacing w:after="150"/>
      </w:pPr>
      <w:r>
        <w:rPr/>
        <w:t xml:space="preserve">第二节 主要国家及地区加工贸易行业发展状况及经验借鉴</w:t>
      </w:r>
    </w:p>
    <w:p>
      <w:pPr>
        <w:spacing w:after="150"/>
      </w:pPr>
      <w:r>
        <w:rPr/>
        <w:t xml:space="preserve">一、美国加工贸易行业发展分析</w:t>
      </w:r>
    </w:p>
    <w:p>
      <w:pPr>
        <w:spacing w:after="150"/>
      </w:pPr>
      <w:r>
        <w:rPr/>
        <w:t xml:space="preserve">二、欧洲加工贸易行业发展分析</w:t>
      </w:r>
    </w:p>
    <w:p>
      <w:pPr>
        <w:spacing w:after="150"/>
      </w:pPr>
      <w:r>
        <w:rPr/>
        <w:t xml:space="preserve">三、日本加工贸易行业发展分析</w:t>
      </w:r>
    </w:p>
    <w:p>
      <w:pPr>
        <w:spacing w:after="150"/>
      </w:pPr>
      <w:r>
        <w:rPr/>
        <w:t xml:space="preserve">四、台湾地区加工贸易行业发展分析</w:t>
      </w:r>
    </w:p>
    <w:p>
      <w:pPr>
        <w:spacing w:after="150"/>
      </w:pPr>
      <w:r>
        <w:rPr/>
        <w:t xml:space="preserve">五、韩国加工贸易行业发展分析</w:t>
      </w:r>
    </w:p>
    <w:p>
      <w:pPr>
        <w:spacing w:after="150"/>
      </w:pPr>
      <w:r>
        <w:rPr/>
        <w:t xml:space="preserve">六、新加坡加工贸易行业发展分析</w:t>
      </w:r>
    </w:p>
    <w:p>
      <w:pPr>
        <w:spacing w:after="150"/>
      </w:pPr>
      <w:r>
        <w:rPr/>
        <w:t xml:space="preserve">七、国外加工贸易行业发展经验总结</w:t>
      </w:r>
    </w:p>
    <w:p>
      <w:pPr>
        <w:spacing w:after="150"/>
      </w:pPr>
      <w:r>
        <w:rPr/>
        <w:t xml:space="preserve">第三节 跨国企业转型升级分析</w:t>
      </w:r>
    </w:p>
    <w:p>
      <w:pPr>
        <w:spacing w:after="150"/>
      </w:pPr>
      <w:r>
        <w:rPr/>
        <w:t xml:space="preserve">一、美国伟创力集团(flextronics)</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4、企业转型与衍变分析</w:t>
      </w:r>
    </w:p>
    <w:p>
      <w:pPr>
        <w:spacing w:after="150"/>
      </w:pPr>
      <w:r>
        <w:rPr/>
        <w:t xml:space="preserve">(1)企业业务衍变情况分析</w:t>
      </w:r>
    </w:p>
    <w:p>
      <w:pPr>
        <w:spacing w:after="150"/>
      </w:pPr>
      <w:r>
        <w:rPr/>
        <w:t xml:space="preserve">(2)企业产品衍变情况分析</w:t>
      </w:r>
    </w:p>
    <w:p>
      <w:pPr>
        <w:spacing w:after="150"/>
      </w:pPr>
      <w:r>
        <w:rPr/>
        <w:t xml:space="preserve">(3)企业渠道衍变情况分析</w:t>
      </w:r>
    </w:p>
    <w:p>
      <w:pPr>
        <w:spacing w:after="150"/>
      </w:pPr>
      <w:r>
        <w:rPr/>
        <w:t xml:space="preserve">5、企业转型成功经验借鉴</w:t>
      </w:r>
    </w:p>
    <w:p>
      <w:pPr>
        <w:spacing w:after="150"/>
      </w:pPr>
      <w:r>
        <w:rPr/>
        <w:t xml:space="preserve">二、韩国现代汽车(hyundai motor)</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4、企业转型与衍变分析</w:t>
      </w:r>
    </w:p>
    <w:p>
      <w:pPr>
        <w:spacing w:after="150"/>
      </w:pPr>
      <w:r>
        <w:rPr/>
        <w:t xml:space="preserve">(1)企业业务衍变情况分析</w:t>
      </w:r>
    </w:p>
    <w:p>
      <w:pPr>
        <w:spacing w:after="150"/>
      </w:pPr>
      <w:r>
        <w:rPr/>
        <w:t xml:space="preserve">(2)企业产品衍变情况分析</w:t>
      </w:r>
    </w:p>
    <w:p>
      <w:pPr>
        <w:spacing w:after="150"/>
      </w:pPr>
      <w:r>
        <w:rPr/>
        <w:t xml:space="preserve">(3)企业品牌衍变情况分析</w:t>
      </w:r>
    </w:p>
    <w:p>
      <w:pPr>
        <w:spacing w:after="150"/>
      </w:pPr>
      <w:r>
        <w:rPr/>
        <w:t xml:space="preserve">(4)企业渠道衍变情况分析</w:t>
      </w:r>
    </w:p>
    <w:p>
      <w:pPr>
        <w:spacing w:after="150"/>
      </w:pPr>
      <w:r>
        <w:rPr/>
        <w:t xml:space="preserve">5、企业转型成功经验借鉴</w:t>
      </w:r>
    </w:p>
    <w:p>
      <w:pPr>
        <w:spacing w:after="150"/>
      </w:pPr>
      <w:r>
        <w:rPr/>
        <w:t xml:space="preserve">三、日本京瓷公司(kyocera)</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4、企业转型与衍变分析</w:t>
      </w:r>
    </w:p>
    <w:p>
      <w:pPr>
        <w:spacing w:after="150"/>
      </w:pPr>
      <w:r>
        <w:rPr/>
        <w:t xml:space="preserve">(1)企业业务衍变情况分析</w:t>
      </w:r>
    </w:p>
    <w:p>
      <w:pPr>
        <w:spacing w:after="150"/>
      </w:pPr>
      <w:r>
        <w:rPr/>
        <w:t xml:space="preserve">(2)企业产品衍变情况分析</w:t>
      </w:r>
    </w:p>
    <w:p>
      <w:pPr>
        <w:spacing w:after="150"/>
      </w:pPr>
      <w:r>
        <w:rPr/>
        <w:t xml:space="preserve">(3)企业渠道衍变情况分析</w:t>
      </w:r>
    </w:p>
    <w:p>
      <w:pPr>
        <w:spacing w:after="150"/>
      </w:pPr>
      <w:r>
        <w:rPr/>
        <w:t xml:space="preserve">(4)企业经营情况发展历程</w:t>
      </w:r>
    </w:p>
    <w:p>
      <w:pPr>
        <w:spacing w:after="150"/>
      </w:pPr>
      <w:r>
        <w:rPr/>
        <w:t xml:space="preserve">5、企业转型成功经验借鉴</w:t>
      </w:r>
    </w:p>
    <w:p>
      <w:pPr>
        <w:spacing w:after="150"/>
      </w:pPr>
      <w:r>
        <w:rPr/>
        <w:t xml:space="preserve">6、企业最新发展动向分析</w:t>
      </w:r>
    </w:p>
    <w:p>
      <w:pPr>
        <w:spacing w:after="150"/>
      </w:pPr>
      <w:r>
        <w:rPr>
          <w:b w:val="1"/>
          <w:bCs w:val="1"/>
        </w:rPr>
        <w:t xml:space="preserve">第二部分 行业深度分析</w:t>
      </w:r>
    </w:p>
    <w:p>
      <w:pPr>
        <w:spacing w:after="150"/>
      </w:pPr>
      <w:r>
        <w:rPr>
          <w:b w:val="1"/>
          <w:bCs w:val="1"/>
        </w:rPr>
        <w:t xml:space="preserve">第三章 中国加工贸易行业发展现状分析</w:t>
      </w:r>
    </w:p>
    <w:p>
      <w:pPr>
        <w:spacing w:after="150"/>
      </w:pPr>
      <w:r>
        <w:rPr/>
        <w:t xml:space="preserve">第一节 加工贸易行业发展现状分析</w:t>
      </w:r>
    </w:p>
    <w:p>
      <w:pPr>
        <w:spacing w:after="150"/>
      </w:pPr>
      <w:r>
        <w:rPr/>
        <w:t xml:space="preserve">一、中国加工贸易企业发展历程分析</w:t>
      </w:r>
    </w:p>
    <w:p>
      <w:pPr>
        <w:spacing w:after="150"/>
      </w:pPr>
      <w:r>
        <w:rPr/>
        <w:t xml:space="preserve">二、中国加工贸易行业发展特点分析</w:t>
      </w:r>
    </w:p>
    <w:p>
      <w:pPr>
        <w:spacing w:after="150"/>
      </w:pPr>
      <w:r>
        <w:rPr/>
        <w:t xml:space="preserve">1、主要从事发达国家转移的劳动力密集型产品的贴牌生产</w:t>
      </w:r>
    </w:p>
    <w:p>
      <w:pPr>
        <w:spacing w:after="150"/>
      </w:pPr>
      <w:r>
        <w:rPr/>
        <w:t xml:space="preserve">2、位于价值链的低端环节</w:t>
      </w:r>
    </w:p>
    <w:p>
      <w:pPr>
        <w:spacing w:after="150"/>
      </w:pPr>
      <w:r>
        <w:rPr/>
        <w:t xml:space="preserve">3、自主创新能力弱</w:t>
      </w:r>
    </w:p>
    <w:p>
      <w:pPr>
        <w:spacing w:after="150"/>
      </w:pPr>
      <w:r>
        <w:rPr/>
        <w:t xml:space="preserve">三、中国加工贸易企业数量变化分析</w:t>
      </w:r>
    </w:p>
    <w:p>
      <w:pPr>
        <w:spacing w:after="150"/>
      </w:pPr>
      <w:r>
        <w:rPr/>
        <w:t xml:space="preserve">四、中国加工贸易企业区域分布分析</w:t>
      </w:r>
    </w:p>
    <w:p>
      <w:pPr>
        <w:spacing w:after="150"/>
      </w:pPr>
      <w:r>
        <w:rPr/>
        <w:t xml:space="preserve">1、制造业空间分布的变动方向</w:t>
      </w:r>
    </w:p>
    <w:p>
      <w:pPr>
        <w:spacing w:after="150"/>
      </w:pPr>
      <w:r>
        <w:rPr/>
        <w:t xml:space="preserve">2、多数产业集聚水平的省区差异与总体制造业类似</w:t>
      </w:r>
    </w:p>
    <w:p>
      <w:pPr>
        <w:spacing w:after="150"/>
      </w:pPr>
      <w:r>
        <w:rPr/>
        <w:t xml:space="preserve">3、不同产业亦存在差异</w:t>
      </w:r>
    </w:p>
    <w:p>
      <w:pPr>
        <w:spacing w:after="150"/>
      </w:pPr>
      <w:r>
        <w:rPr/>
        <w:t xml:space="preserve">第二节 加工贸易行业经营情况分析</w:t>
      </w:r>
    </w:p>
    <w:p>
      <w:pPr>
        <w:spacing w:after="150"/>
      </w:pPr>
      <w:r>
        <w:rPr/>
        <w:t xml:space="preserve">一、中国加工贸易行业发展情况分析</w:t>
      </w:r>
    </w:p>
    <w:p>
      <w:pPr>
        <w:spacing w:after="150"/>
      </w:pPr>
      <w:r>
        <w:rPr/>
        <w:t xml:space="preserve">二、中国加工贸易行业出口规模分析</w:t>
      </w:r>
    </w:p>
    <w:p>
      <w:pPr>
        <w:spacing w:after="150"/>
      </w:pPr>
      <w:r>
        <w:rPr/>
        <w:t xml:space="preserve">三、中国加工贸易行业经营情况分析</w:t>
      </w:r>
    </w:p>
    <w:p>
      <w:pPr>
        <w:spacing w:after="150"/>
      </w:pPr>
      <w:r>
        <w:rPr/>
        <w:t xml:space="preserve">四、中国加工贸易行业倒闭情况分析</w:t>
      </w:r>
    </w:p>
    <w:p>
      <w:pPr>
        <w:spacing w:after="150"/>
      </w:pPr>
      <w:r>
        <w:rPr/>
        <w:t xml:space="preserve">第三节 加工贸易行业产业链发展分析</w:t>
      </w:r>
    </w:p>
    <w:p>
      <w:pPr>
        <w:spacing w:after="150"/>
      </w:pPr>
      <w:r>
        <w:rPr/>
        <w:t xml:space="preserve">一、品牌商发展情况分析</w:t>
      </w:r>
    </w:p>
    <w:p>
      <w:pPr>
        <w:spacing w:after="150"/>
      </w:pPr>
      <w:r>
        <w:rPr/>
        <w:t xml:space="preserve">二、加工贸易商发展情况分析</w:t>
      </w:r>
    </w:p>
    <w:p>
      <w:pPr>
        <w:spacing w:after="150"/>
      </w:pPr>
      <w:r>
        <w:rPr/>
        <w:t xml:space="preserve">三、零部件厂商发展情况分析</w:t>
      </w:r>
    </w:p>
    <w:p>
      <w:pPr>
        <w:spacing w:after="150"/>
      </w:pPr>
      <w:r>
        <w:rPr/>
        <w:t xml:space="preserve">四、原材料供应商发展情况分析</w:t>
      </w:r>
    </w:p>
    <w:p>
      <w:pPr>
        <w:spacing w:after="150"/>
      </w:pPr>
      <w:r>
        <w:rPr/>
        <w:t xml:space="preserve">第四节 加工贸易行业生命周期与衍变分析</w:t>
      </w:r>
    </w:p>
    <w:p>
      <w:pPr>
        <w:spacing w:after="150"/>
      </w:pPr>
      <w:r>
        <w:rPr/>
        <w:t xml:space="preserve">一、加工贸易行业生命周期衍变理论</w:t>
      </w:r>
    </w:p>
    <w:p>
      <w:pPr>
        <w:spacing w:after="150"/>
      </w:pPr>
      <w:r>
        <w:rPr/>
        <w:t xml:space="preserve">二、国际产业转移对中国加工贸易行业影响</w:t>
      </w:r>
    </w:p>
    <w:p>
      <w:pPr>
        <w:spacing w:after="150"/>
      </w:pPr>
      <w:r>
        <w:rPr/>
        <w:t xml:space="preserve">1、国际产业转移情况</w:t>
      </w:r>
    </w:p>
    <w:p>
      <w:pPr>
        <w:spacing w:after="150"/>
      </w:pPr>
      <w:r>
        <w:rPr/>
        <w:t xml:space="preserve">2、中国承接国际产业转移发展方向</w:t>
      </w:r>
    </w:p>
    <w:p>
      <w:pPr>
        <w:spacing w:after="150"/>
      </w:pPr>
      <w:r>
        <w:rPr>
          <w:b w:val="1"/>
          <w:bCs w:val="1"/>
        </w:rPr>
        <w:t xml:space="preserve">第四章 2019-2023年中国加工贸易行业经济指标分析</w:t>
      </w:r>
    </w:p>
    <w:p>
      <w:pPr>
        <w:spacing w:after="150"/>
      </w:pPr>
      <w:r>
        <w:rPr/>
        <w:t xml:space="preserve">第一节 2019-2023年加工贸易行业发展概述</w:t>
      </w:r>
    </w:p>
    <w:p>
      <w:pPr>
        <w:spacing w:after="150"/>
      </w:pPr>
      <w:r>
        <w:rPr/>
        <w:t xml:space="preserve">一、中国加工贸易行业发展取得的进步</w:t>
      </w:r>
    </w:p>
    <w:p>
      <w:pPr>
        <w:spacing w:after="150"/>
      </w:pPr>
      <w:r>
        <w:rPr/>
        <w:t xml:space="preserve">二、2019-2023年中国加工贸易行业发展态势</w:t>
      </w:r>
    </w:p>
    <w:p>
      <w:pPr>
        <w:spacing w:after="150"/>
      </w:pPr>
      <w:r>
        <w:rPr/>
        <w:t xml:space="preserve">三、中国加工贸易行业逐步向优势区域集聚</w:t>
      </w:r>
    </w:p>
    <w:p>
      <w:pPr>
        <w:spacing w:after="150"/>
      </w:pPr>
      <w:r>
        <w:rPr/>
        <w:t xml:space="preserve">第二节 2019-2023年加工贸易行业经济运行状况</w:t>
      </w:r>
    </w:p>
    <w:p>
      <w:pPr>
        <w:spacing w:after="150"/>
      </w:pPr>
      <w:r>
        <w:rPr/>
        <w:t xml:space="preserve">一、加工贸易行业企业数量分析</w:t>
      </w:r>
    </w:p>
    <w:p>
      <w:pPr>
        <w:spacing w:after="150"/>
      </w:pPr>
      <w:r>
        <w:rPr/>
        <w:t xml:space="preserve">二、加工贸易行业资产规模分析</w:t>
      </w:r>
    </w:p>
    <w:p>
      <w:pPr>
        <w:spacing w:after="150"/>
      </w:pPr>
      <w:r>
        <w:rPr/>
        <w:t xml:space="preserve">三、加工贸易行业销售收入分析</w:t>
      </w:r>
    </w:p>
    <w:p>
      <w:pPr>
        <w:spacing w:after="150"/>
      </w:pPr>
      <w:r>
        <w:rPr/>
        <w:t xml:space="preserve">四、加工贸易行业利润总额分析</w:t>
      </w:r>
    </w:p>
    <w:p>
      <w:pPr>
        <w:spacing w:after="150"/>
      </w:pPr>
      <w:r>
        <w:rPr/>
        <w:t xml:space="preserve">第三节 2019-2023年加工贸易行业运营效益分析</w:t>
      </w:r>
    </w:p>
    <w:p>
      <w:pPr>
        <w:spacing w:after="150"/>
      </w:pPr>
      <w:r>
        <w:rPr/>
        <w:t xml:space="preserve">一、加工贸易行业盈利能力分析</w:t>
      </w:r>
    </w:p>
    <w:p>
      <w:pPr>
        <w:spacing w:after="150"/>
      </w:pPr>
      <w:r>
        <w:rPr/>
        <w:t xml:space="preserve">二、加工贸易行业运营能力分析</w:t>
      </w:r>
    </w:p>
    <w:p>
      <w:pPr>
        <w:spacing w:after="150"/>
      </w:pPr>
      <w:r>
        <w:rPr/>
        <w:t xml:space="preserve">三、加工贸易行业偿债能力分析</w:t>
      </w:r>
    </w:p>
    <w:p>
      <w:pPr>
        <w:spacing w:after="150"/>
      </w:pPr>
      <w:r>
        <w:rPr/>
        <w:t xml:space="preserve">四、加工贸易行业成长能力分析</w:t>
      </w:r>
    </w:p>
    <w:p>
      <w:pPr>
        <w:spacing w:after="150"/>
      </w:pPr>
      <w:r>
        <w:rPr>
          <w:b w:val="1"/>
          <w:bCs w:val="1"/>
        </w:rPr>
        <w:t xml:space="preserve">第三部分 商业模式分析</w:t>
      </w:r>
    </w:p>
    <w:p>
      <w:pPr>
        <w:spacing w:after="150"/>
      </w:pPr>
      <w:r>
        <w:rPr>
          <w:b w:val="1"/>
          <w:bCs w:val="1"/>
        </w:rPr>
        <w:t xml:space="preserve">第五章 中国加工贸易行业传统商业模式分析</w:t>
      </w:r>
    </w:p>
    <w:p>
      <w:pPr>
        <w:spacing w:after="150"/>
      </w:pPr>
      <w:r>
        <w:rPr/>
        <w:t xml:space="preserve">第一节 加工贸易行业经营模式</w:t>
      </w:r>
    </w:p>
    <w:p>
      <w:pPr>
        <w:spacing w:after="150"/>
      </w:pPr>
      <w:r>
        <w:rPr/>
        <w:t xml:space="preserve">一、纯oem经营阶段分析</w:t>
      </w:r>
    </w:p>
    <w:p>
      <w:pPr>
        <w:spacing w:after="150"/>
      </w:pPr>
      <w:r>
        <w:rPr/>
        <w:t xml:space="preserve">二、oem与odm并存阶段分析</w:t>
      </w:r>
    </w:p>
    <w:p>
      <w:pPr>
        <w:spacing w:after="150"/>
      </w:pPr>
      <w:r>
        <w:rPr/>
        <w:t xml:space="preserve">三、oem与obm并存阶段分析</w:t>
      </w:r>
    </w:p>
    <w:p>
      <w:pPr>
        <w:spacing w:after="150"/>
      </w:pPr>
      <w:r>
        <w:rPr/>
        <w:t xml:space="preserve">四、主obm经营阶段分析</w:t>
      </w:r>
    </w:p>
    <w:p>
      <w:pPr>
        <w:spacing w:after="150"/>
      </w:pPr>
      <w:r>
        <w:rPr/>
        <w:t xml:space="preserve">第二节 加工贸易企业转型升级路径分析</w:t>
      </w:r>
    </w:p>
    <w:p>
      <w:pPr>
        <w:spacing w:after="150"/>
      </w:pPr>
      <w:r>
        <w:rPr/>
        <w:t xml:space="preserve">一、oem企业直接进入市场分析</w:t>
      </w:r>
    </w:p>
    <w:p>
      <w:pPr>
        <w:spacing w:after="150"/>
      </w:pPr>
      <w:r>
        <w:rPr/>
        <w:t xml:space="preserve">二、oem企业发展新品牌分析</w:t>
      </w:r>
    </w:p>
    <w:p>
      <w:pPr>
        <w:spacing w:after="150"/>
      </w:pPr>
      <w:r>
        <w:rPr/>
        <w:t xml:space="preserve">三、以技术突破为核心的oem企业转型分析</w:t>
      </w:r>
    </w:p>
    <w:p>
      <w:pPr>
        <w:spacing w:after="150"/>
      </w:pPr>
      <w:r>
        <w:rPr/>
        <w:t xml:space="preserve">第三节 纯oem经营阶段扩张模式分析</w:t>
      </w:r>
    </w:p>
    <w:p>
      <w:pPr>
        <w:spacing w:after="150"/>
      </w:pPr>
      <w:r>
        <w:rPr/>
        <w:t xml:space="preserve">一、oem企业成功要素分析</w:t>
      </w:r>
    </w:p>
    <w:p>
      <w:pPr>
        <w:spacing w:after="150"/>
      </w:pPr>
      <w:r>
        <w:rPr/>
        <w:t xml:space="preserve">二、oem企业贴牌附加值提升策略</w:t>
      </w:r>
    </w:p>
    <w:p>
      <w:pPr>
        <w:spacing w:after="150"/>
      </w:pPr>
      <w:r>
        <w:rPr/>
        <w:t xml:space="preserve">三、oem企业进军国际市场主要模式</w:t>
      </w:r>
    </w:p>
    <w:p>
      <w:pPr>
        <w:spacing w:after="150"/>
      </w:pPr>
      <w:r>
        <w:rPr/>
        <w:t xml:space="preserve">1、外贸企业买断出口</w:t>
      </w:r>
    </w:p>
    <w:p>
      <w:pPr>
        <w:spacing w:after="150"/>
      </w:pPr>
      <w:r>
        <w:rPr/>
        <w:t xml:space="preserve">2、企业自营出口</w:t>
      </w:r>
    </w:p>
    <w:p>
      <w:pPr>
        <w:spacing w:after="150"/>
      </w:pPr>
      <w:r>
        <w:rPr/>
        <w:t xml:space="preserve">3、接受加工定单出口</w:t>
      </w:r>
    </w:p>
    <w:p>
      <w:pPr>
        <w:spacing w:after="150"/>
      </w:pPr>
      <w:r>
        <w:rPr/>
        <w:t xml:space="preserve">四、oem企业规模化提升案例剖析</w:t>
      </w:r>
    </w:p>
    <w:p>
      <w:pPr>
        <w:spacing w:after="150"/>
      </w:pPr>
      <w:r>
        <w:rPr/>
        <w:t xml:space="preserve">第四节 oem与odm并存阶段分析</w:t>
      </w:r>
    </w:p>
    <w:p>
      <w:pPr>
        <w:spacing w:after="150"/>
      </w:pPr>
      <w:r>
        <w:rPr/>
        <w:t xml:space="preserve">一、oem企业转型odm成功的关键因素</w:t>
      </w:r>
    </w:p>
    <w:p>
      <w:pPr>
        <w:spacing w:after="150"/>
      </w:pPr>
      <w:r>
        <w:rPr/>
        <w:t xml:space="preserve">二、oem企业转型odm前提条件</w:t>
      </w:r>
    </w:p>
    <w:p>
      <w:pPr>
        <w:spacing w:after="150"/>
      </w:pPr>
      <w:r>
        <w:rPr/>
        <w:t xml:space="preserve">三、oem与odm并存经营模式分析</w:t>
      </w:r>
    </w:p>
    <w:p>
      <w:pPr>
        <w:spacing w:after="150"/>
      </w:pPr>
      <w:r>
        <w:rPr/>
        <w:t xml:space="preserve">四、oem与odm并存模式优势分析</w:t>
      </w:r>
    </w:p>
    <w:p>
      <w:pPr>
        <w:spacing w:after="150"/>
      </w:pPr>
      <w:r>
        <w:rPr/>
        <w:t xml:space="preserve">五、oem企业转型odm主要途径</w:t>
      </w:r>
    </w:p>
    <w:p>
      <w:pPr>
        <w:spacing w:after="150"/>
      </w:pPr>
      <w:r>
        <w:rPr/>
        <w:t xml:space="preserve">六、oem企业转型odm风险与规避</w:t>
      </w:r>
    </w:p>
    <w:p>
      <w:pPr>
        <w:spacing w:after="150"/>
      </w:pPr>
      <w:r>
        <w:rPr/>
        <w:t xml:space="preserve">七、oem与odm并存企业案例剖析</w:t>
      </w:r>
    </w:p>
    <w:p>
      <w:pPr>
        <w:spacing w:after="150"/>
      </w:pPr>
      <w:r>
        <w:rPr/>
        <w:t xml:space="preserve">第五节 oem与obm并存阶段分析</w:t>
      </w:r>
    </w:p>
    <w:p>
      <w:pPr>
        <w:spacing w:after="150"/>
      </w:pPr>
      <w:r>
        <w:rPr/>
        <w:t xml:space="preserve">一、企业转型obm成功的关键因素</w:t>
      </w:r>
    </w:p>
    <w:p>
      <w:pPr>
        <w:spacing w:after="150"/>
      </w:pPr>
      <w:r>
        <w:rPr/>
        <w:t xml:space="preserve">二、oem企业转型obm前提条件</w:t>
      </w:r>
    </w:p>
    <w:p>
      <w:pPr>
        <w:spacing w:after="150"/>
      </w:pPr>
      <w:r>
        <w:rPr/>
        <w:t xml:space="preserve">三、oem与obm并存经营模式分析</w:t>
      </w:r>
    </w:p>
    <w:p>
      <w:pPr>
        <w:spacing w:after="150"/>
      </w:pPr>
      <w:r>
        <w:rPr/>
        <w:t xml:space="preserve">四、oem与obm并存模式优势分析</w:t>
      </w:r>
    </w:p>
    <w:p>
      <w:pPr>
        <w:spacing w:after="150"/>
      </w:pPr>
      <w:r>
        <w:rPr/>
        <w:t xml:space="preserve">五、oem企业转型obm主要途径</w:t>
      </w:r>
    </w:p>
    <w:p>
      <w:pPr>
        <w:spacing w:after="150"/>
      </w:pPr>
      <w:r>
        <w:rPr/>
        <w:t xml:space="preserve">六、oem企业转型obm风险与规避</w:t>
      </w:r>
    </w:p>
    <w:p>
      <w:pPr>
        <w:spacing w:after="150"/>
      </w:pPr>
      <w:r>
        <w:rPr/>
        <w:t xml:space="preserve">七、oem与obm并存企业案例剖析</w:t>
      </w:r>
    </w:p>
    <w:p>
      <w:pPr>
        <w:spacing w:after="150"/>
      </w:pPr>
      <w:r>
        <w:rPr/>
        <w:t xml:space="preserve">第六节 主obm经营阶段扩张模式分析</w:t>
      </w:r>
    </w:p>
    <w:p>
      <w:pPr>
        <w:spacing w:after="150"/>
      </w:pPr>
      <w:r>
        <w:rPr/>
        <w:t xml:space="preserve">一、主obm企业的市场扩张模式分析</w:t>
      </w:r>
    </w:p>
    <w:p>
      <w:pPr>
        <w:spacing w:after="150"/>
      </w:pPr>
      <w:r>
        <w:rPr/>
        <w:t xml:space="preserve">二、主obm企业的渠道扩张模式分析</w:t>
      </w:r>
    </w:p>
    <w:p>
      <w:pPr>
        <w:spacing w:after="150"/>
      </w:pPr>
      <w:r>
        <w:rPr/>
        <w:t xml:space="preserve">1、传统渠道扩张模式分析</w:t>
      </w:r>
    </w:p>
    <w:p>
      <w:pPr>
        <w:spacing w:after="150"/>
      </w:pPr>
      <w:r>
        <w:rPr/>
        <w:t xml:space="preserve">2、新兴网络营销渠道扩张分析</w:t>
      </w:r>
    </w:p>
    <w:p>
      <w:pPr>
        <w:spacing w:after="150"/>
      </w:pPr>
      <w:r>
        <w:rPr/>
        <w:t xml:space="preserve">三、主obm企业的品牌推广模式分析</w:t>
      </w:r>
    </w:p>
    <w:p>
      <w:pPr>
        <w:spacing w:after="150"/>
      </w:pPr>
      <w:r>
        <w:rPr/>
        <w:t xml:space="preserve">四、主obm企业的产品推广策略分析</w:t>
      </w:r>
    </w:p>
    <w:p>
      <w:pPr>
        <w:spacing w:after="150"/>
      </w:pPr>
      <w:r>
        <w:rPr/>
        <w:t xml:space="preserve">五、主obm企业的产品定位策略分析</w:t>
      </w:r>
    </w:p>
    <w:p>
      <w:pPr>
        <w:spacing w:after="150"/>
      </w:pPr>
      <w:r>
        <w:rPr/>
        <w:t xml:space="preserve">六、主obm企业的优势点转型思路分析</w:t>
      </w:r>
    </w:p>
    <w:p>
      <w:pPr>
        <w:spacing w:after="150"/>
      </w:pPr>
      <w:r>
        <w:rPr/>
        <w:t xml:space="preserve">七、主obm企业的平稳转型思路分析</w:t>
      </w:r>
    </w:p>
    <w:p>
      <w:pPr>
        <w:spacing w:after="150"/>
      </w:pPr>
      <w:r>
        <w:rPr/>
        <w:t xml:space="preserve">八、主obm企业的模仿式转型思路分析</w:t>
      </w:r>
    </w:p>
    <w:p>
      <w:pPr>
        <w:spacing w:after="150"/>
      </w:pPr>
      <w:r>
        <w:rPr/>
        <w:t xml:space="preserve">第七节 从oem到obm的逆向收购模式分析</w:t>
      </w:r>
    </w:p>
    <w:p>
      <w:pPr>
        <w:spacing w:after="150"/>
      </w:pPr>
      <w:r>
        <w:rPr/>
        <w:t xml:space="preserve">一、逆向收购模式适用企业分析</w:t>
      </w:r>
    </w:p>
    <w:p>
      <w:pPr>
        <w:spacing w:after="150"/>
      </w:pPr>
      <w:r>
        <w:rPr/>
        <w:t xml:space="preserve">二、逆向收购模式主要特点分析</w:t>
      </w:r>
    </w:p>
    <w:p>
      <w:pPr>
        <w:spacing w:after="150"/>
      </w:pPr>
      <w:r>
        <w:rPr/>
        <w:t xml:space="preserve">三、逆向收购模式主要风险与规避</w:t>
      </w:r>
    </w:p>
    <w:p>
      <w:pPr>
        <w:spacing w:after="150"/>
      </w:pPr>
      <w:r>
        <w:rPr/>
        <w:t xml:space="preserve">四、逆向收购模式典型案例</w:t>
      </w:r>
    </w:p>
    <w:p>
      <w:pPr>
        <w:spacing w:after="150"/>
      </w:pPr>
      <w:r>
        <w:rPr/>
        <w:t xml:space="preserve">第八节 加工贸易企业转型案例分析</w:t>
      </w:r>
    </w:p>
    <w:p>
      <w:pPr>
        <w:spacing w:after="150"/>
      </w:pPr>
      <w:r>
        <w:rPr/>
        <w:t xml:space="preserve">一、成功案例剖析</w:t>
      </w:r>
    </w:p>
    <w:p>
      <w:pPr>
        <w:spacing w:after="150"/>
      </w:pPr>
      <w:r>
        <w:rPr/>
        <w:t xml:space="preserve">1、广东格兰仕集团转型案例</w:t>
      </w:r>
    </w:p>
    <w:p>
      <w:pPr>
        <w:spacing w:after="150"/>
      </w:pPr>
      <w:r>
        <w:rPr/>
        <w:t xml:space="preserve">2、万向集团转型案例</w:t>
      </w:r>
    </w:p>
    <w:p>
      <w:pPr>
        <w:spacing w:after="150"/>
      </w:pPr>
      <w:r>
        <w:rPr/>
        <w:t xml:space="preserve">3、东菱凯琴集团转型案例</w:t>
      </w:r>
    </w:p>
    <w:p>
      <w:pPr>
        <w:spacing w:after="150"/>
      </w:pPr>
      <w:r>
        <w:rPr/>
        <w:t xml:space="preserve">4、东晶电子转型案例</w:t>
      </w:r>
    </w:p>
    <w:p>
      <w:pPr>
        <w:spacing w:after="150"/>
      </w:pPr>
      <w:r>
        <w:rPr/>
        <w:t xml:space="preserve">二、失败案例剖析</w:t>
      </w:r>
    </w:p>
    <w:p>
      <w:pPr>
        <w:spacing w:after="150"/>
      </w:pPr>
      <w:r>
        <w:rPr/>
        <w:t xml:space="preserve">1、上海迪比特实业转型案例</w:t>
      </w:r>
    </w:p>
    <w:p>
      <w:pPr>
        <w:spacing w:after="150"/>
      </w:pPr>
      <w:r>
        <w:rPr/>
        <w:t xml:space="preserve">2、佛山市利达玩具转型案例</w:t>
      </w:r>
    </w:p>
    <w:p>
      <w:pPr>
        <w:spacing w:after="150"/>
      </w:pPr>
      <w:r>
        <w:rPr/>
        <w:t xml:space="preserve">3、深圳阳光塑胶转型案例</w:t>
      </w:r>
    </w:p>
    <w:p>
      <w:pPr>
        <w:spacing w:after="150"/>
      </w:pPr>
      <w:r>
        <w:rPr/>
        <w:t xml:space="preserve">4、东莞合俊玩具厂转型案例</w:t>
      </w:r>
    </w:p>
    <w:p>
      <w:pPr>
        <w:spacing w:after="150"/>
      </w:pPr>
      <w:r>
        <w:rPr>
          <w:b w:val="1"/>
          <w:bCs w:val="1"/>
        </w:rPr>
        <w:t xml:space="preserve">第六章 中国加工贸易行业商业模式构建与实施策略</w:t>
      </w:r>
    </w:p>
    <w:p>
      <w:pPr>
        <w:spacing w:after="150"/>
      </w:pPr>
      <w:r>
        <w:rPr/>
        <w:t xml:space="preserve">第一节 加工贸易行业商业模式要素与特征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加工贸易行业企业商业模式构建步骤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加工贸易行业商业模式的实施策略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中国加工贸易行业互联网+商业模式创新转型分析</w:t>
      </w:r>
    </w:p>
    <w:p>
      <w:pPr>
        <w:spacing w:after="150"/>
      </w:pPr>
      <w:r>
        <w:rPr/>
        <w:t xml:space="preserve">第一节 互联网对加工贸易行业的影响</w:t>
      </w:r>
    </w:p>
    <w:p>
      <w:pPr>
        <w:spacing w:after="150"/>
      </w:pPr>
      <w:r>
        <w:rPr/>
        <w:t xml:space="preserve">一、智能加工贸易设备发展情况分析</w:t>
      </w:r>
    </w:p>
    <w:p>
      <w:pPr>
        <w:spacing w:after="150"/>
      </w:pPr>
      <w:r>
        <w:rPr/>
        <w:t xml:space="preserve">1、智能加工贸易设备发展概况</w:t>
      </w:r>
    </w:p>
    <w:p>
      <w:pPr>
        <w:spacing w:after="150"/>
      </w:pPr>
      <w:r>
        <w:rPr/>
        <w:t xml:space="preserve">2、主要加工贸易app应用情况</w:t>
      </w:r>
    </w:p>
    <w:p>
      <w:pPr>
        <w:spacing w:after="150"/>
      </w:pPr>
      <w:r>
        <w:rPr/>
        <w:t xml:space="preserve">二、加工贸易智能设备经营模式分析</w:t>
      </w:r>
    </w:p>
    <w:p>
      <w:pPr>
        <w:spacing w:after="150"/>
      </w:pPr>
      <w:r>
        <w:rPr/>
        <w:t xml:space="preserve">1、智能硬件模式</w:t>
      </w:r>
    </w:p>
    <w:p>
      <w:pPr>
        <w:spacing w:after="150"/>
      </w:pPr>
      <w:r>
        <w:rPr/>
        <w:t xml:space="preserve">2、加工贸易app模式</w:t>
      </w:r>
    </w:p>
    <w:p>
      <w:pPr>
        <w:spacing w:after="150"/>
      </w:pPr>
      <w:r>
        <w:rPr/>
        <w:t xml:space="preserve">3、虚实结合模式</w:t>
      </w:r>
    </w:p>
    <w:p>
      <w:pPr>
        <w:spacing w:after="150"/>
      </w:pPr>
      <w:r>
        <w:rPr/>
        <w:t xml:space="preserve">4、个性化资讯模式</w:t>
      </w:r>
    </w:p>
    <w:p>
      <w:pPr>
        <w:spacing w:after="150"/>
      </w:pPr>
      <w:r>
        <w:rPr/>
        <w:t xml:space="preserve">三、智能设备对加工贸易行业的影响分析</w:t>
      </w:r>
    </w:p>
    <w:p>
      <w:pPr>
        <w:spacing w:after="150"/>
      </w:pPr>
      <w:r>
        <w:rPr/>
        <w:t xml:space="preserve">1、智能设备对加工贸易行业的影响</w:t>
      </w:r>
    </w:p>
    <w:p>
      <w:pPr>
        <w:spacing w:after="150"/>
      </w:pPr>
      <w:r>
        <w:rPr/>
        <w:t xml:space="preserve">2、加工贸易智能设备的发展趋势分析</w:t>
      </w:r>
    </w:p>
    <w:p>
      <w:pPr>
        <w:spacing w:after="150"/>
      </w:pPr>
      <w:r>
        <w:rPr/>
        <w:t xml:space="preserve">第二节 互联网+加工贸易发展模式分析</w:t>
      </w:r>
    </w:p>
    <w:p>
      <w:pPr>
        <w:spacing w:after="150"/>
      </w:pPr>
      <w:r>
        <w:rPr/>
        <w:t xml:space="preserve">一、互联网+加工贸易商业模式解析</w:t>
      </w:r>
    </w:p>
    <w:p>
      <w:pPr>
        <w:spacing w:after="150"/>
      </w:pPr>
      <w:r>
        <w:rPr/>
        <w:t xml:space="preserve">1、加工贸易o2o模式分析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二、互联网+加工贸易案例分析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三、互联网背景下加工贸易行业发展趋势分析</w:t>
      </w:r>
    </w:p>
    <w:p>
      <w:pPr>
        <w:spacing w:after="150"/>
      </w:pPr>
      <w:r>
        <w:rPr>
          <w:b w:val="1"/>
          <w:bCs w:val="1"/>
        </w:rPr>
        <w:t xml:space="preserve">第四部分 行业全景调研</w:t>
      </w:r>
    </w:p>
    <w:p>
      <w:pPr>
        <w:spacing w:after="150"/>
      </w:pPr>
      <w:r>
        <w:rPr>
          <w:b w:val="1"/>
          <w:bCs w:val="1"/>
        </w:rPr>
        <w:t xml:space="preserve">第八章 重点领域加工贸易企业发展与转型策略调研</w:t>
      </w:r>
    </w:p>
    <w:p>
      <w:pPr>
        <w:spacing w:after="150"/>
      </w:pPr>
      <w:r>
        <w:rPr/>
        <w:t xml:space="preserve">第一节 电子加工贸易企业发展与转型分析</w:t>
      </w:r>
    </w:p>
    <w:p>
      <w:pPr>
        <w:spacing w:after="150"/>
      </w:pPr>
      <w:r>
        <w:rPr/>
        <w:t xml:space="preserve">一、电子加工贸易行业发展现状</w:t>
      </w:r>
    </w:p>
    <w:p>
      <w:pPr>
        <w:spacing w:after="150"/>
      </w:pPr>
      <w:r>
        <w:rPr/>
        <w:t xml:space="preserve">1、电子加工贸易行业发展历程</w:t>
      </w:r>
    </w:p>
    <w:p>
      <w:pPr>
        <w:spacing w:after="150"/>
      </w:pPr>
      <w:r>
        <w:rPr/>
        <w:t xml:space="preserve">2、电子加工贸易行业市场规模</w:t>
      </w:r>
    </w:p>
    <w:p>
      <w:pPr>
        <w:spacing w:after="150"/>
      </w:pPr>
      <w:r>
        <w:rPr/>
        <w:t xml:space="preserve">3、电子加工贸易行业竞争格局</w:t>
      </w:r>
    </w:p>
    <w:p>
      <w:pPr>
        <w:spacing w:after="150"/>
      </w:pPr>
      <w:r>
        <w:rPr/>
        <w:t xml:space="preserve">4、电子加工贸易行业利润水平</w:t>
      </w:r>
    </w:p>
    <w:p>
      <w:pPr>
        <w:spacing w:after="150"/>
      </w:pPr>
      <w:r>
        <w:rPr/>
        <w:t xml:space="preserve">5、电子加工贸易行业发展特点</w:t>
      </w:r>
    </w:p>
    <w:p>
      <w:pPr>
        <w:spacing w:after="150"/>
      </w:pPr>
      <w:r>
        <w:rPr/>
        <w:t xml:space="preserve">二、电子加工贸易行业细分领域发展分析</w:t>
      </w:r>
    </w:p>
    <w:p>
      <w:pPr>
        <w:spacing w:after="150"/>
      </w:pPr>
      <w:r>
        <w:rPr/>
        <w:t xml:space="preserve">1、手机加工贸易行业发展分析</w:t>
      </w:r>
    </w:p>
    <w:p>
      <w:pPr>
        <w:spacing w:after="150"/>
      </w:pPr>
      <w:r>
        <w:rPr/>
        <w:t xml:space="preserve">2、pc加工贸易行业发展分析</w:t>
      </w:r>
    </w:p>
    <w:p>
      <w:pPr>
        <w:spacing w:after="150"/>
      </w:pPr>
      <w:r>
        <w:rPr/>
        <w:t xml:space="preserve">3、平板加工贸易行业发展分析</w:t>
      </w:r>
    </w:p>
    <w:p>
      <w:pPr>
        <w:spacing w:after="150"/>
      </w:pPr>
      <w:r>
        <w:rPr/>
        <w:t xml:space="preserve">4、其他电子加工贸易发展分析</w:t>
      </w:r>
    </w:p>
    <w:p>
      <w:pPr>
        <w:spacing w:after="150"/>
      </w:pPr>
      <w:r>
        <w:rPr/>
        <w:t xml:space="preserve">三、电子加工贸易企业转型模式分析</w:t>
      </w:r>
    </w:p>
    <w:p>
      <w:pPr>
        <w:spacing w:after="150"/>
      </w:pPr>
      <w:r>
        <w:rPr/>
        <w:t xml:space="preserve">1、电子加工贸易企业整体转型情况</w:t>
      </w:r>
    </w:p>
    <w:p>
      <w:pPr>
        <w:spacing w:after="150"/>
      </w:pPr>
      <w:r>
        <w:rPr/>
        <w:t xml:space="preserve">2、台湾电子加工贸易企业转型模式借鉴</w:t>
      </w:r>
    </w:p>
    <w:p>
      <w:pPr>
        <w:spacing w:after="150"/>
      </w:pPr>
      <w:r>
        <w:rPr/>
        <w:t xml:space="preserve">3、电子加工贸易企业转型失败原因分析</w:t>
      </w:r>
    </w:p>
    <w:p>
      <w:pPr>
        <w:spacing w:after="150"/>
      </w:pPr>
      <w:r>
        <w:rPr/>
        <w:t xml:space="preserve">4、中国电子加工贸易企业转型模式建议</w:t>
      </w:r>
    </w:p>
    <w:p>
      <w:pPr>
        <w:spacing w:after="150"/>
      </w:pPr>
      <w:r>
        <w:rPr/>
        <w:t xml:space="preserve">第二节 纺织加工贸易企业发展与转型分析</w:t>
      </w:r>
    </w:p>
    <w:p>
      <w:pPr>
        <w:spacing w:after="150"/>
      </w:pPr>
      <w:r>
        <w:rPr/>
        <w:t xml:space="preserve">一、纺织加工贸易行业发展现状</w:t>
      </w:r>
    </w:p>
    <w:p>
      <w:pPr>
        <w:spacing w:after="150"/>
      </w:pPr>
      <w:r>
        <w:rPr/>
        <w:t xml:space="preserve">1、纺织加工贸易行业发展历程</w:t>
      </w:r>
    </w:p>
    <w:p>
      <w:pPr>
        <w:spacing w:after="150"/>
      </w:pPr>
      <w:r>
        <w:rPr/>
        <w:t xml:space="preserve">2、纺织加工贸易行业市场规模</w:t>
      </w:r>
    </w:p>
    <w:p>
      <w:pPr>
        <w:spacing w:after="150"/>
      </w:pPr>
      <w:r>
        <w:rPr/>
        <w:t xml:space="preserve">3、纺织加工贸易行业竞争格局</w:t>
      </w:r>
    </w:p>
    <w:p>
      <w:pPr>
        <w:spacing w:after="150"/>
      </w:pPr>
      <w:r>
        <w:rPr/>
        <w:t xml:space="preserve">4、纺织加工贸易行业利润水平</w:t>
      </w:r>
    </w:p>
    <w:p>
      <w:pPr>
        <w:spacing w:after="150"/>
      </w:pPr>
      <w:r>
        <w:rPr/>
        <w:t xml:space="preserve">5、纺织加工贸易行业发展特点</w:t>
      </w:r>
    </w:p>
    <w:p>
      <w:pPr>
        <w:spacing w:after="150"/>
      </w:pPr>
      <w:r>
        <w:rPr/>
        <w:t xml:space="preserve">二、纺织加工贸易行业细分领域发展分析</w:t>
      </w:r>
    </w:p>
    <w:p>
      <w:pPr>
        <w:spacing w:after="150"/>
      </w:pPr>
      <w:r>
        <w:rPr/>
        <w:t xml:space="preserve">1、服装加工贸易行业发展分析</w:t>
      </w:r>
    </w:p>
    <w:p>
      <w:pPr>
        <w:spacing w:after="150"/>
      </w:pPr>
      <w:r>
        <w:rPr/>
        <w:t xml:space="preserve">2、家纺加工贸易行业发展分析</w:t>
      </w:r>
    </w:p>
    <w:p>
      <w:pPr>
        <w:spacing w:after="150"/>
      </w:pPr>
      <w:r>
        <w:rPr/>
        <w:t xml:space="preserve">3、其他纺织加工贸易发展分析</w:t>
      </w:r>
    </w:p>
    <w:p>
      <w:pPr>
        <w:spacing w:after="150"/>
      </w:pPr>
      <w:r>
        <w:rPr/>
        <w:t xml:space="preserve">三、纺织加工贸易企业转型模式分析</w:t>
      </w:r>
    </w:p>
    <w:p>
      <w:pPr>
        <w:spacing w:after="150"/>
      </w:pPr>
      <w:r>
        <w:rPr/>
        <w:t xml:space="preserve">1、纺织加工贸易企业整体转型情况</w:t>
      </w:r>
    </w:p>
    <w:p>
      <w:pPr>
        <w:spacing w:after="150"/>
      </w:pPr>
      <w:r>
        <w:rPr/>
        <w:t xml:space="preserve">2、中国纺织加工贸易企业转型模式建议</w:t>
      </w:r>
    </w:p>
    <w:p>
      <w:pPr>
        <w:spacing w:after="150"/>
      </w:pPr>
      <w:r>
        <w:rPr/>
        <w:t xml:space="preserve">第三节 家电加工贸易企业发展与转型分析</w:t>
      </w:r>
    </w:p>
    <w:p>
      <w:pPr>
        <w:spacing w:after="150"/>
      </w:pPr>
      <w:r>
        <w:rPr/>
        <w:t xml:space="preserve">一、家电加工贸易行业发展现状</w:t>
      </w:r>
    </w:p>
    <w:p>
      <w:pPr>
        <w:spacing w:after="150"/>
      </w:pPr>
      <w:r>
        <w:rPr/>
        <w:t xml:space="preserve">1、家电加工贸易行业发展历程</w:t>
      </w:r>
    </w:p>
    <w:p>
      <w:pPr>
        <w:spacing w:after="150"/>
      </w:pPr>
      <w:r>
        <w:rPr/>
        <w:t xml:space="preserve">2、家电加工贸易行业市场规模</w:t>
      </w:r>
    </w:p>
    <w:p>
      <w:pPr>
        <w:spacing w:after="150"/>
      </w:pPr>
      <w:r>
        <w:rPr/>
        <w:t xml:space="preserve">3、家电加工贸易行业竞争格局</w:t>
      </w:r>
    </w:p>
    <w:p>
      <w:pPr>
        <w:spacing w:after="150"/>
      </w:pPr>
      <w:r>
        <w:rPr/>
        <w:t xml:space="preserve">4、家电加工贸易行业利润水平</w:t>
      </w:r>
    </w:p>
    <w:p>
      <w:pPr>
        <w:spacing w:after="150"/>
      </w:pPr>
      <w:r>
        <w:rPr/>
        <w:t xml:space="preserve">5、家电加工贸易行业发展特点</w:t>
      </w:r>
    </w:p>
    <w:p>
      <w:pPr>
        <w:spacing w:after="150"/>
      </w:pPr>
      <w:r>
        <w:rPr/>
        <w:t xml:space="preserve">二、家电加工贸易行业细分领域发展分析</w:t>
      </w:r>
    </w:p>
    <w:p>
      <w:pPr>
        <w:spacing w:after="150"/>
      </w:pPr>
      <w:r>
        <w:rPr/>
        <w:t xml:space="preserve">1、电视加工贸易行业发展分析</w:t>
      </w:r>
    </w:p>
    <w:p>
      <w:pPr>
        <w:spacing w:after="150"/>
      </w:pPr>
      <w:r>
        <w:rPr/>
        <w:t xml:space="preserve">2、洗衣机加工贸易行业发展分析</w:t>
      </w:r>
    </w:p>
    <w:p>
      <w:pPr>
        <w:spacing w:after="150"/>
      </w:pPr>
      <w:r>
        <w:rPr/>
        <w:t xml:space="preserve">3、冰箱加工贸易行业发展分析</w:t>
      </w:r>
    </w:p>
    <w:p>
      <w:pPr>
        <w:spacing w:after="150"/>
      </w:pPr>
      <w:r>
        <w:rPr/>
        <w:t xml:space="preserve">4、空调加工贸易行业发展分析</w:t>
      </w:r>
    </w:p>
    <w:p>
      <w:pPr>
        <w:spacing w:after="150"/>
      </w:pPr>
      <w:r>
        <w:rPr/>
        <w:t xml:space="preserve">5、其他家电加工贸易发展分析</w:t>
      </w:r>
    </w:p>
    <w:p>
      <w:pPr>
        <w:spacing w:after="150"/>
      </w:pPr>
      <w:r>
        <w:rPr/>
        <w:t xml:space="preserve">三、家电加工贸易企业转型模式分析</w:t>
      </w:r>
    </w:p>
    <w:p>
      <w:pPr>
        <w:spacing w:after="150"/>
      </w:pPr>
      <w:r>
        <w:rPr/>
        <w:t xml:space="preserve">1、家电加工贸易企业整体转型情况</w:t>
      </w:r>
    </w:p>
    <w:p>
      <w:pPr>
        <w:spacing w:after="150"/>
      </w:pPr>
      <w:r>
        <w:rPr/>
        <w:t xml:space="preserve">2、中国家电加工贸易企业转型模式建议</w:t>
      </w:r>
    </w:p>
    <w:p>
      <w:pPr>
        <w:spacing w:after="150"/>
      </w:pPr>
      <w:r>
        <w:rPr/>
        <w:t xml:space="preserve">第四节 化妆品加工贸易企业发展与转型分析</w:t>
      </w:r>
    </w:p>
    <w:p>
      <w:pPr>
        <w:spacing w:after="150"/>
      </w:pPr>
      <w:r>
        <w:rPr/>
        <w:t xml:space="preserve">一、化妆品加工贸易行业发展现状</w:t>
      </w:r>
    </w:p>
    <w:p>
      <w:pPr>
        <w:spacing w:after="150"/>
      </w:pPr>
      <w:r>
        <w:rPr/>
        <w:t xml:space="preserve">1、化妆品加工贸易行业发展历程</w:t>
      </w:r>
    </w:p>
    <w:p>
      <w:pPr>
        <w:spacing w:after="150"/>
      </w:pPr>
      <w:r>
        <w:rPr/>
        <w:t xml:space="preserve">2、化妆品加工贸易行业市场规模</w:t>
      </w:r>
    </w:p>
    <w:p>
      <w:pPr>
        <w:spacing w:after="150"/>
      </w:pPr>
      <w:r>
        <w:rPr/>
        <w:t xml:space="preserve">3、化妆品加工贸易行业竞争格局</w:t>
      </w:r>
    </w:p>
    <w:p>
      <w:pPr>
        <w:spacing w:after="150"/>
      </w:pPr>
      <w:r>
        <w:rPr/>
        <w:t xml:space="preserve">4、化妆品加工贸易行业利润水平</w:t>
      </w:r>
    </w:p>
    <w:p>
      <w:pPr>
        <w:spacing w:after="150"/>
      </w:pPr>
      <w:r>
        <w:rPr/>
        <w:t xml:space="preserve">5、化妆品加工贸易行业发展特点</w:t>
      </w:r>
    </w:p>
    <w:p>
      <w:pPr>
        <w:spacing w:after="150"/>
      </w:pPr>
      <w:r>
        <w:rPr/>
        <w:t xml:space="preserve">二、化妆品加工贸易企业转型模式分析</w:t>
      </w:r>
    </w:p>
    <w:p>
      <w:pPr>
        <w:spacing w:after="150"/>
      </w:pPr>
      <w:r>
        <w:rPr/>
        <w:t xml:space="preserve">1、化妆品加工贸易企业整体转型情况</w:t>
      </w:r>
    </w:p>
    <w:p>
      <w:pPr>
        <w:spacing w:after="150"/>
      </w:pPr>
      <w:r>
        <w:rPr/>
        <w:t xml:space="preserve">2、化妆品加工贸易企业转型案例分析</w:t>
      </w:r>
    </w:p>
    <w:p>
      <w:pPr>
        <w:spacing w:after="150"/>
      </w:pPr>
      <w:r>
        <w:rPr/>
        <w:t xml:space="preserve">3、化妆品加工贸易企业转型失败原因分析</w:t>
      </w:r>
    </w:p>
    <w:p>
      <w:pPr>
        <w:spacing w:after="150"/>
      </w:pPr>
      <w:r>
        <w:rPr/>
        <w:t xml:space="preserve">4、中国化妆品加工贸易企业转型模式建议</w:t>
      </w:r>
    </w:p>
    <w:p>
      <w:pPr>
        <w:spacing w:after="150"/>
      </w:pPr>
      <w:r>
        <w:rPr/>
        <w:t xml:space="preserve">3、新加坡加工贸易行业转型经验借鉴</w:t>
      </w:r>
    </w:p>
    <w:p>
      <w:pPr>
        <w:spacing w:after="150"/>
      </w:pPr>
      <w:r>
        <w:rPr>
          <w:b w:val="1"/>
          <w:bCs w:val="1"/>
        </w:rPr>
        <w:t xml:space="preserve">第九章 加工贸易行业企业经营情况与转型升级分析</w:t>
      </w:r>
    </w:p>
    <w:p>
      <w:pPr>
        <w:spacing w:after="150"/>
      </w:pPr>
      <w:r>
        <w:rPr/>
        <w:t xml:space="preserve">第一节 台湾地区领先加工贸易企业发展与转型分析</w:t>
      </w:r>
    </w:p>
    <w:p>
      <w:pPr>
        <w:spacing w:after="150"/>
      </w:pPr>
      <w:r>
        <w:rPr/>
        <w:t xml:space="preserve">一、深圳富泰宏精密工业有限公司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二、华硕电脑(香港)股份有限公司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三、仁宝电脑工业(中国)有限公司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四、捷安特(中国)有限公司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五、宝成国际集团</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六、广达电脑股份有限公司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七、纬创资通股份有限公司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八、台湾积体电路制造股份有限公司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第二节 大陆地区领先加工贸易企业发展与转型分析</w:t>
      </w:r>
    </w:p>
    <w:p>
      <w:pPr>
        <w:spacing w:after="150"/>
      </w:pPr>
      <w:r>
        <w:rPr/>
        <w:t xml:space="preserve">一、联想集团有限公司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二、比亚迪股份有限公司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三、tcl集团股份有限公司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四、中芯国际集成电路制造有限公司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五、上海华虹宏力半导体制造有限公司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六、和舰芯片制造(苏州)股份有限公司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七、广东奥马电器股份有限公司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八、广州科玛化妆品制造有限公司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九、广州宝生堂化妆品有限公司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十、深圳市佳士科技股份有限公司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十一、安踏体育用品集团有限公司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十二、深圳市卓翼科技股份有限公司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第三节 国外领先加工贸易企业发展与转型分析</w:t>
      </w:r>
    </w:p>
    <w:p>
      <w:pPr>
        <w:spacing w:after="150"/>
      </w:pPr>
      <w:r>
        <w:rPr/>
        <w:t xml:space="preserve">一、英特尔公司(intc)</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二、三星电子(ssnlf)</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三、lg display</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四、美光科技</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五、夏普</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六、空中客车公司(airbus)</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七、索尼</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八、恩斯迈</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九、展讯通信</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十、佳能</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b w:val="1"/>
          <w:bCs w:val="1"/>
        </w:rPr>
        <w:t xml:space="preserve">第四部分 行业投资前景分析</w:t>
      </w:r>
    </w:p>
    <w:p>
      <w:pPr>
        <w:spacing w:after="150"/>
      </w:pPr>
      <w:r>
        <w:rPr>
          <w:b w:val="1"/>
          <w:bCs w:val="1"/>
        </w:rPr>
        <w:t xml:space="preserve">第十章 2024-2029年中国加工贸易行业发展前景预测分析</w:t>
      </w:r>
    </w:p>
    <w:p>
      <w:pPr>
        <w:spacing w:after="150"/>
      </w:pPr>
      <w:r>
        <w:rPr/>
        <w:t xml:space="preserve">第一节 2024-2029年加工贸易行业发展前景及趋势预测分析</w:t>
      </w:r>
    </w:p>
    <w:p>
      <w:pPr>
        <w:spacing w:after="150"/>
      </w:pPr>
      <w:r>
        <w:rPr/>
        <w:t xml:space="preserve">一、加工贸易行业的发展目标</w:t>
      </w:r>
    </w:p>
    <w:p>
      <w:pPr>
        <w:spacing w:after="150"/>
      </w:pPr>
      <w:r>
        <w:rPr/>
        <w:t xml:space="preserve">1、产品技术含量和附加值提升</w:t>
      </w:r>
    </w:p>
    <w:p>
      <w:pPr>
        <w:spacing w:after="150"/>
      </w:pPr>
      <w:r>
        <w:rPr/>
        <w:t xml:space="preserve">2、向生产制造与服务贸易融合发展转变</w:t>
      </w:r>
    </w:p>
    <w:p>
      <w:pPr>
        <w:spacing w:after="150"/>
      </w:pPr>
      <w:r>
        <w:rPr/>
        <w:t xml:space="preserve">3、由加工组装企业向技术、品牌、营销型企业转变</w:t>
      </w:r>
    </w:p>
    <w:p>
      <w:pPr>
        <w:spacing w:after="150"/>
      </w:pPr>
      <w:r>
        <w:rPr/>
        <w:t xml:space="preserve">4、逐步实现东中西部协调发展和境内外合理布局</w:t>
      </w:r>
    </w:p>
    <w:p>
      <w:pPr>
        <w:spacing w:after="150"/>
      </w:pPr>
      <w:r>
        <w:rPr/>
        <w:t xml:space="preserve">5、由要素驱动为主向要素驱动和创新驱动相结合转变</w:t>
      </w:r>
    </w:p>
    <w:p>
      <w:pPr>
        <w:spacing w:after="150"/>
      </w:pPr>
      <w:r>
        <w:rPr/>
        <w:t xml:space="preserve">二、加工贸易行业的政策导向分析</w:t>
      </w:r>
    </w:p>
    <w:p>
      <w:pPr>
        <w:spacing w:after="150"/>
      </w:pPr>
      <w:r>
        <w:rPr/>
        <w:t xml:space="preserve">1、加强产业链分工合作</w:t>
      </w:r>
    </w:p>
    <w:p>
      <w:pPr>
        <w:spacing w:after="150"/>
      </w:pPr>
      <w:r>
        <w:rPr/>
        <w:t xml:space="preserve">2、促进产业融合升级</w:t>
      </w:r>
    </w:p>
    <w:p>
      <w:pPr>
        <w:spacing w:after="150"/>
      </w:pPr>
      <w:r>
        <w:rPr/>
        <w:t xml:space="preserve">3、增强企业创新能力</w:t>
      </w:r>
    </w:p>
    <w:p>
      <w:pPr>
        <w:spacing w:after="150"/>
      </w:pPr>
      <w:r>
        <w:rPr/>
        <w:t xml:space="preserve">4、稳定传统优势产业</w:t>
      </w:r>
    </w:p>
    <w:p>
      <w:pPr>
        <w:spacing w:after="150"/>
      </w:pPr>
      <w:r>
        <w:rPr/>
        <w:t xml:space="preserve">5、大力发展先进制造业和新兴产业</w:t>
      </w:r>
    </w:p>
    <w:p>
      <w:pPr>
        <w:spacing w:after="150"/>
      </w:pPr>
      <w:r>
        <w:rPr/>
        <w:t xml:space="preserve">6、支持发展生产性服务业</w:t>
      </w:r>
    </w:p>
    <w:p>
      <w:pPr>
        <w:spacing w:after="150"/>
      </w:pPr>
      <w:r>
        <w:rPr/>
        <w:t xml:space="preserve">7、继续发挥沿海地区示范带动作用</w:t>
      </w:r>
    </w:p>
    <w:p>
      <w:pPr>
        <w:spacing w:after="150"/>
      </w:pPr>
      <w:r>
        <w:rPr/>
        <w:t xml:space="preserve">8、推动加工贸易产业集群发展</w:t>
      </w:r>
    </w:p>
    <w:p>
      <w:pPr>
        <w:spacing w:after="150"/>
      </w:pPr>
      <w:r>
        <w:rPr/>
        <w:t xml:space="preserve">第二节 2024-2029年加工贸易行业发展前景预测</w:t>
      </w:r>
    </w:p>
    <w:p>
      <w:pPr>
        <w:spacing w:after="150"/>
      </w:pPr>
      <w:r>
        <w:rPr/>
        <w:t xml:space="preserve">一、2024-2029年加工贸易行业供应规模预测</w:t>
      </w:r>
    </w:p>
    <w:p>
      <w:pPr>
        <w:spacing w:after="150"/>
      </w:pPr>
      <w:r>
        <w:rPr/>
        <w:t xml:space="preserve">二、2024-2029年加工贸易行业市场规模预测</w:t>
      </w:r>
    </w:p>
    <w:p>
      <w:pPr>
        <w:spacing w:after="150"/>
      </w:pPr>
      <w:r>
        <w:rPr/>
        <w:t xml:space="preserve">三、2024-2029年加工贸易行业盈利前景预测</w:t>
      </w:r>
    </w:p>
    <w:p>
      <w:pPr>
        <w:spacing w:after="150"/>
      </w:pPr>
      <w:r>
        <w:rPr>
          <w:b w:val="1"/>
          <w:bCs w:val="1"/>
        </w:rPr>
        <w:t xml:space="preserve">第十一章 加工贸易行业发展战略及投资建议分析</w:t>
      </w:r>
    </w:p>
    <w:p>
      <w:pPr>
        <w:spacing w:after="150"/>
      </w:pPr>
      <w:r>
        <w:rPr/>
        <w:t xml:space="preserve">第一节 国内环境背景下加工贸易发展的swot分析</w:t>
      </w:r>
    </w:p>
    <w:p>
      <w:pPr>
        <w:spacing w:after="150"/>
      </w:pPr>
      <w:r>
        <w:rPr/>
        <w:t xml:space="preserve">一、国家战略对加工贸易产业的影响分析</w:t>
      </w:r>
    </w:p>
    <w:p>
      <w:pPr>
        <w:spacing w:after="150"/>
      </w:pPr>
      <w:r>
        <w:rPr/>
        <w:t xml:space="preserve">1、对加工贸易市场资源配置的影响</w:t>
      </w:r>
    </w:p>
    <w:p>
      <w:pPr>
        <w:spacing w:after="150"/>
      </w:pPr>
      <w:r>
        <w:rPr/>
        <w:t xml:space="preserve">2、对加工贸易产业市场格局的影响</w:t>
      </w:r>
    </w:p>
    <w:p>
      <w:pPr>
        <w:spacing w:after="150"/>
      </w:pPr>
      <w:r>
        <w:rPr/>
        <w:t xml:space="preserve">3、对加工贸易产业发展方式的影响</w:t>
      </w:r>
    </w:p>
    <w:p>
      <w:pPr>
        <w:spacing w:after="150"/>
      </w:pPr>
      <w:r>
        <w:rPr/>
        <w:t xml:space="preserve">二、加工贸易国家战略背景下加工贸易发展的swot分析</w:t>
      </w:r>
    </w:p>
    <w:p>
      <w:pPr>
        <w:spacing w:after="150"/>
      </w:pPr>
      <w:r>
        <w:rPr/>
        <w:t xml:space="preserve">1、加工贸易发展的优势分析</w:t>
      </w:r>
    </w:p>
    <w:p>
      <w:pPr>
        <w:spacing w:after="150"/>
      </w:pPr>
      <w:r>
        <w:rPr/>
        <w:t xml:space="preserve">2、加工贸易发展的劣势分析</w:t>
      </w:r>
    </w:p>
    <w:p>
      <w:pPr>
        <w:spacing w:after="150"/>
      </w:pPr>
      <w:r>
        <w:rPr/>
        <w:t xml:space="preserve">3、加工贸易发展的机遇分析</w:t>
      </w:r>
    </w:p>
    <w:p>
      <w:pPr>
        <w:spacing w:after="150"/>
      </w:pPr>
      <w:r>
        <w:rPr/>
        <w:t xml:space="preserve">4、加工贸易发展面临的挑战</w:t>
      </w:r>
    </w:p>
    <w:p>
      <w:pPr>
        <w:spacing w:after="150"/>
      </w:pPr>
      <w:r>
        <w:rPr/>
        <w:t xml:space="preserve">第二节 加工贸易企业转型瓶颈分析</w:t>
      </w:r>
    </w:p>
    <w:p>
      <w:pPr>
        <w:spacing w:after="150"/>
      </w:pPr>
      <w:r>
        <w:rPr/>
        <w:t xml:space="preserve">一、加工贸易企业核心技术瓶颈分析</w:t>
      </w:r>
    </w:p>
    <w:p>
      <w:pPr>
        <w:spacing w:after="150"/>
      </w:pPr>
      <w:r>
        <w:rPr/>
        <w:t xml:space="preserve">二、加工贸易企业研发能力瓶颈分析</w:t>
      </w:r>
    </w:p>
    <w:p>
      <w:pPr>
        <w:spacing w:after="150"/>
      </w:pPr>
      <w:r>
        <w:rPr/>
        <w:t xml:space="preserve">三、加工贸易企业市场产能过剩瓶颈</w:t>
      </w:r>
    </w:p>
    <w:p>
      <w:pPr>
        <w:spacing w:after="150"/>
      </w:pPr>
      <w:r>
        <w:rPr/>
        <w:t xml:space="preserve">四、加工贸易企业转型资力实力瓶颈</w:t>
      </w:r>
    </w:p>
    <w:p>
      <w:pPr>
        <w:spacing w:after="150"/>
      </w:pPr>
      <w:r>
        <w:rPr/>
        <w:t xml:space="preserve">五、加工贸易企业市场开拓瓶颈分析</w:t>
      </w:r>
    </w:p>
    <w:p>
      <w:pPr>
        <w:spacing w:after="150"/>
      </w:pPr>
      <w:r>
        <w:rPr/>
        <w:t xml:space="preserve">第三节 中道泰和加工贸易企业发展建议</w:t>
      </w:r>
    </w:p>
    <w:p>
      <w:pPr>
        <w:spacing w:after="150"/>
      </w:pPr>
      <w:r>
        <w:rPr/>
        <w:t xml:space="preserve">一、加工贸易企业存在的问题</w:t>
      </w:r>
    </w:p>
    <w:p>
      <w:pPr>
        <w:spacing w:after="150"/>
      </w:pPr>
      <w:r>
        <w:rPr/>
        <w:t xml:space="preserve">1、面临“内外交困”“进退两难”的困境</w:t>
      </w:r>
    </w:p>
    <w:p>
      <w:pPr>
        <w:spacing w:after="150"/>
      </w:pPr>
      <w:r>
        <w:rPr/>
        <w:t xml:space="preserve">2、人口红利消失，人才缺失</w:t>
      </w:r>
    </w:p>
    <w:p>
      <w:pPr>
        <w:spacing w:after="150"/>
      </w:pPr>
      <w:r>
        <w:rPr/>
        <w:t xml:space="preserve">二、加工贸易企业转型升级建议</w:t>
      </w:r>
    </w:p>
    <w:p>
      <w:pPr>
        <w:spacing w:after="150"/>
      </w:pPr>
      <w:r>
        <w:rPr/>
        <w:t xml:space="preserve">1、打造自主品牌，走智能制造之路</w:t>
      </w:r>
    </w:p>
    <w:p>
      <w:pPr>
        <w:spacing w:after="150"/>
      </w:pPr>
      <w:r>
        <w:rPr/>
        <w:t xml:space="preserve">2、走自主研发加自主技术的“两自”道路</w:t>
      </w:r>
    </w:p>
    <w:p>
      <w:pPr>
        <w:spacing w:after="150"/>
      </w:pPr>
      <w:r>
        <w:rPr/>
        <w:t xml:space="preserve">三、加工贸易企业创新发展建议</w:t>
      </w:r>
    </w:p>
    <w:p>
      <w:pPr>
        <w:spacing w:after="150"/>
      </w:pPr>
      <w:r>
        <w:rPr/>
        <w:t xml:space="preserve">1、创新发展探索“智能化”新路径</w:t>
      </w:r>
    </w:p>
    <w:p>
      <w:pPr>
        <w:spacing w:after="150"/>
      </w:pPr>
      <w:r>
        <w:rPr/>
        <w:t xml:space="preserve">2、结合“一带一路”建设开展国际产能合作</w:t>
      </w:r>
    </w:p>
    <w:p>
      <w:pPr>
        <w:spacing w:after="150"/>
      </w:pPr>
      <w:r>
        <w:rPr/>
        <w:t xml:space="preserve">3、以企业为主体、以市场为导向、产学研相结合</w:t>
      </w:r>
    </w:p>
    <w:p>
      <w:pPr>
        <w:spacing w:after="150"/>
      </w:pPr>
      <w:r>
        <w:rPr>
          <w:b w:val="1"/>
          <w:bCs w:val="1"/>
        </w:rPr>
        <w:t xml:space="preserve">第十二章 2024-2029年中国加工贸易行业投融资战略规划分析</w:t>
      </w:r>
    </w:p>
    <w:p>
      <w:pPr>
        <w:spacing w:after="150"/>
      </w:pPr>
      <w:r>
        <w:rPr/>
        <w:t xml:space="preserve">第一节 加工贸易行业关键成功要素分析</w:t>
      </w:r>
    </w:p>
    <w:p>
      <w:pPr>
        <w:spacing w:after="150"/>
      </w:pPr>
      <w:r>
        <w:rPr/>
        <w:t xml:space="preserve">第二节 加工贸易行业投资壁垒分析</w:t>
      </w:r>
    </w:p>
    <w:p>
      <w:pPr>
        <w:spacing w:after="150"/>
      </w:pPr>
      <w:r>
        <w:rPr/>
        <w:t xml:space="preserve">一、加工贸易行业进入壁垒</w:t>
      </w:r>
    </w:p>
    <w:p>
      <w:pPr>
        <w:spacing w:after="150"/>
      </w:pPr>
      <w:r>
        <w:rPr/>
        <w:t xml:space="preserve">二、加工贸易行业退出壁垒</w:t>
      </w:r>
    </w:p>
    <w:p>
      <w:pPr>
        <w:spacing w:after="150"/>
      </w:pPr>
      <w:r>
        <w:rPr/>
        <w:t xml:space="preserve">第三节 加工贸易行业投资风险与规避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加工贸易行业融资渠道与策略</w:t>
      </w:r>
    </w:p>
    <w:p>
      <w:pPr>
        <w:spacing w:after="150"/>
      </w:pPr>
      <w:r>
        <w:rPr/>
        <w:t xml:space="preserve">一、加工贸易行业融资渠道分析</w:t>
      </w:r>
    </w:p>
    <w:p>
      <w:pPr>
        <w:spacing w:after="150"/>
      </w:pPr>
      <w:r>
        <w:rPr/>
        <w:t xml:space="preserve">二、加工贸易行业融资策略分析</w:t>
      </w:r>
    </w:p>
    <w:p>
      <w:pPr>
        <w:spacing w:after="150"/>
      </w:pPr>
      <w:r>
        <w:rPr>
          <w:b w:val="1"/>
          <w:bCs w:val="1"/>
        </w:rPr>
        <w:t xml:space="preserve">图表目录</w:t>
      </w:r>
    </w:p>
    <w:p>
      <w:pPr>
        <w:spacing w:after="150"/>
      </w:pPr>
      <w:r>
        <w:rPr/>
        <w:t xml:space="preserve">图表：加工贸易产业链分析</w:t>
      </w:r>
    </w:p>
    <w:p>
      <w:pPr>
        <w:spacing w:after="150"/>
      </w:pPr>
      <w:r>
        <w:rPr/>
        <w:t xml:space="preserve">图表：国际加工贸易市场规模</w:t>
      </w:r>
    </w:p>
    <w:p>
      <w:pPr>
        <w:spacing w:after="150"/>
      </w:pPr>
      <w:r>
        <w:rPr/>
        <w:t xml:space="preserve">图表：国际加工贸易生命周期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图表：2019-2023年中国加工贸易市场规模</w:t>
      </w:r>
    </w:p>
    <w:p>
      <w:pPr>
        <w:spacing w:after="150"/>
      </w:pPr>
      <w:r>
        <w:rPr/>
        <w:t xml:space="preserve">图表：2019-2023年中国加工贸易产值</w:t>
      </w:r>
    </w:p>
    <w:p>
      <w:pPr>
        <w:spacing w:after="150"/>
      </w:pPr>
      <w:r>
        <w:rPr/>
        <w:t xml:space="preserve">图表：2019-2023年中国加工贸易供应情况</w:t>
      </w:r>
    </w:p>
    <w:p>
      <w:pPr>
        <w:spacing w:after="150"/>
      </w:pPr>
      <w:r>
        <w:rPr/>
        <w:t xml:space="preserve">图表：2019-2023年中国加工贸易需求情况</w:t>
      </w:r>
    </w:p>
    <w:p>
      <w:pPr>
        <w:spacing w:after="150"/>
      </w:pPr>
      <w:r>
        <w:rPr/>
        <w:t xml:space="preserve">图表：oem→odm→obm产品开发能力发展阶段</w:t>
      </w:r>
    </w:p>
    <w:p>
      <w:pPr>
        <w:spacing w:after="150"/>
      </w:pPr>
      <w:r>
        <w:rPr/>
        <w:t xml:space="preserve">图表：oem加工贸易内外部要素及特点</w:t>
      </w:r>
    </w:p>
    <w:p>
      <w:pPr>
        <w:spacing w:after="150"/>
      </w:pPr>
      <w:r>
        <w:rPr/>
        <w:t xml:space="preserve">图表：odm加工贸易内外部要素及特点</w:t>
      </w:r>
    </w:p>
    <w:p>
      <w:pPr>
        <w:spacing w:after="150"/>
      </w:pPr>
      <w:r>
        <w:rPr/>
        <w:t xml:space="preserve">图表：obm内外部要素及特点</w:t>
      </w:r>
    </w:p>
    <w:p>
      <w:pPr>
        <w:spacing w:after="150"/>
      </w:pPr>
      <w:r>
        <w:rPr/>
        <w:t xml:space="preserve">图表：全球电子加工贸易行业市场规模情况(单位：亿美元)</w:t>
      </w:r>
    </w:p>
    <w:p>
      <w:pPr>
        <w:spacing w:after="150"/>
      </w:pPr>
      <w:r>
        <w:rPr/>
        <w:t xml:space="preserve">图表：全球电子加工贸易行业市场竞争格局(单位：%)</w:t>
      </w:r>
    </w:p>
    <w:p>
      <w:pPr>
        <w:spacing w:after="150"/>
      </w:pPr>
      <w:r>
        <w:rPr/>
        <w:t xml:space="preserve">图表：全球电子加工贸易行业市场分布格局(单位：%)</w:t>
      </w:r>
    </w:p>
    <w:p>
      <w:pPr>
        <w:spacing w:after="150"/>
      </w:pPr>
      <w:r>
        <w:rPr/>
        <w:t xml:space="preserve">图表：全球智能手机市场份额情况(单位：%)</w:t>
      </w:r>
    </w:p>
    <w:p>
      <w:pPr>
        <w:spacing w:after="150"/>
      </w:pPr>
      <w:r>
        <w:rPr/>
        <w:t xml:space="preserve">图表：2019-2023年全球pc出货量(单位：亿台，%)</w:t>
      </w:r>
    </w:p>
    <w:p>
      <w:pPr>
        <w:spacing w:after="150"/>
      </w:pPr>
      <w:r>
        <w:rPr/>
        <w:t xml:space="preserve">图表：2019-2023年全球平板电脑出货量(单位：亿部，%)</w:t>
      </w:r>
    </w:p>
    <w:p>
      <w:pPr>
        <w:spacing w:after="150"/>
      </w:pPr>
      <w:r>
        <w:rPr/>
        <w:t xml:space="preserve">图表：2019-2023年全球纺织加工贸易市场规模(单位：亿美元)</w:t>
      </w:r>
    </w:p>
    <w:p>
      <w:pPr>
        <w:spacing w:after="150"/>
      </w:pPr>
      <w:r>
        <w:rPr/>
        <w:t xml:space="preserve">图表：纺织加工贸易行业自创品牌途径</w:t>
      </w:r>
    </w:p>
    <w:p>
      <w:pPr>
        <w:spacing w:after="150"/>
      </w:pPr>
      <w:r>
        <w:rPr/>
        <w:t xml:space="preserve">图表：全球液晶电视加工贸易市场分地区份额结构(%)</w:t>
      </w:r>
    </w:p>
    <w:p>
      <w:pPr>
        <w:spacing w:after="150"/>
      </w:pPr>
      <w:r>
        <w:rPr/>
        <w:t xml:space="preserve">图表：2019-2023年全球洗衣机产量(单位：万台)</w:t>
      </w:r>
    </w:p>
    <w:p>
      <w:pPr>
        <w:spacing w:after="150"/>
      </w:pPr>
      <w:r>
        <w:rPr/>
        <w:t xml:space="preserve">图表：2019-2023年中国电冰箱产量(单位：万台)</w:t>
      </w:r>
    </w:p>
    <w:p>
      <w:pPr>
        <w:spacing w:after="150"/>
      </w:pPr>
      <w:r>
        <w:rPr/>
        <w:t xml:space="preserve">图表：中国家电加工贸易企业转型建议</w:t>
      </w:r>
    </w:p>
    <w:p>
      <w:pPr>
        <w:spacing w:after="150"/>
      </w:pPr>
      <w:r>
        <w:rPr/>
        <w:t xml:space="preserve">图表：影响代化妆品工行业利润水平的因素</w:t>
      </w:r>
    </w:p>
    <w:p>
      <w:pPr>
        <w:spacing w:after="150"/>
      </w:pPr>
      <w:r>
        <w:rPr/>
        <w:t xml:space="preserve">图表：化妆品加工贸易建立品牌建议</w:t>
      </w:r>
    </w:p>
    <w:p>
      <w:pPr>
        <w:spacing w:after="150"/>
      </w:pPr>
      <w:r>
        <w:rPr/>
        <w:t xml:space="preserve">图表：2019-2023年世界加工贸易业产值分析</w:t>
      </w:r>
    </w:p>
    <w:p>
      <w:pPr>
        <w:spacing w:after="150"/>
      </w:pPr>
      <w:r>
        <w:rPr/>
        <w:t xml:space="preserve">图表：世界最大13家加工贸易企业(单位：百万美元，%)</w:t>
      </w:r>
    </w:p>
    <w:p>
      <w:pPr>
        <w:spacing w:after="150"/>
      </w:pPr>
      <w:r>
        <w:rPr/>
        <w:t xml:space="preserve">图表：基于全球价值链知识溢出的电子信息制造业加工贸易升级模式</w:t>
      </w:r>
    </w:p>
    <w:p>
      <w:pPr>
        <w:spacing w:after="150"/>
      </w:pPr>
      <w:r>
        <w:rPr/>
        <w:t xml:space="preserve">图表：2024-2029年世界加工贸易业产值预测分析)</w:t>
      </w:r>
    </w:p>
    <w:p>
      <w:pPr>
        <w:spacing w:after="150"/>
      </w:pPr>
      <w:r>
        <w:rPr/>
        <w:t xml:space="preserve">图表：2024-2029年中国加工贸易市场规模预测</w:t>
      </w:r>
    </w:p>
    <w:p>
      <w:pPr>
        <w:spacing w:after="150"/>
      </w:pPr>
      <w:r>
        <w:rPr/>
        <w:t xml:space="preserve">图表：2024-2029年中国加工贸易供应情况预测</w:t>
      </w:r>
    </w:p>
    <w:p>
      <w:pPr>
        <w:spacing w:after="150"/>
      </w:pPr>
      <w:r>
        <w:rPr/>
        <w:t xml:space="preserve">图表：2024-2029年中国加工贸易需求情况预测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2024-2029年中国加工贸易行业全景调研与发展战略研究咨询报告</dc:title>
  <dc:description>2024-2029年中国加工贸易行业全景调研与发展战略研究咨询报告</dc:description>
  <dc:subject>2024-2029年中国加工贸易行业全景调研与发展战略研究咨询报告</dc:subject>
  <cp:keywords>研究报告</cp:keywords>
  <cp:category>研究报告</cp:category>
  <cp:lastModifiedBy>北京中道泰和信息咨询有限公司</cp:lastModifiedBy>
  <dcterms:created xsi:type="dcterms:W3CDTF">2024-01-22T19:41:19+08:00</dcterms:created>
  <dcterms:modified xsi:type="dcterms:W3CDTF">2024-01-22T19:41:19+08:00</dcterms:modified>
</cp:coreProperties>
</file>

<file path=docProps/custom.xml><?xml version="1.0" encoding="utf-8"?>
<Properties xmlns="http://schemas.openxmlformats.org/officeDocument/2006/custom-properties" xmlns:vt="http://schemas.openxmlformats.org/officeDocument/2006/docPropsVTypes"/>
</file>