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中国矿用隔爆变压器行业发展分析及投资战略预测报告(2024-2029版)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矿用隔爆变压器主要用在煤矿井下，适用于有甲烷混合气体和煤尘，且有爆炸危险的矿井中，为各种动力设备和各种用电装置提供电源。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矿用隔爆变压器行业的市场走向和发展趋势。</w:t>
      </w:r>
    </w:p>
    <w:p>
      <w:pPr>
        <w:spacing w:after="150"/>
      </w:pPr>
      <w:r>
        <w:rPr/>
        <w:t xml:space="preserve">本报告专业!权威!报告根据矿用隔爆变压器行业的发展轨迹及多年的实践经验，对中国矿用隔爆变压器行业的内外部环境、行业发展现状、产业链发展状况、市场供需、竞争格局、标杆企业、发展趋势、机会风险、发展策略与投资建议等进行了分析，并重点分析了我国矿用隔爆变压器行业将面临的机遇与挑战，对矿用隔爆变压器行业未来的发展趋势及前景作出审慎分析与预测。是矿用隔爆变压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矿用隔爆变压器行业发展背景</w:t>
      </w:r>
    </w:p>
    <w:p>
      <w:pPr>
        <w:spacing w:after="150"/>
      </w:pPr>
      <w:r>
        <w:rPr/>
        <w:t xml:space="preserve">第一节 报告研究背景及方法</w:t>
      </w:r>
    </w:p>
    <w:p>
      <w:pPr>
        <w:spacing w:after="150"/>
      </w:pPr>
      <w:r>
        <w:rPr/>
        <w:t xml:space="preserve">一、行业研究背景</w:t>
      </w:r>
    </w:p>
    <w:p>
      <w:pPr>
        <w:spacing w:after="150"/>
      </w:pPr>
      <w:r>
        <w:rPr/>
        <w:t xml:space="preserve">二、行业概念及分类</w:t>
      </w:r>
    </w:p>
    <w:p>
      <w:pPr>
        <w:spacing w:after="150"/>
      </w:pPr>
      <w:r>
        <w:rPr/>
        <w:t xml:space="preserve">第二节 行业产业链结构分析</w:t>
      </w:r>
    </w:p>
    <w:p>
      <w:pPr>
        <w:spacing w:after="150"/>
      </w:pPr>
      <w:r>
        <w:rPr/>
        <w:t xml:space="preserve">一、行业产业链结构简介</w:t>
      </w:r>
    </w:p>
    <w:p>
      <w:pPr>
        <w:spacing w:after="150"/>
      </w:pPr>
      <w:r>
        <w:rPr/>
        <w:t xml:space="preserve">二、行业上游供应市场分析</w:t>
      </w:r>
    </w:p>
    <w:p>
      <w:pPr>
        <w:spacing w:after="150"/>
      </w:pPr>
      <w:r>
        <w:rPr/>
        <w:t xml:space="preserve">三、行业下游应用分析</w:t>
      </w:r>
    </w:p>
    <w:p>
      <w:pPr>
        <w:spacing w:after="150"/>
      </w:pPr>
      <w:r>
        <w:rPr>
          <w:b w:val="1"/>
          <w:bCs w:val="1"/>
        </w:rPr>
        <w:t xml:space="preserve">第二章 矿用隔爆变压器行业发展环境分析</w:t>
      </w:r>
    </w:p>
    <w:p>
      <w:pPr>
        <w:spacing w:after="150"/>
      </w:pPr>
      <w:r>
        <w:rPr/>
        <w:t xml:space="preserve">第一节 矿用隔爆变压器行业政策环境分析</w:t>
      </w:r>
    </w:p>
    <w:p>
      <w:pPr>
        <w:spacing w:after="150"/>
      </w:pPr>
      <w:r>
        <w:rPr/>
        <w:t xml:space="preserve">一、行业监管部门与监管机制</w:t>
      </w:r>
    </w:p>
    <w:p>
      <w:pPr>
        <w:spacing w:after="150"/>
      </w:pPr>
      <w:r>
        <w:rPr/>
        <w:t xml:space="preserve">二、行业相关政策与规划</w:t>
      </w:r>
    </w:p>
    <w:p>
      <w:pPr>
        <w:spacing w:after="150"/>
      </w:pPr>
      <w:r>
        <w:rPr/>
        <w:t xml:space="preserve">第二节 矿用隔爆变压器行业行业经济环境分析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第三节 矿用隔爆变压器行业社会环境分析</w:t>
      </w:r>
    </w:p>
    <w:p>
      <w:pPr>
        <w:spacing w:after="150"/>
      </w:pPr>
      <w:r>
        <w:rPr/>
        <w:t xml:space="preserve">第四节 矿用隔爆变压器行业技术环境分析</w:t>
      </w:r>
    </w:p>
    <w:p>
      <w:pPr>
        <w:spacing w:after="150"/>
      </w:pPr>
      <w:r>
        <w:rPr/>
        <w:t xml:space="preserve">一、行业专利申请数量</w:t>
      </w:r>
    </w:p>
    <w:p>
      <w:pPr>
        <w:spacing w:after="150"/>
      </w:pPr>
      <w:r>
        <w:rPr/>
        <w:t xml:space="preserve">二、行业专利公开数量</w:t>
      </w:r>
    </w:p>
    <w:p>
      <w:pPr>
        <w:spacing w:after="150"/>
      </w:pPr>
      <w:r>
        <w:rPr/>
        <w:t xml:space="preserve">三、技术领先企业分析</w:t>
      </w:r>
    </w:p>
    <w:p>
      <w:pPr>
        <w:spacing w:after="150"/>
      </w:pPr>
      <w:r>
        <w:rPr/>
        <w:t xml:space="preserve">四、行业热门技术分析</w:t>
      </w:r>
    </w:p>
    <w:p>
      <w:pPr>
        <w:spacing w:after="150"/>
      </w:pPr>
      <w:r>
        <w:rPr/>
        <w:t xml:space="preserve">第五节 矿用隔爆变压器行业发展机遇与威胁分析</w:t>
      </w:r>
    </w:p>
    <w:p>
      <w:pPr>
        <w:spacing w:after="150"/>
      </w:pPr>
      <w:r>
        <w:rPr>
          <w:b w:val="1"/>
          <w:bCs w:val="1"/>
        </w:rPr>
        <w:t xml:space="preserve">第三章 全球矿用隔爆变压器行业总体产销形势</w:t>
      </w:r>
    </w:p>
    <w:p>
      <w:pPr>
        <w:spacing w:after="150"/>
      </w:pPr>
      <w:r>
        <w:rPr/>
        <w:t xml:space="preserve">第一节 全球矿用隔爆变压器行业产销需求分析</w:t>
      </w:r>
    </w:p>
    <w:p>
      <w:pPr>
        <w:spacing w:after="150"/>
      </w:pPr>
      <w:r>
        <w:rPr/>
        <w:t xml:space="preserve">一、全球矿用隔爆变压器产销规模分析</w:t>
      </w:r>
    </w:p>
    <w:p>
      <w:pPr>
        <w:spacing w:after="150"/>
      </w:pPr>
      <w:r>
        <w:rPr/>
        <w:t xml:space="preserve">二、全球矿用隔爆变压器行业竞争格局</w:t>
      </w:r>
    </w:p>
    <w:p>
      <w:pPr>
        <w:spacing w:after="150"/>
      </w:pPr>
      <w:r>
        <w:rPr/>
        <w:t xml:space="preserve">三、全球矿用隔爆变压器市场结构分析</w:t>
      </w:r>
    </w:p>
    <w:p>
      <w:pPr>
        <w:spacing w:after="150"/>
      </w:pPr>
      <w:r>
        <w:rPr/>
        <w:t xml:space="preserve">四、全球矿用隔爆变压器行业规模预测</w:t>
      </w:r>
    </w:p>
    <w:p>
      <w:pPr>
        <w:spacing w:after="150"/>
      </w:pPr>
      <w:r>
        <w:rPr/>
        <w:t xml:space="preserve">第二节 发达国家矿用隔爆变压器行业产销需求分析</w:t>
      </w:r>
    </w:p>
    <w:p>
      <w:pPr>
        <w:spacing w:after="150"/>
      </w:pPr>
      <w:r>
        <w:rPr/>
        <w:t xml:space="preserve">一、美国矿用隔爆变压器行业产销需求分析</w:t>
      </w:r>
    </w:p>
    <w:p>
      <w:pPr>
        <w:spacing w:after="150"/>
      </w:pPr>
      <w:r>
        <w:rPr/>
        <w:t xml:space="preserve">二、日本矿用隔爆变压器行业产销需求分析</w:t>
      </w:r>
    </w:p>
    <w:p>
      <w:pPr>
        <w:spacing w:after="150"/>
      </w:pPr>
      <w:r>
        <w:rPr/>
        <w:t xml:space="preserve">三、澳大利亚矿用隔爆变压器行业产销需求分析</w:t>
      </w:r>
    </w:p>
    <w:p>
      <w:pPr>
        <w:spacing w:after="150"/>
      </w:pPr>
      <w:r>
        <w:rPr>
          <w:b w:val="1"/>
          <w:bCs w:val="1"/>
        </w:rPr>
        <w:t xml:space="preserve">第四章 中国矿用隔爆变压器行业发展状况分析</w:t>
      </w:r>
    </w:p>
    <w:p>
      <w:pPr>
        <w:spacing w:after="150"/>
      </w:pPr>
      <w:r>
        <w:rPr/>
        <w:t xml:space="preserve">第一节 矿用隔爆变压器行业状态描述总结</w:t>
      </w:r>
    </w:p>
    <w:p>
      <w:pPr>
        <w:spacing w:after="150"/>
      </w:pPr>
      <w:r>
        <w:rPr/>
        <w:t xml:space="preserve">第二节 矿用隔爆变压器行业经济特性分析</w:t>
      </w:r>
    </w:p>
    <w:p>
      <w:pPr>
        <w:spacing w:after="150"/>
      </w:pPr>
      <w:r>
        <w:rPr/>
        <w:t xml:space="preserve">第三节 矿用隔爆变压器行业供需规模分析</w:t>
      </w:r>
    </w:p>
    <w:p>
      <w:pPr>
        <w:spacing w:after="150"/>
      </w:pPr>
      <w:r>
        <w:rPr/>
        <w:t xml:space="preserve">一、矿用隔爆变压器行业供给规模分析</w:t>
      </w:r>
    </w:p>
    <w:p>
      <w:pPr>
        <w:spacing w:after="150"/>
      </w:pPr>
      <w:r>
        <w:rPr/>
        <w:t xml:space="preserve">二、矿用隔爆变压器行业需求规模分析</w:t>
      </w:r>
    </w:p>
    <w:p>
      <w:pPr>
        <w:spacing w:after="150"/>
      </w:pPr>
      <w:r>
        <w:rPr/>
        <w:t xml:space="preserve">第四节 矿用隔爆变压器行业进出口形势分析</w:t>
      </w:r>
    </w:p>
    <w:p>
      <w:pPr>
        <w:spacing w:after="150"/>
      </w:pPr>
      <w:r>
        <w:rPr/>
        <w:t xml:space="preserve">第五节 中国矿用隔爆变压器行业市场竞争状况</w:t>
      </w:r>
    </w:p>
    <w:p>
      <w:pPr>
        <w:spacing w:after="150"/>
      </w:pPr>
      <w:r>
        <w:rPr/>
        <w:t xml:space="preserve">一、市场竞争格局分析</w:t>
      </w:r>
    </w:p>
    <w:p>
      <w:pPr>
        <w:spacing w:after="150"/>
      </w:pPr>
      <w:r>
        <w:rPr/>
        <w:t xml:space="preserve">二、市场竞争五力分析</w:t>
      </w:r>
    </w:p>
    <w:p>
      <w:pPr>
        <w:spacing w:after="150"/>
      </w:pPr>
      <w:r>
        <w:rPr/>
        <w:t xml:space="preserve">三、行业投资兼并与重组分析</w:t>
      </w:r>
    </w:p>
    <w:p>
      <w:pPr>
        <w:spacing w:after="150"/>
      </w:pPr>
      <w:r>
        <w:rPr>
          <w:b w:val="1"/>
          <w:bCs w:val="1"/>
        </w:rPr>
        <w:t xml:space="preserve">第五章 中国矿用隔爆变压器上游供应市场分析</w:t>
      </w:r>
    </w:p>
    <w:p>
      <w:pPr>
        <w:spacing w:after="150"/>
      </w:pPr>
      <w:r>
        <w:rPr/>
        <w:t xml:space="preserve">第一节 电线电缆行业分析</w:t>
      </w:r>
    </w:p>
    <w:p>
      <w:pPr>
        <w:spacing w:after="150"/>
      </w:pPr>
      <w:r>
        <w:rPr/>
        <w:t xml:space="preserve">一、电线电缆行业发展概况</w:t>
      </w:r>
    </w:p>
    <w:p>
      <w:pPr>
        <w:spacing w:after="150"/>
      </w:pPr>
      <w:r>
        <w:rPr/>
        <w:t xml:space="preserve">二、电线电缆供需分析</w:t>
      </w:r>
    </w:p>
    <w:p>
      <w:pPr>
        <w:spacing w:after="150"/>
      </w:pPr>
      <w:r>
        <w:rPr/>
        <w:t xml:space="preserve">三、电线电缆新增产能分析</w:t>
      </w:r>
    </w:p>
    <w:p>
      <w:pPr>
        <w:spacing w:after="150"/>
      </w:pPr>
      <w:r>
        <w:rPr/>
        <w:t xml:space="preserve">四、电线电缆行业竞争格局分析</w:t>
      </w:r>
    </w:p>
    <w:p>
      <w:pPr>
        <w:spacing w:after="150"/>
      </w:pPr>
      <w:r>
        <w:rPr/>
        <w:t xml:space="preserve">五、电线电缆市场前景分析</w:t>
      </w:r>
    </w:p>
    <w:p>
      <w:pPr>
        <w:spacing w:after="150"/>
      </w:pPr>
      <w:r>
        <w:rPr/>
        <w:t xml:space="preserve">第二节 硅钢行业分析</w:t>
      </w:r>
    </w:p>
    <w:p>
      <w:pPr>
        <w:spacing w:after="150"/>
      </w:pPr>
      <w:r>
        <w:rPr/>
        <w:t xml:space="preserve">一、中国硅钢片供给分析</w:t>
      </w:r>
    </w:p>
    <w:p>
      <w:pPr>
        <w:spacing w:after="150"/>
      </w:pPr>
      <w:r>
        <w:rPr/>
        <w:t xml:space="preserve">二、硅钢片需求分析</w:t>
      </w:r>
    </w:p>
    <w:p>
      <w:pPr>
        <w:spacing w:after="150"/>
      </w:pPr>
      <w:r>
        <w:rPr/>
        <w:t xml:space="preserve">三、硅钢片行业竞争格局分析</w:t>
      </w:r>
    </w:p>
    <w:p>
      <w:pPr>
        <w:spacing w:after="150"/>
      </w:pPr>
      <w:r>
        <w:rPr/>
        <w:t xml:space="preserve">四、硅钢片新增产能以及价格分析</w:t>
      </w:r>
    </w:p>
    <w:p>
      <w:pPr>
        <w:spacing w:after="150"/>
      </w:pPr>
      <w:r>
        <w:rPr/>
        <w:t xml:space="preserve">五、硅钢片发展前景分析</w:t>
      </w:r>
    </w:p>
    <w:p>
      <w:pPr>
        <w:spacing w:after="150"/>
      </w:pPr>
      <w:r>
        <w:rPr/>
        <w:t xml:space="preserve">第三节 防爆电器行业分析</w:t>
      </w:r>
    </w:p>
    <w:p>
      <w:pPr>
        <w:spacing w:after="150"/>
      </w:pPr>
      <w:r>
        <w:rPr/>
        <w:t xml:space="preserve">一、防爆电器行业发展概况</w:t>
      </w:r>
    </w:p>
    <w:p>
      <w:pPr>
        <w:spacing w:after="150"/>
      </w:pPr>
      <w:r>
        <w:rPr/>
        <w:t xml:space="preserve">二、防爆电器行业市场规模增长情况</w:t>
      </w:r>
    </w:p>
    <w:p>
      <w:pPr>
        <w:spacing w:after="150"/>
      </w:pPr>
      <w:r>
        <w:rPr/>
        <w:t xml:space="preserve">三、防爆电器行业竞争格局分析</w:t>
      </w:r>
    </w:p>
    <w:p>
      <w:pPr>
        <w:spacing w:after="150"/>
      </w:pPr>
      <w:r>
        <w:rPr/>
        <w:t xml:space="preserve">四、防爆电器行业发展前景分析</w:t>
      </w:r>
    </w:p>
    <w:p>
      <w:pPr>
        <w:spacing w:after="150"/>
      </w:pPr>
      <w:r>
        <w:rPr>
          <w:b w:val="1"/>
          <w:bCs w:val="1"/>
        </w:rPr>
        <w:t xml:space="preserve">第六章 中国矿用隔爆变压器行业细分产品分析</w:t>
      </w:r>
    </w:p>
    <w:p>
      <w:pPr>
        <w:spacing w:after="150"/>
      </w:pPr>
      <w:r>
        <w:rPr/>
        <w:t xml:space="preserve">第一节 矿用隔爆型干式变压器市场分析</w:t>
      </w:r>
    </w:p>
    <w:p>
      <w:pPr>
        <w:spacing w:after="150"/>
      </w:pPr>
      <w:r>
        <w:rPr/>
        <w:t xml:space="preserve">一、矿用隔爆型干式变压器应用特点分析</w:t>
      </w:r>
    </w:p>
    <w:p>
      <w:pPr>
        <w:spacing w:after="150"/>
      </w:pPr>
      <w:r>
        <w:rPr/>
        <w:t xml:space="preserve">二、矿用隔爆型干式变压器产量规模分析</w:t>
      </w:r>
    </w:p>
    <w:p>
      <w:pPr>
        <w:spacing w:after="150"/>
      </w:pPr>
      <w:r>
        <w:rPr/>
        <w:t xml:space="preserve">三、矿用隔爆型干式变压器市场需求分析</w:t>
      </w:r>
    </w:p>
    <w:p>
      <w:pPr>
        <w:spacing w:after="150"/>
      </w:pPr>
      <w:r>
        <w:rPr/>
        <w:t xml:space="preserve">四、矿用隔爆型干式变压器市场规模预测</w:t>
      </w:r>
    </w:p>
    <w:p>
      <w:pPr>
        <w:spacing w:after="150"/>
      </w:pPr>
      <w:r>
        <w:rPr/>
        <w:t xml:space="preserve">第二节 矿用隔爆型移动变电站市场分析</w:t>
      </w:r>
    </w:p>
    <w:p>
      <w:pPr>
        <w:spacing w:after="150"/>
      </w:pPr>
      <w:r>
        <w:rPr/>
        <w:t xml:space="preserve">一、矿用隔爆型移动变电站应用特点分析</w:t>
      </w:r>
    </w:p>
    <w:p>
      <w:pPr>
        <w:spacing w:after="150"/>
      </w:pPr>
      <w:r>
        <w:rPr/>
        <w:t xml:space="preserve">二、矿用隔爆型移动变电站生产工艺流程</w:t>
      </w:r>
    </w:p>
    <w:p>
      <w:pPr>
        <w:spacing w:after="150"/>
      </w:pPr>
      <w:r>
        <w:rPr/>
        <w:t xml:space="preserve">三、矿用隔爆型移动变电站产量规模分析</w:t>
      </w:r>
    </w:p>
    <w:p>
      <w:pPr>
        <w:spacing w:after="150"/>
      </w:pPr>
      <w:r>
        <w:rPr/>
        <w:t xml:space="preserve">四、矿用隔爆型移动变电站市场需求分析</w:t>
      </w:r>
    </w:p>
    <w:p>
      <w:pPr>
        <w:spacing w:after="150"/>
      </w:pPr>
      <w:r>
        <w:rPr/>
        <w:t xml:space="preserve">五、矿用隔爆型移动变电站市场规模预测</w:t>
      </w:r>
    </w:p>
    <w:p>
      <w:pPr>
        <w:spacing w:after="150"/>
      </w:pPr>
      <w:r>
        <w:rPr>
          <w:b w:val="1"/>
          <w:bCs w:val="1"/>
        </w:rPr>
        <w:t xml:space="preserve">第七章 中国矿用隔爆变压器行业应用领域—煤炭行业发展现状及市场前景预测</w:t>
      </w:r>
    </w:p>
    <w:p>
      <w:pPr>
        <w:spacing w:after="150"/>
      </w:pPr>
      <w:r>
        <w:rPr/>
        <w:t xml:space="preserve">第一节 煤炭行业产销规模分析</w:t>
      </w:r>
    </w:p>
    <w:p>
      <w:pPr>
        <w:spacing w:after="150"/>
      </w:pPr>
      <w:r>
        <w:rPr/>
        <w:t xml:space="preserve">一、煤炭行业供给规模分析</w:t>
      </w:r>
    </w:p>
    <w:p>
      <w:pPr>
        <w:spacing w:after="150"/>
      </w:pPr>
      <w:r>
        <w:rPr/>
        <w:t xml:space="preserve">二、煤炭行业需求情况分析</w:t>
      </w:r>
    </w:p>
    <w:p>
      <w:pPr>
        <w:spacing w:after="150"/>
      </w:pPr>
      <w:r>
        <w:rPr/>
        <w:t xml:space="preserve">第二节 煤炭行业库存分析</w:t>
      </w:r>
    </w:p>
    <w:p>
      <w:pPr>
        <w:spacing w:after="150"/>
      </w:pPr>
      <w:r>
        <w:rPr/>
        <w:t xml:space="preserve">一、煤炭社会库存分析</w:t>
      </w:r>
    </w:p>
    <w:p>
      <w:pPr>
        <w:spacing w:after="150"/>
      </w:pPr>
      <w:r>
        <w:rPr/>
        <w:t xml:space="preserve">二、煤炭社会库存分析</w:t>
      </w:r>
    </w:p>
    <w:p>
      <w:pPr>
        <w:spacing w:after="150"/>
      </w:pPr>
      <w:r>
        <w:rPr/>
        <w:t xml:space="preserve">三、煤炭社会库存分析</w:t>
      </w:r>
    </w:p>
    <w:p>
      <w:pPr>
        <w:spacing w:after="150"/>
      </w:pPr>
      <w:r>
        <w:rPr/>
        <w:t xml:space="preserve">第三节 煤炭行业经营情况分析</w:t>
      </w:r>
    </w:p>
    <w:p>
      <w:pPr>
        <w:spacing w:after="150"/>
      </w:pPr>
      <w:r>
        <w:rPr/>
        <w:t xml:space="preserve">一、煤炭行业经营效益分析</w:t>
      </w:r>
    </w:p>
    <w:p>
      <w:pPr>
        <w:spacing w:after="150"/>
      </w:pPr>
      <w:r>
        <w:rPr/>
        <w:t xml:space="preserve">二、煤炭行业盈利能力分析</w:t>
      </w:r>
    </w:p>
    <w:p>
      <w:pPr>
        <w:spacing w:after="150"/>
      </w:pPr>
      <w:r>
        <w:rPr/>
        <w:t xml:space="preserve">三、煤炭行业运营能力分析</w:t>
      </w:r>
    </w:p>
    <w:p>
      <w:pPr>
        <w:spacing w:after="150"/>
      </w:pPr>
      <w:r>
        <w:rPr/>
        <w:t xml:space="preserve">四、煤炭行业偿债能力分析</w:t>
      </w:r>
    </w:p>
    <w:p>
      <w:pPr>
        <w:spacing w:after="150"/>
      </w:pPr>
      <w:r>
        <w:rPr/>
        <w:t xml:space="preserve">五、煤炭行业发展能力分析</w:t>
      </w:r>
    </w:p>
    <w:p>
      <w:pPr>
        <w:spacing w:after="150"/>
      </w:pPr>
      <w:r>
        <w:rPr/>
        <w:t xml:space="preserve">第四节 煤炭行业供给前景预测</w:t>
      </w:r>
    </w:p>
    <w:p>
      <w:pPr>
        <w:spacing w:after="150"/>
      </w:pPr>
      <w:r>
        <w:rPr/>
        <w:t xml:space="preserve">一、未来煤炭行业供给影响因素分析</w:t>
      </w:r>
    </w:p>
    <w:p>
      <w:pPr>
        <w:spacing w:after="150"/>
      </w:pPr>
      <w:r>
        <w:rPr/>
        <w:t xml:space="preserve">二、煤炭行业供给规模预测</w:t>
      </w:r>
    </w:p>
    <w:p>
      <w:pPr>
        <w:spacing w:after="150"/>
      </w:pPr>
      <w:r>
        <w:rPr/>
        <w:t xml:space="preserve">第五节 煤炭行业需求前景预测</w:t>
      </w:r>
    </w:p>
    <w:p>
      <w:pPr>
        <w:spacing w:after="150"/>
      </w:pPr>
      <w:r>
        <w:rPr/>
        <w:t xml:space="preserve">一、未来煤炭行业需求影响因素分析</w:t>
      </w:r>
    </w:p>
    <w:p>
      <w:pPr>
        <w:spacing w:after="150"/>
      </w:pPr>
      <w:r>
        <w:rPr/>
        <w:t xml:space="preserve">二、煤炭市场需求规模数学模型预测</w:t>
      </w:r>
    </w:p>
    <w:p>
      <w:pPr>
        <w:spacing w:after="150"/>
      </w:pPr>
      <w:r>
        <w:rPr/>
        <w:t xml:space="preserve">第六节 中国煤炭行业进出口规模预测</w:t>
      </w:r>
    </w:p>
    <w:p>
      <w:pPr>
        <w:spacing w:after="150"/>
      </w:pPr>
      <w:r>
        <w:rPr/>
        <w:t xml:space="preserve">一、煤炭行业进出口在产销规模中的比重分析</w:t>
      </w:r>
    </w:p>
    <w:p>
      <w:pPr>
        <w:spacing w:after="150"/>
      </w:pPr>
      <w:r>
        <w:rPr/>
        <w:t xml:space="preserve">二、对比预测法对煤炭行业进出口规模的预测</w:t>
      </w:r>
    </w:p>
    <w:p>
      <w:pPr>
        <w:spacing w:after="150"/>
      </w:pPr>
      <w:r>
        <w:rPr/>
        <w:t xml:space="preserve">第七节 煤炭行业盈利前景预测</w:t>
      </w:r>
    </w:p>
    <w:p>
      <w:pPr>
        <w:spacing w:after="150"/>
      </w:pPr>
      <w:r>
        <w:rPr/>
        <w:t xml:space="preserve">一、煤炭行业利润影响因素分析</w:t>
      </w:r>
    </w:p>
    <w:p>
      <w:pPr>
        <w:spacing w:after="150"/>
      </w:pPr>
      <w:r>
        <w:rPr/>
        <w:t xml:space="preserve">二、中国煤炭行业盈利规模预测</w:t>
      </w:r>
    </w:p>
    <w:p>
      <w:pPr>
        <w:spacing w:after="150"/>
      </w:pPr>
      <w:r>
        <w:rPr>
          <w:b w:val="1"/>
          <w:bCs w:val="1"/>
        </w:rPr>
        <w:t xml:space="preserve">第八章 矿用隔爆变压器行业重点区域市场需求分析</w:t>
      </w:r>
    </w:p>
    <w:p>
      <w:pPr>
        <w:spacing w:after="150"/>
      </w:pPr>
      <w:r>
        <w:rPr/>
        <w:t xml:space="preserve">第一节 内蒙古矿用隔爆变压器市场发展情况</w:t>
      </w:r>
    </w:p>
    <w:p>
      <w:pPr>
        <w:spacing w:after="150"/>
      </w:pPr>
      <w:r>
        <w:rPr/>
        <w:t xml:space="preserve">一、内蒙古矿用隔爆变压器需求分析</w:t>
      </w:r>
    </w:p>
    <w:p>
      <w:pPr>
        <w:spacing w:after="150"/>
      </w:pPr>
      <w:r>
        <w:rPr/>
        <w:t xml:space="preserve">二、内蒙古矿用隔爆变压器市场前景</w:t>
      </w:r>
    </w:p>
    <w:p>
      <w:pPr>
        <w:spacing w:after="150"/>
      </w:pPr>
      <w:r>
        <w:rPr/>
        <w:t xml:space="preserve">第二节 山西省矿用隔爆变压器市场发展情况</w:t>
      </w:r>
    </w:p>
    <w:p>
      <w:pPr>
        <w:spacing w:after="150"/>
      </w:pPr>
      <w:r>
        <w:rPr/>
        <w:t xml:space="preserve">一、山西省矿用隔爆变压器需求分析</w:t>
      </w:r>
    </w:p>
    <w:p>
      <w:pPr>
        <w:spacing w:after="150"/>
      </w:pPr>
      <w:r>
        <w:rPr/>
        <w:t xml:space="preserve">二、山西省矿用隔爆变压器市场前景</w:t>
      </w:r>
    </w:p>
    <w:p>
      <w:pPr>
        <w:spacing w:after="150"/>
      </w:pPr>
      <w:r>
        <w:rPr/>
        <w:t xml:space="preserve">第四节 陕西省矿用隔爆变压器市场发展情况</w:t>
      </w:r>
    </w:p>
    <w:p>
      <w:pPr>
        <w:spacing w:after="150"/>
      </w:pPr>
      <w:r>
        <w:rPr/>
        <w:t xml:space="preserve">一、陕西省矿用隔爆变压器需求分析</w:t>
      </w:r>
    </w:p>
    <w:p>
      <w:pPr>
        <w:spacing w:after="150"/>
      </w:pPr>
      <w:r>
        <w:rPr/>
        <w:t xml:space="preserve">二、陕西省矿用隔爆变压器市场前景</w:t>
      </w:r>
    </w:p>
    <w:p>
      <w:pPr>
        <w:spacing w:after="150"/>
      </w:pPr>
      <w:r>
        <w:rPr/>
        <w:t xml:space="preserve">第五节 贵州省矿用隔爆变压器市场发展情况</w:t>
      </w:r>
    </w:p>
    <w:p>
      <w:pPr>
        <w:spacing w:after="150"/>
      </w:pPr>
      <w:r>
        <w:rPr/>
        <w:t xml:space="preserve">一、贵州省矿用隔爆变压器需求分析</w:t>
      </w:r>
    </w:p>
    <w:p>
      <w:pPr>
        <w:spacing w:after="150"/>
      </w:pPr>
      <w:r>
        <w:rPr/>
        <w:t xml:space="preserve">二、贵州省矿用隔爆变压器市场前景</w:t>
      </w:r>
    </w:p>
    <w:p>
      <w:pPr>
        <w:spacing w:after="150"/>
      </w:pPr>
      <w:r>
        <w:rPr>
          <w:b w:val="1"/>
          <w:bCs w:val="1"/>
        </w:rPr>
        <w:t xml:space="preserve">第九章 中国矿用隔爆变压器行业企业分析（随数据更新有调整）</w:t>
      </w:r>
    </w:p>
    <w:p>
      <w:pPr>
        <w:spacing w:after="150"/>
      </w:pPr>
      <w:r>
        <w:rPr/>
        <w:t xml:space="preserve">第一节 矿用隔爆变压器企业总体发展状况分析</w:t>
      </w:r>
    </w:p>
    <w:p>
      <w:pPr>
        <w:spacing w:after="150"/>
      </w:pPr>
      <w:r>
        <w:rPr/>
        <w:t xml:space="preserve">第二节 重点矿用隔爆变压器企业个案分析</w:t>
      </w:r>
    </w:p>
    <w:p>
      <w:pPr>
        <w:spacing w:after="150"/>
      </w:pPr>
      <w:r>
        <w:rPr/>
        <w:t xml:space="preserve">一、江苏中联电气股份有限公司经营情况分析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二、中电电气(南京)特种变压器有限公司经营情况分析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三、通化变压器制造有限公司经营情况分析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四、抚顺特种变压器制造有限公司经营情况分析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五、湖南双马电气有限公司经营情况分析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六、许继电气股份有限公司经营情况分析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七、南京大全变压器有限公司经营情况分析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>
          <w:b w:val="1"/>
          <w:bCs w:val="1"/>
        </w:rPr>
        <w:t xml:space="preserve">第十章 中国矿用隔爆变压器行业发展趋势及投资分析</w:t>
      </w:r>
    </w:p>
    <w:p>
      <w:pPr>
        <w:spacing w:after="150"/>
      </w:pPr>
      <w:r>
        <w:rPr/>
        <w:t xml:space="preserve">第一节 矿用隔爆变压器行业投资特性分析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二、行业经营模式分析</w:t>
      </w:r>
    </w:p>
    <w:p>
      <w:pPr>
        <w:spacing w:after="150"/>
      </w:pPr>
      <w:r>
        <w:rPr/>
        <w:t xml:space="preserve">三、行业周期性与季节性分析</w:t>
      </w:r>
    </w:p>
    <w:p>
      <w:pPr>
        <w:spacing w:after="150"/>
      </w:pPr>
      <w:r>
        <w:rPr/>
        <w:t xml:space="preserve">第二节 矿用隔爆变压器行业发展趋势与前景预测</w:t>
      </w:r>
    </w:p>
    <w:p>
      <w:pPr>
        <w:spacing w:after="150"/>
      </w:pPr>
      <w:r>
        <w:rPr/>
        <w:t xml:space="preserve">一、行业发展存在的问题及策略建议</w:t>
      </w:r>
    </w:p>
    <w:p>
      <w:pPr>
        <w:spacing w:after="150"/>
      </w:pPr>
      <w:r>
        <w:rPr/>
        <w:t xml:space="preserve">二、矿用隔爆变压器行业发展趋势分析</w:t>
      </w:r>
    </w:p>
    <w:p>
      <w:pPr>
        <w:spacing w:after="150"/>
      </w:pPr>
      <w:r>
        <w:rPr/>
        <w:t xml:space="preserve">三、矿用隔爆变压器行业发展前景预测</w:t>
      </w:r>
    </w:p>
    <w:p>
      <w:pPr>
        <w:spacing w:after="150"/>
      </w:pPr>
      <w:r>
        <w:rPr/>
        <w:t xml:space="preserve">第三节 矿用隔爆变压器行业投资现状及建议</w:t>
      </w:r>
    </w:p>
    <w:p>
      <w:pPr>
        <w:spacing w:after="150"/>
      </w:pPr>
      <w:r>
        <w:rPr/>
        <w:t xml:space="preserve">一、矿用隔爆变压器行业投资机遇分析</w:t>
      </w:r>
    </w:p>
    <w:p>
      <w:pPr>
        <w:spacing w:after="150"/>
      </w:pPr>
      <w:r>
        <w:rPr/>
        <w:t xml:space="preserve">二、矿用隔爆变压器行业投资风险警示</w:t>
      </w:r>
    </w:p>
    <w:p>
      <w:pPr>
        <w:spacing w:after="150"/>
      </w:pPr>
      <w:r>
        <w:rPr>
          <w:b w:val="1"/>
          <w:bCs w:val="1"/>
        </w:rPr>
        <w:t xml:space="preserve">第十一章 中国矿用隔爆变压器行业发展预测</w:t>
      </w:r>
    </w:p>
    <w:p>
      <w:pPr>
        <w:spacing w:after="150"/>
      </w:pPr>
      <w:r>
        <w:rPr/>
        <w:t xml:space="preserve">第一节 2024-2029年中国矿用隔爆变压器行业产量预测</w:t>
      </w:r>
    </w:p>
    <w:p>
      <w:pPr>
        <w:spacing w:after="150"/>
      </w:pPr>
      <w:r>
        <w:rPr/>
        <w:t xml:space="preserve">第二节 2024-2029年中国矿用隔爆变压器行业消费量预测</w:t>
      </w:r>
    </w:p>
    <w:p>
      <w:pPr>
        <w:spacing w:after="150"/>
      </w:pPr>
      <w:r>
        <w:rPr/>
        <w:t xml:space="preserve">第三节 2024-2029年中国矿用隔爆变压器行业产值预测</w:t>
      </w:r>
    </w:p>
    <w:p>
      <w:pPr>
        <w:spacing w:after="150"/>
      </w:pPr>
      <w:r>
        <w:rPr/>
        <w:t xml:space="preserve">第四节 2024-2029年中国矿用隔爆变压器行业销售收入预测</w:t>
      </w:r>
    </w:p>
    <w:p>
      <w:pPr>
        <w:spacing w:after="150"/>
      </w:pPr>
      <w:r>
        <w:rPr>
          <w:b w:val="1"/>
          <w:bCs w:val="1"/>
        </w:rPr>
        <w:t xml:space="preserve">第十二章 矿用隔爆变压器行业投资前景与投资策略分析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矿用隔爆变压器行业投资价值分析</w:t>
      </w:r>
    </w:p>
    <w:p>
      <w:pPr>
        <w:spacing w:after="150"/>
      </w:pPr>
      <w:r>
        <w:rPr/>
        <w:t xml:space="preserve">一、矿用隔爆变压器行业发展前景分析</w:t>
      </w:r>
    </w:p>
    <w:p>
      <w:pPr>
        <w:spacing w:after="150"/>
      </w:pPr>
      <w:r>
        <w:rPr/>
        <w:t xml:space="preserve">二、矿用隔爆变压器行业盈利能力预测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矿用隔爆变压器行业投资风险分析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矿用隔爆变压器行业投资策略分析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图表：矿用隔爆变压器主要分类</w:t>
      </w:r>
    </w:p>
    <w:p>
      <w:pPr>
        <w:spacing w:after="150"/>
      </w:pPr>
      <w:r>
        <w:rPr/>
        <w:t xml:space="preserve">图表：矿用隔爆变压器行业产业链结构图</w:t>
      </w:r>
    </w:p>
    <w:p>
      <w:pPr>
        <w:spacing w:after="150"/>
      </w:pPr>
      <w:r>
        <w:rPr/>
        <w:t xml:space="preserve">图表：2019-2023年中国矿用隔爆变压器行业相关政策情况</w:t>
      </w:r>
    </w:p>
    <w:p>
      <w:pPr>
        <w:spacing w:after="150"/>
      </w:pPr>
      <w:r>
        <w:rPr/>
        <w:t xml:space="preserve">图表：2019-2023年美国gdp(不变价)同比季度变化情况(单位：%)</w:t>
      </w:r>
    </w:p>
    <w:p>
      <w:pPr>
        <w:spacing w:after="150"/>
      </w:pPr>
      <w:r>
        <w:rPr/>
        <w:t xml:space="preserve">图表：2019-2023年日本gdp(现价)当季同比变化情况(单位：%)</w:t>
      </w:r>
    </w:p>
    <w:p>
      <w:pPr>
        <w:spacing w:after="150"/>
      </w:pPr>
      <w:r>
        <w:rPr/>
        <w:t xml:space="preserve">图表：2019-2023年欧元区gdp年率终值情况(单位：%)</w:t>
      </w:r>
    </w:p>
    <w:p>
      <w:pPr>
        <w:spacing w:after="150"/>
      </w:pPr>
      <w:r>
        <w:rPr/>
        <w:t xml:space="preserve">图表：2024-2029年全球主要经济体经济增速及预测分析(单位：%)</w:t>
      </w:r>
    </w:p>
    <w:p>
      <w:pPr>
        <w:spacing w:after="150"/>
      </w:pPr>
      <w:r>
        <w:rPr/>
        <w:t xml:space="preserve">图表：2019-2023年我国gdp及增速(单位：万亿元，%)</w:t>
      </w:r>
    </w:p>
    <w:p>
      <w:pPr>
        <w:spacing w:after="150"/>
      </w:pPr>
      <w:r>
        <w:rPr/>
        <w:t xml:space="preserve">图表：2019-2023年制造业pmi走势图(单位：%)</w:t>
      </w:r>
    </w:p>
    <w:p>
      <w:pPr>
        <w:spacing w:after="150"/>
      </w:pPr>
      <w:r>
        <w:rPr/>
        <w:t xml:space="preserve">图表：2019-2023年中国工业增加值及增长率走势图(单位：万亿元，%)</w:t>
      </w:r>
    </w:p>
    <w:p>
      <w:pPr>
        <w:spacing w:after="150"/>
      </w:pPr>
      <w:r>
        <w:rPr/>
        <w:t xml:space="preserve">图表：2019-2023年全社会固定资产投资(不含农户)变化情况(单位：亿元，%)</w:t>
      </w:r>
    </w:p>
    <w:p>
      <w:pPr>
        <w:spacing w:after="150"/>
      </w:pPr>
      <w:r>
        <w:rPr/>
        <w:t xml:space="preserve">图表：2019-2023年按领域分固定资产投资(不含农户)及其占比(单位：亿元，%)</w:t>
      </w:r>
    </w:p>
    <w:p>
      <w:pPr>
        <w:spacing w:after="150"/>
      </w:pPr>
      <w:r>
        <w:rPr/>
        <w:t xml:space="preserve">图表：矿用隔爆变压器主要分类</w:t>
      </w:r>
    </w:p>
    <w:p>
      <w:pPr>
        <w:spacing w:after="150"/>
      </w:pPr>
      <w:r>
        <w:rPr/>
        <w:t xml:space="preserve">图表：2019-2023年中国矿用隔爆变压器相关专利申请量变化图(单位：项)</w:t>
      </w:r>
    </w:p>
    <w:p>
      <w:pPr>
        <w:spacing w:after="150"/>
      </w:pPr>
      <w:r>
        <w:rPr/>
        <w:t xml:space="preserve">图表：2019-2023年中国矿用隔爆变压器相关专利公开数量变化图(单位：项)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本文地址：https://www.51baogao.cn/baogao/20200709/174235.shtml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2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中国矿用隔爆变压器行业发展分析及投资战略预测报告(2024-2029版)</dc:title>
  <dc:description>中国矿用隔爆变压器行业发展分析及投资战略预测报告(2024-2029版)</dc:description>
  <dc:subject>中国矿用隔爆变压器行业发展分析及投资战略预测报告(2024-2029版)</dc:subject>
  <cp:keywords>研究报告</cp:keywords>
  <cp:category>研究报告</cp:category>
  <cp:lastModifiedBy>北京中道泰和信息咨询有限公司</cp:lastModifiedBy>
  <dcterms:created xsi:type="dcterms:W3CDTF">2024-01-30T05:58:49+08:00</dcterms:created>
  <dcterms:modified xsi:type="dcterms:W3CDTF">2024-01-30T05:58:49+08:00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