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全球与中国农用氨基酸行业市场发展分析及发展趋势预测研究报告(2026-2031版)</w:t>
      </w:r>
    </w:p>
    <w:p>
      <w:pPr>
        <w:spacing w:after="150"/>
      </w:pPr>
      <w:r>
        <w:rPr>
          <w:b w:val="1"/>
          <w:bCs w:val="1"/>
        </w:rPr>
        <w:t xml:space="preserve">报告简介</w:t>
      </w:r>
    </w:p>
    <w:p>
      <w:pPr>
        <w:spacing w:after="150"/>
      </w:pPr>
      <w:r>
        <w:rPr/>
        <w:t xml:space="preserve">农用氨基酸的功效与作用</w:t>
      </w:r>
    </w:p>
    <w:p>
      <w:pPr>
        <w:spacing w:after="150"/>
      </w:pPr>
      <w:r>
        <w:rPr/>
        <w:t xml:space="preserve">功效：促进农作物早熟，缩短农作物的生长周期;增加农作物的叶片的厚度和面积，增加干物质的累计速度等。作用：增加农作物体内的叶绿素的含量，提高农作物对二氧化碳的吸收利用率;改良土壤，增加土壤的保水、保肥能力;增强农作物的抗寒、抗旱、抗倒伏能力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氨基酸行业研究单位等公布和提供的大量资料。报告对我国农用氨基酸行业的供需状况、发展现状、子行业发展变化等进行了分析，重点分析了国内外农用氨基酸行业的发展现状、如何面对行业的发展挑战、行业的发展建议、行业竞争力，以及行业的投资分析和趋势预测等等。报告还综合了农用氨基酸行业的整体发展动态，对行业在产品方面提供了参考建议和具体解决办法。报告对于农用氨基酸产品生产企业、经销商、行业管理部门以及拟进入该行业的投资者具有重要的参考价值，对于研究我国农用氨基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农用氨基酸市场概述</w:t>
      </w:r>
    </w:p>
    <w:p>
      <w:pPr>
        <w:spacing w:before="75" w:after="0"/>
      </w:pPr>
      <w:r>
        <w:rPr/>
        <w:t xml:space="preserve">1.1 产品定义及统计范围</w:t>
      </w:r>
    </w:p>
    <w:p>
      <w:pPr>
        <w:spacing w:before="75" w:after="0"/>
      </w:pPr>
      <w:r>
        <w:rPr/>
        <w:t xml:space="preserve">1.2 按照不同产品类型，农用氨基酸主要可以分为如下几个类别</w:t>
      </w:r>
    </w:p>
    <w:p>
      <w:pPr>
        <w:spacing w:before="75" w:after="0"/>
      </w:pPr>
      <w:r>
        <w:rPr/>
        <w:t xml:space="preserve">1.2.1 不同产品类型农用氨基酸增长趋势 </w:t>
      </w:r>
    </w:p>
    <w:p>
      <w:pPr>
        <w:spacing w:before="75" w:after="0"/>
      </w:pPr>
      <w:r>
        <w:rPr/>
        <w:t xml:space="preserve">1.2.2 l-谷氨酸</w:t>
      </w:r>
    </w:p>
    <w:p>
      <w:pPr>
        <w:spacing w:before="75" w:after="0"/>
      </w:pPr>
      <w:r>
        <w:rPr/>
        <w:t xml:space="preserve">1.2.3 赖氨酸</w:t>
      </w:r>
    </w:p>
    <w:p>
      <w:pPr>
        <w:spacing w:before="75" w:after="0"/>
      </w:pPr>
      <w:r>
        <w:rPr/>
        <w:t xml:space="preserve">1.2.4 色氨酸</w:t>
      </w:r>
    </w:p>
    <w:p>
      <w:pPr>
        <w:spacing w:before="75" w:after="0"/>
      </w:pPr>
      <w:r>
        <w:rPr/>
        <w:t xml:space="preserve">1.3 从不同应用，农用氨基酸主要包括如下几个方面</w:t>
      </w:r>
    </w:p>
    <w:p>
      <w:pPr>
        <w:spacing w:before="75" w:after="0"/>
      </w:pPr>
      <w:r>
        <w:rPr/>
        <w:t xml:space="preserve">1.3.1 肥料</w:t>
      </w:r>
    </w:p>
    <w:p>
      <w:pPr>
        <w:spacing w:before="75" w:after="0"/>
      </w:pPr>
      <w:r>
        <w:rPr/>
        <w:t xml:space="preserve">1.3.2 饲料</w:t>
      </w:r>
    </w:p>
    <w:p>
      <w:pPr>
        <w:spacing w:before="75" w:after="0"/>
      </w:pPr>
      <w:r>
        <w:rPr/>
        <w:t xml:space="preserve">1.4 农用氨基酸行业背景、发展历史、现状及趋势</w:t>
      </w:r>
    </w:p>
    <w:p>
      <w:pPr>
        <w:spacing w:before="75" w:after="0"/>
      </w:pPr>
      <w:r>
        <w:rPr/>
        <w:t xml:space="preserve">1.4.1 农用氨基酸行业目前现状分析</w:t>
      </w:r>
    </w:p>
    <w:p>
      <w:pPr>
        <w:spacing w:before="75" w:after="0"/>
      </w:pPr>
      <w:r>
        <w:rPr/>
        <w:t xml:space="preserve">1.4.2 农用氨基酸发展趋势</w:t>
      </w:r>
    </w:p>
    <w:p>
      <w:pPr>
        <w:spacing w:before="75" w:after="0"/>
      </w:pPr>
      <w:r>
        <w:rPr>
          <w:b w:val="1"/>
          <w:bCs w:val="1"/>
        </w:rPr>
        <w:t xml:space="preserve">第二章 全球与中国农用氨基酸总体规模分析</w:t>
      </w:r>
    </w:p>
    <w:p>
      <w:pPr>
        <w:spacing w:before="75" w:after="0"/>
      </w:pPr>
      <w:r>
        <w:rPr/>
        <w:t xml:space="preserve">2.1 全球农用氨基酸供需现状及预测</w:t>
      </w:r>
    </w:p>
    <w:p>
      <w:pPr>
        <w:spacing w:before="75" w:after="0"/>
      </w:pPr>
      <w:r>
        <w:rPr/>
        <w:t xml:space="preserve">2.1.1 全球农用氨基酸产能、产量、产能利用率及发展趋势</w:t>
      </w:r>
    </w:p>
    <w:p>
      <w:pPr>
        <w:spacing w:before="75" w:after="0"/>
      </w:pPr>
      <w:r>
        <w:rPr/>
        <w:t xml:space="preserve">2.1.2 全球农用氨基酸产量、需求量及发展趋势</w:t>
      </w:r>
    </w:p>
    <w:p>
      <w:pPr>
        <w:spacing w:before="75" w:after="0"/>
      </w:pPr>
      <w:r>
        <w:rPr/>
        <w:t xml:space="preserve">2.1.3 全球主要地区农用氨基酸产量及发展趋势</w:t>
      </w:r>
    </w:p>
    <w:p>
      <w:pPr>
        <w:spacing w:before="75" w:after="0"/>
      </w:pPr>
      <w:r>
        <w:rPr/>
        <w:t xml:space="preserve">2.2 中国农用氨基酸供需现状及预测</w:t>
      </w:r>
    </w:p>
    <w:p>
      <w:pPr>
        <w:spacing w:before="75" w:after="0"/>
      </w:pPr>
      <w:r>
        <w:rPr/>
        <w:t xml:space="preserve">2.2.1 中国农用氨基酸产能、产量、产能利用率及发展趋势</w:t>
      </w:r>
    </w:p>
    <w:p>
      <w:pPr>
        <w:spacing w:before="75" w:after="0"/>
      </w:pPr>
      <w:r>
        <w:rPr/>
        <w:t xml:space="preserve">2.2.2 中国农用氨基酸产量、市场需求量及发展趋势</w:t>
      </w:r>
    </w:p>
    <w:p>
      <w:pPr>
        <w:spacing w:before="75" w:after="0"/>
      </w:pPr>
      <w:r>
        <w:rPr/>
        <w:t xml:space="preserve">2.3 全球农用氨基酸销量及销售额</w:t>
      </w:r>
    </w:p>
    <w:p>
      <w:pPr>
        <w:spacing w:before="75" w:after="0"/>
      </w:pPr>
      <w:r>
        <w:rPr/>
        <w:t xml:space="preserve">2.3.1 全球市场农用氨基酸销售额</w:t>
      </w:r>
    </w:p>
    <w:p>
      <w:pPr>
        <w:spacing w:before="75" w:after="0"/>
      </w:pPr>
      <w:r>
        <w:rPr/>
        <w:t xml:space="preserve">2.3.2 全球市场农用氨基酸销量</w:t>
      </w:r>
    </w:p>
    <w:p>
      <w:pPr>
        <w:spacing w:before="75" w:after="0"/>
      </w:pPr>
      <w:r>
        <w:rPr/>
        <w:t xml:space="preserve">2.3.3 全球市场农用氨基酸价格趋势</w:t>
      </w:r>
    </w:p>
    <w:p>
      <w:pPr>
        <w:spacing w:before="75" w:after="0"/>
      </w:pPr>
      <w:r>
        <w:rPr>
          <w:b w:val="1"/>
          <w:bCs w:val="1"/>
        </w:rPr>
        <w:t xml:space="preserve">第三章 全球与中国主要厂商市场份额分析</w:t>
      </w:r>
    </w:p>
    <w:p>
      <w:pPr>
        <w:spacing w:before="75" w:after="0"/>
      </w:pPr>
      <w:r>
        <w:rPr/>
        <w:t xml:space="preserve">3.1 全球市场主要厂商农用氨基酸产能、产量及市场份额</w:t>
      </w:r>
    </w:p>
    <w:p>
      <w:pPr>
        <w:spacing w:before="75" w:after="0"/>
      </w:pPr>
      <w:r>
        <w:rPr/>
        <w:t xml:space="preserve">3.2 全球市场主要厂商农用氨基酸销量(2021-2026年)</w:t>
      </w:r>
    </w:p>
    <w:p>
      <w:pPr>
        <w:spacing w:before="75" w:after="0"/>
      </w:pPr>
      <w:r>
        <w:rPr/>
        <w:t xml:space="preserve">3.2.1 全球市场主要厂商农用氨基酸销售收入(2021-2026年)</w:t>
      </w:r>
    </w:p>
    <w:p>
      <w:pPr>
        <w:spacing w:before="75" w:after="0"/>
      </w:pPr>
      <w:r>
        <w:rPr/>
        <w:t xml:space="preserve">3.2.2 2021-2026年全球主要生产商农用氨基酸收入排名</w:t>
      </w:r>
    </w:p>
    <w:p>
      <w:pPr>
        <w:spacing w:before="75" w:after="0"/>
      </w:pPr>
      <w:r>
        <w:rPr/>
        <w:t xml:space="preserve">3.2.3 全球市场主要厂商农用氨基酸销售价格(2021-2026年)</w:t>
      </w:r>
    </w:p>
    <w:p>
      <w:pPr>
        <w:spacing w:before="75" w:after="0"/>
      </w:pPr>
      <w:r>
        <w:rPr/>
        <w:t xml:space="preserve">3.3 中国市场主要厂商农用氨基酸销量(2021-2026年)</w:t>
      </w:r>
    </w:p>
    <w:p>
      <w:pPr>
        <w:spacing w:before="75" w:after="0"/>
      </w:pPr>
      <w:r>
        <w:rPr/>
        <w:t xml:space="preserve">3.3.1 中国市场主要厂商农用氨基酸销售收入(2021-2026年)</w:t>
      </w:r>
    </w:p>
    <w:p>
      <w:pPr>
        <w:spacing w:before="75" w:after="0"/>
      </w:pPr>
      <w:r>
        <w:rPr/>
        <w:t xml:space="preserve">3.3.2 2021-2026年中国主要生产商农用氨基酸收入排名</w:t>
      </w:r>
    </w:p>
    <w:p>
      <w:pPr>
        <w:spacing w:before="75" w:after="0"/>
      </w:pPr>
      <w:r>
        <w:rPr/>
        <w:t xml:space="preserve">3.3.3 中国市场主要厂商农用氨基酸销售价格(2021-2026年)</w:t>
      </w:r>
    </w:p>
    <w:p>
      <w:pPr>
        <w:spacing w:before="75" w:after="0"/>
      </w:pPr>
      <w:r>
        <w:rPr/>
        <w:t xml:space="preserve">3.4 全球主要厂商农用氨基酸产地分布及商业化日期</w:t>
      </w:r>
    </w:p>
    <w:p>
      <w:pPr>
        <w:spacing w:before="75" w:after="0"/>
      </w:pPr>
      <w:r>
        <w:rPr/>
        <w:t xml:space="preserve">3.5 农用氨基酸行业集中度、竞争程度分析</w:t>
      </w:r>
    </w:p>
    <w:p>
      <w:pPr>
        <w:spacing w:before="75" w:after="0"/>
      </w:pPr>
      <w:r>
        <w:rPr/>
        <w:t xml:space="preserve">3.5.1 农用氨基酸行业集中度分析：全球top 5和top 10生产商市场份额</w:t>
      </w:r>
    </w:p>
    <w:p>
      <w:pPr>
        <w:spacing w:before="75" w:after="0"/>
      </w:pPr>
      <w:r>
        <w:rPr/>
        <w:t xml:space="preserve">3.5.2 全球农用氨基酸第一梯队、第二梯队和第三梯队生产商(品牌)及市场份额</w:t>
      </w:r>
    </w:p>
    <w:p>
      <w:pPr>
        <w:spacing w:before="75" w:after="0"/>
      </w:pPr>
      <w:r>
        <w:rPr>
          <w:b w:val="1"/>
          <w:bCs w:val="1"/>
        </w:rPr>
        <w:t xml:space="preserve">第四章 全球农用氨基酸主要地区分析</w:t>
      </w:r>
    </w:p>
    <w:p>
      <w:pPr>
        <w:spacing w:before="75" w:after="0"/>
      </w:pPr>
      <w:r>
        <w:rPr/>
        <w:t xml:space="preserve">4.1 全球主要地区农用氨基酸市场规模分析： </w:t>
      </w:r>
    </w:p>
    <w:p>
      <w:pPr>
        <w:spacing w:before="75" w:after="0"/>
      </w:pPr>
      <w:r>
        <w:rPr/>
        <w:t xml:space="preserve">4.1.1 全球主要地区农用氨基酸销售收入及市场份额(2021-2026年)</w:t>
      </w:r>
    </w:p>
    <w:p>
      <w:pPr>
        <w:spacing w:before="75" w:after="0"/>
      </w:pPr>
      <w:r>
        <w:rPr/>
        <w:t xml:space="preserve">4.1.2 全球主要地区农用氨基酸销售收入预测(2026-2031年)</w:t>
      </w:r>
    </w:p>
    <w:p>
      <w:pPr>
        <w:spacing w:before="75" w:after="0"/>
      </w:pPr>
      <w:r>
        <w:rPr/>
        <w:t xml:space="preserve">4.2 全球主要地区农用氨基酸销量分析： </w:t>
      </w:r>
    </w:p>
    <w:p>
      <w:pPr>
        <w:spacing w:before="75" w:after="0"/>
      </w:pPr>
      <w:r>
        <w:rPr/>
        <w:t xml:space="preserve">4.2.1 全球主要地区农用氨基酸销量及市场份额(2021-2026年)</w:t>
      </w:r>
    </w:p>
    <w:p>
      <w:pPr>
        <w:spacing w:before="75" w:after="0"/>
      </w:pPr>
      <w:r>
        <w:rPr/>
        <w:t xml:space="preserve">4.2.2 全球主要地区农用氨基酸销量及市场份额预测(2026-2031年)</w:t>
      </w:r>
    </w:p>
    <w:p>
      <w:pPr>
        <w:spacing w:before="75" w:after="0"/>
      </w:pPr>
      <w:r>
        <w:rPr/>
        <w:t xml:space="preserve">4.3 北美市场农用氨基酸销量、收入及增长率</w:t>
      </w:r>
    </w:p>
    <w:p>
      <w:pPr>
        <w:spacing w:before="75" w:after="0"/>
      </w:pPr>
      <w:r>
        <w:rPr/>
        <w:t xml:space="preserve">4.4 欧洲市场农用氨基酸销量、收入及增长率</w:t>
      </w:r>
    </w:p>
    <w:p>
      <w:pPr>
        <w:spacing w:before="75" w:after="0"/>
      </w:pPr>
      <w:r>
        <w:rPr/>
        <w:t xml:space="preserve">4.5 中国市场农用氨基酸销量、收入及增长率</w:t>
      </w:r>
    </w:p>
    <w:p>
      <w:pPr>
        <w:spacing w:before="75" w:after="0"/>
      </w:pPr>
      <w:r>
        <w:rPr/>
        <w:t xml:space="preserve">4.6 日本市场农用氨基酸销量、收入及增长率</w:t>
      </w:r>
    </w:p>
    <w:p>
      <w:pPr>
        <w:spacing w:before="75" w:after="0"/>
      </w:pPr>
      <w:r>
        <w:rPr/>
        <w:t xml:space="preserve">4.7 东南亚市场农用氨基酸销量、收入及增长率</w:t>
      </w:r>
    </w:p>
    <w:p>
      <w:pPr>
        <w:spacing w:before="75" w:after="0"/>
      </w:pPr>
      <w:r>
        <w:rPr/>
        <w:t xml:space="preserve">4.8 印度市场农用氨基酸销量、收入及增长率</w:t>
      </w:r>
    </w:p>
    <w:p>
      <w:pPr>
        <w:spacing w:before="75" w:after="0"/>
      </w:pPr>
      <w:r>
        <w:rPr>
          <w:b w:val="1"/>
          <w:bCs w:val="1"/>
        </w:rPr>
        <w:t xml:space="preserve">第五章 全球农用氨基酸主要生产商分析</w:t>
      </w:r>
    </w:p>
    <w:p>
      <w:pPr>
        <w:spacing w:before="75" w:after="0"/>
      </w:pPr>
      <w:r>
        <w:rPr/>
        <w:t xml:space="preserve">5.1 agri life som phytopharma (india) ltd.</w:t>
      </w:r>
    </w:p>
    <w:p>
      <w:pPr>
        <w:spacing w:before="75" w:after="0"/>
      </w:pPr>
      <w:r>
        <w:rPr/>
        <w:t xml:space="preserve">5.1.1 agri life som phytopharma (india) ltd.基本信息、农用氨基酸生产基地、销售区域、竞争对手及市场地位</w:t>
      </w:r>
    </w:p>
    <w:p>
      <w:pPr>
        <w:spacing w:before="75" w:after="0"/>
      </w:pPr>
      <w:r>
        <w:rPr/>
        <w:t xml:space="preserve">5.1.2 agri life som phytopharma (india) ltd.农用氨基酸产品规格、参数及市场应用</w:t>
      </w:r>
    </w:p>
    <w:p>
      <w:pPr>
        <w:spacing w:before="75" w:after="0"/>
      </w:pPr>
      <w:r>
        <w:rPr/>
        <w:t xml:space="preserve">5.1.3 agri life som phytopharma (india) ltd.农用氨基酸销量、收入、价格及毛利率(2021-2026年)</w:t>
      </w:r>
    </w:p>
    <w:p>
      <w:pPr>
        <w:spacing w:before="75" w:after="0"/>
      </w:pPr>
      <w:r>
        <w:rPr/>
        <w:t xml:space="preserve">5.1.4 agri life som phytopharma (india) ltd.公司简介及主要业务</w:t>
      </w:r>
    </w:p>
    <w:p>
      <w:pPr>
        <w:spacing w:before="75" w:after="0"/>
      </w:pPr>
      <w:r>
        <w:rPr/>
        <w:t xml:space="preserve">5.1.5 agri life som phytopharma (india) ltd.企业最新动态</w:t>
      </w:r>
    </w:p>
    <w:p>
      <w:pPr>
        <w:spacing w:before="75" w:after="0"/>
      </w:pPr>
      <w:r>
        <w:rPr/>
        <w:t xml:space="preserve">5.2 aminocore</w:t>
      </w:r>
    </w:p>
    <w:p>
      <w:pPr>
        <w:spacing w:before="75" w:after="0"/>
      </w:pPr>
      <w:r>
        <w:rPr/>
        <w:t xml:space="preserve">5.2.1 aminocore基本信息、农用氨基酸生产基地、销售区域、竞争对手及市场地位</w:t>
      </w:r>
    </w:p>
    <w:p>
      <w:pPr>
        <w:spacing w:before="75" w:after="0"/>
      </w:pPr>
      <w:r>
        <w:rPr/>
        <w:t xml:space="preserve">5.2.2 aminocore农用氨基酸产品规格、参数及市场应用</w:t>
      </w:r>
    </w:p>
    <w:p>
      <w:pPr>
        <w:spacing w:before="75" w:after="0"/>
      </w:pPr>
      <w:r>
        <w:rPr/>
        <w:t xml:space="preserve">5.2.3 aminocore农用氨基酸销量、收入、价格及毛利率(2021-2026年)</w:t>
      </w:r>
    </w:p>
    <w:p>
      <w:pPr>
        <w:spacing w:before="75" w:after="0"/>
      </w:pPr>
      <w:r>
        <w:rPr/>
        <w:t xml:space="preserve">5.2.4 aminocore公司简介及主要业务</w:t>
      </w:r>
    </w:p>
    <w:p>
      <w:pPr>
        <w:spacing w:before="75" w:after="0"/>
      </w:pPr>
      <w:r>
        <w:rPr/>
        <w:t xml:space="preserve">5.2.5 aminocore企业最新动态</w:t>
      </w:r>
    </w:p>
    <w:p>
      <w:pPr>
        <w:spacing w:before="75" w:after="0"/>
      </w:pPr>
      <w:r>
        <w:rPr/>
        <w:t xml:space="preserve">5.3 futureco bioscience sa</w:t>
      </w:r>
    </w:p>
    <w:p>
      <w:pPr>
        <w:spacing w:before="75" w:after="0"/>
      </w:pPr>
      <w:r>
        <w:rPr/>
        <w:t xml:space="preserve">5.3.1 futureco bioscience sa基本信息、农用氨基酸生产基地、销售区域、竞争对手及市场地位</w:t>
      </w:r>
    </w:p>
    <w:p>
      <w:pPr>
        <w:spacing w:before="75" w:after="0"/>
      </w:pPr>
      <w:r>
        <w:rPr/>
        <w:t xml:space="preserve">5.3.2 futureco bioscience sa农用氨基酸产品规格、参数及市场应用</w:t>
      </w:r>
    </w:p>
    <w:p>
      <w:pPr>
        <w:spacing w:before="75" w:after="0"/>
      </w:pPr>
      <w:r>
        <w:rPr/>
        <w:t xml:space="preserve">5.3.3 futureco bioscience sa农用氨基酸销量、收入、价格及毛利率(2021-2026年)</w:t>
      </w:r>
    </w:p>
    <w:p>
      <w:pPr>
        <w:spacing w:before="75" w:after="0"/>
      </w:pPr>
      <w:r>
        <w:rPr/>
        <w:t xml:space="preserve">5.3.4 futureco bioscience sa公司简介及主要业务</w:t>
      </w:r>
    </w:p>
    <w:p>
      <w:pPr>
        <w:spacing w:before="75" w:after="0"/>
      </w:pPr>
      <w:r>
        <w:rPr/>
        <w:t xml:space="preserve">5.3.5 futureco bioscience sa企业最新动态</w:t>
      </w:r>
    </w:p>
    <w:p>
      <w:pPr>
        <w:spacing w:before="75" w:after="0"/>
      </w:pPr>
      <w:r>
        <w:rPr/>
        <w:t xml:space="preserve">5.4 gowan co.</w:t>
      </w:r>
    </w:p>
    <w:p>
      <w:pPr>
        <w:spacing w:before="75" w:after="0"/>
      </w:pPr>
      <w:r>
        <w:rPr/>
        <w:t xml:space="preserve">5.4.1 gowan co.基本信息、农用氨基酸生产基地、销售区域、竞争对手及市场地位</w:t>
      </w:r>
    </w:p>
    <w:p>
      <w:pPr>
        <w:spacing w:before="75" w:after="0"/>
      </w:pPr>
      <w:r>
        <w:rPr/>
        <w:t xml:space="preserve">5.4.2 gowan co.农用氨基酸产品规格、参数及市场应用</w:t>
      </w:r>
    </w:p>
    <w:p>
      <w:pPr>
        <w:spacing w:before="75" w:after="0"/>
      </w:pPr>
      <w:r>
        <w:rPr/>
        <w:t xml:space="preserve">5.4.3 gowan co.农用氨基酸销量、收入、价格及毛利率(2021-2026年)</w:t>
      </w:r>
    </w:p>
    <w:p>
      <w:pPr>
        <w:spacing w:before="75" w:after="0"/>
      </w:pPr>
      <w:r>
        <w:rPr/>
        <w:t xml:space="preserve">5.4.4 gowan co.公司简介及主要业务</w:t>
      </w:r>
    </w:p>
    <w:p>
      <w:pPr>
        <w:spacing w:before="75" w:after="0"/>
      </w:pPr>
      <w:r>
        <w:rPr/>
        <w:t xml:space="preserve">5.4.5 gowan co.企业最新动态</w:t>
      </w:r>
    </w:p>
    <w:p>
      <w:pPr>
        <w:spacing w:before="75" w:after="0"/>
      </w:pPr>
      <w:r>
        <w:rPr/>
        <w:t xml:space="preserve">5.5 haifa group</w:t>
      </w:r>
    </w:p>
    <w:p>
      <w:pPr>
        <w:spacing w:before="75" w:after="0"/>
      </w:pPr>
      <w:r>
        <w:rPr/>
        <w:t xml:space="preserve">5.5.1 haifa group基本信息、农用氨基酸生产基地、销售区域、竞争对手及市场地位</w:t>
      </w:r>
    </w:p>
    <w:p>
      <w:pPr>
        <w:spacing w:before="75" w:after="0"/>
      </w:pPr>
      <w:r>
        <w:rPr/>
        <w:t xml:space="preserve">5.5.2 haifa group农用氨基酸产品规格、参数及市场应用</w:t>
      </w:r>
    </w:p>
    <w:p>
      <w:pPr>
        <w:spacing w:before="75" w:after="0"/>
      </w:pPr>
      <w:r>
        <w:rPr/>
        <w:t xml:space="preserve">5.5.3 haifa group农用氨基酸销量、收入、价格及毛利率(2021-2026年)</w:t>
      </w:r>
    </w:p>
    <w:p>
      <w:pPr>
        <w:spacing w:before="75" w:after="0"/>
      </w:pPr>
      <w:r>
        <w:rPr/>
        <w:t xml:space="preserve">5.5.4 haifa group公司简介及主要业务</w:t>
      </w:r>
    </w:p>
    <w:p>
      <w:pPr>
        <w:spacing w:before="75" w:after="0"/>
      </w:pPr>
      <w:r>
        <w:rPr/>
        <w:t xml:space="preserve">5.5.5 haifa group企业最新动态</w:t>
      </w:r>
    </w:p>
    <w:p>
      <w:pPr>
        <w:spacing w:before="75" w:after="0"/>
      </w:pPr>
      <w:r>
        <w:rPr/>
        <w:t xml:space="preserve">5.6 humintech gmbh</w:t>
      </w:r>
    </w:p>
    <w:p>
      <w:pPr>
        <w:spacing w:before="75" w:after="0"/>
      </w:pPr>
      <w:r>
        <w:rPr/>
        <w:t xml:space="preserve">5.6.1 humintech gmbh基本信息、农用氨基酸生产基地、销售区域、竞争对手及市场地位</w:t>
      </w:r>
    </w:p>
    <w:p>
      <w:pPr>
        <w:spacing w:before="75" w:after="0"/>
      </w:pPr>
      <w:r>
        <w:rPr/>
        <w:t xml:space="preserve">5.6.2 humintech gmbh农用氨基酸产品规格、参数及市场应用</w:t>
      </w:r>
    </w:p>
    <w:p>
      <w:pPr>
        <w:spacing w:before="75" w:after="0"/>
      </w:pPr>
      <w:r>
        <w:rPr/>
        <w:t xml:space="preserve">5.6.3 humintech gmbh农用氨基酸销量、收入、价格及毛利率(2021-2026年)</w:t>
      </w:r>
    </w:p>
    <w:p>
      <w:pPr>
        <w:spacing w:before="75" w:after="0"/>
      </w:pPr>
      <w:r>
        <w:rPr/>
        <w:t xml:space="preserve">5.6.4 humintech gmbh公司简介及主要业务</w:t>
      </w:r>
    </w:p>
    <w:p>
      <w:pPr>
        <w:spacing w:before="75" w:after="0"/>
      </w:pPr>
      <w:r>
        <w:rPr/>
        <w:t xml:space="preserve">5.6.5 humintech gmbh企业最新动态</w:t>
      </w:r>
    </w:p>
    <w:p>
      <w:pPr>
        <w:spacing w:before="75" w:after="0"/>
      </w:pPr>
      <w:r>
        <w:rPr/>
        <w:t xml:space="preserve">5.7 isagro spa</w:t>
      </w:r>
    </w:p>
    <w:p>
      <w:pPr>
        <w:spacing w:before="75" w:after="0"/>
      </w:pPr>
      <w:r>
        <w:rPr/>
        <w:t xml:space="preserve">5.7.1 isagro spa基本信息、农用氨基酸生产基地、销售区域、竞争对手及市场地位</w:t>
      </w:r>
    </w:p>
    <w:p>
      <w:pPr>
        <w:spacing w:before="75" w:after="0"/>
      </w:pPr>
      <w:r>
        <w:rPr/>
        <w:t xml:space="preserve">5.7.2 isagro spa农用氨基酸产品规格、参数及市场应用</w:t>
      </w:r>
    </w:p>
    <w:p>
      <w:pPr>
        <w:spacing w:before="75" w:after="0"/>
      </w:pPr>
      <w:r>
        <w:rPr/>
        <w:t xml:space="preserve">5.7.3 isagro spa农用氨基酸销量、收入、价格及毛利率(2021-2026年)</w:t>
      </w:r>
    </w:p>
    <w:p>
      <w:pPr>
        <w:spacing w:before="75" w:after="0"/>
      </w:pPr>
      <w:r>
        <w:rPr/>
        <w:t xml:space="preserve">5.7.4 isagro spa公司简介及主要业务</w:t>
      </w:r>
    </w:p>
    <w:p>
      <w:pPr>
        <w:spacing w:before="75" w:after="0"/>
      </w:pPr>
      <w:r>
        <w:rPr/>
        <w:t xml:space="preserve">5.7.5 isagro spa企业最新动态</w:t>
      </w:r>
    </w:p>
    <w:p>
      <w:pPr>
        <w:spacing w:before="75" w:after="0"/>
      </w:pPr>
      <w:r>
        <w:rPr/>
        <w:t xml:space="preserve">5.8 israel chemicals ltd.</w:t>
      </w:r>
    </w:p>
    <w:p>
      <w:pPr>
        <w:spacing w:before="75" w:after="0"/>
      </w:pPr>
      <w:r>
        <w:rPr/>
        <w:t xml:space="preserve">5.8.1 israel chemicals ltd.基本信息、农用氨基酸生产基地、销售区域、竞争对手及市场地位</w:t>
      </w:r>
    </w:p>
    <w:p>
      <w:pPr>
        <w:spacing w:before="75" w:after="0"/>
      </w:pPr>
      <w:r>
        <w:rPr/>
        <w:t xml:space="preserve">5.8.2 israel chemicals ltd.农用氨基酸产品规格、参数及市场应用</w:t>
      </w:r>
    </w:p>
    <w:p>
      <w:pPr>
        <w:spacing w:before="75" w:after="0"/>
      </w:pPr>
      <w:r>
        <w:rPr/>
        <w:t xml:space="preserve">5.8.3 israel chemicals ltd.农用氨基酸销量、收入、价格及毛利率(2021-2026年)</w:t>
      </w:r>
    </w:p>
    <w:p>
      <w:pPr>
        <w:spacing w:before="75" w:after="0"/>
      </w:pPr>
      <w:r>
        <w:rPr/>
        <w:t xml:space="preserve">5.8.4 israel chemicals ltd.公司简介及主要业务</w:t>
      </w:r>
    </w:p>
    <w:p>
      <w:pPr>
        <w:spacing w:before="75" w:after="0"/>
      </w:pPr>
      <w:r>
        <w:rPr/>
        <w:t xml:space="preserve">5.8.5 israel chemicals ltd.企业最新动态</w:t>
      </w:r>
    </w:p>
    <w:p>
      <w:pPr>
        <w:spacing w:before="75" w:after="0"/>
      </w:pPr>
      <w:r>
        <w:rPr/>
        <w:t xml:space="preserve">5.9 protan ag</w:t>
      </w:r>
    </w:p>
    <w:p>
      <w:pPr>
        <w:spacing w:before="75" w:after="0"/>
      </w:pPr>
      <w:r>
        <w:rPr/>
        <w:t xml:space="preserve">5.9.1 protan ag基本信息、农用氨基酸生产基地、销售区域、竞争对手及市场地位</w:t>
      </w:r>
    </w:p>
    <w:p>
      <w:pPr>
        <w:spacing w:before="75" w:after="0"/>
      </w:pPr>
      <w:r>
        <w:rPr/>
        <w:t xml:space="preserve">5.9.2 protan ag农用氨基酸产品规格、参数及市场应用</w:t>
      </w:r>
    </w:p>
    <w:p>
      <w:pPr>
        <w:spacing w:before="75" w:after="0"/>
      </w:pPr>
      <w:r>
        <w:rPr/>
        <w:t xml:space="preserve">5.9.3 protan ag农用氨基酸销量、收入、价格及毛利率(2021-2026年)</w:t>
      </w:r>
    </w:p>
    <w:p>
      <w:pPr>
        <w:spacing w:before="75" w:after="0"/>
      </w:pPr>
      <w:r>
        <w:rPr/>
        <w:t xml:space="preserve">5.9.4 protan ag公司简介及主要业务</w:t>
      </w:r>
    </w:p>
    <w:p>
      <w:pPr>
        <w:spacing w:before="75" w:after="0"/>
      </w:pPr>
      <w:r>
        <w:rPr/>
        <w:t xml:space="preserve">5.9.5 protan ag企业最新动态</w:t>
      </w:r>
    </w:p>
    <w:p>
      <w:pPr>
        <w:spacing w:before="75" w:after="0"/>
      </w:pPr>
      <w:r>
        <w:rPr/>
        <w:t xml:space="preserve">5.10 syngenta ag</w:t>
      </w:r>
    </w:p>
    <w:p>
      <w:pPr>
        <w:spacing w:before="75" w:after="0"/>
      </w:pPr>
      <w:r>
        <w:rPr/>
        <w:t xml:space="preserve">5.10.1 syngenta ag基本信息、农用氨基酸生产基地、销售区域、竞争对手及市场地位</w:t>
      </w:r>
    </w:p>
    <w:p>
      <w:pPr>
        <w:spacing w:before="75" w:after="0"/>
      </w:pPr>
      <w:r>
        <w:rPr/>
        <w:t xml:space="preserve">5.10.2 syngenta ag农用氨基酸产品规格、参数及市场应用</w:t>
      </w:r>
    </w:p>
    <w:p>
      <w:pPr>
        <w:spacing w:before="75" w:after="0"/>
      </w:pPr>
      <w:r>
        <w:rPr/>
        <w:t xml:space="preserve">5.10.3 syngenta ag农用氨基酸销量、收入、价格及毛利率(2021-2026年)</w:t>
      </w:r>
    </w:p>
    <w:p>
      <w:pPr>
        <w:spacing w:before="75" w:after="0"/>
      </w:pPr>
      <w:r>
        <w:rPr/>
        <w:t xml:space="preserve">5.10.4 syngenta ag公司简介及主要业务</w:t>
      </w:r>
    </w:p>
    <w:p>
      <w:pPr>
        <w:spacing w:before="75" w:after="0"/>
      </w:pPr>
      <w:r>
        <w:rPr/>
        <w:t xml:space="preserve">5.10.5 syngenta ag企业最新动态</w:t>
      </w:r>
    </w:p>
    <w:p>
      <w:pPr>
        <w:spacing w:before="75" w:after="0"/>
      </w:pPr>
      <w:r>
        <w:rPr>
          <w:b w:val="1"/>
          <w:bCs w:val="1"/>
        </w:rPr>
        <w:t xml:space="preserve">第六章 不同产品类型农用氨基酸产品分析</w:t>
      </w:r>
    </w:p>
    <w:p>
      <w:pPr>
        <w:spacing w:before="75" w:after="0"/>
      </w:pPr>
      <w:r>
        <w:rPr/>
        <w:t xml:space="preserve">6.1 全球不同产品类型农用氨基酸销量</w:t>
      </w:r>
    </w:p>
    <w:p>
      <w:pPr>
        <w:spacing w:before="75" w:after="0"/>
      </w:pPr>
      <w:r>
        <w:rPr/>
        <w:t xml:space="preserve">6.1.1 全球不同产品类型农用氨基酸销量及市场份额(2021-2026年)</w:t>
      </w:r>
    </w:p>
    <w:p>
      <w:pPr>
        <w:spacing w:before="75" w:after="0"/>
      </w:pPr>
      <w:r>
        <w:rPr/>
        <w:t xml:space="preserve">6.1.2 全球不同产品类型农用氨基酸销量预测(2026-2031年)</w:t>
      </w:r>
    </w:p>
    <w:p>
      <w:pPr>
        <w:spacing w:before="75" w:after="0"/>
      </w:pPr>
      <w:r>
        <w:rPr/>
        <w:t xml:space="preserve">6.2 全球不同产品类型农用氨基酸收入</w:t>
      </w:r>
    </w:p>
    <w:p>
      <w:pPr>
        <w:spacing w:before="75" w:after="0"/>
      </w:pPr>
      <w:r>
        <w:rPr/>
        <w:t xml:space="preserve">6.2.1 全球不同产品类型农用氨基酸收入及市场份额(2021-2026年)</w:t>
      </w:r>
    </w:p>
    <w:p>
      <w:pPr>
        <w:spacing w:before="75" w:after="0"/>
      </w:pPr>
      <w:r>
        <w:rPr/>
        <w:t xml:space="preserve">6.2.2 全球不同产品类型农用氨基酸收入预测(2026-2031年)</w:t>
      </w:r>
    </w:p>
    <w:p>
      <w:pPr>
        <w:spacing w:before="75" w:after="0"/>
      </w:pPr>
      <w:r>
        <w:rPr/>
        <w:t xml:space="preserve">6.3 全球不同产品类型农用氨基酸价格走势</w:t>
      </w:r>
    </w:p>
    <w:p>
      <w:pPr>
        <w:spacing w:before="75" w:after="0"/>
      </w:pPr>
      <w:r>
        <w:rPr/>
        <w:t xml:space="preserve">6.4 中国不同产品类型农用氨基酸销量</w:t>
      </w:r>
    </w:p>
    <w:p>
      <w:pPr>
        <w:spacing w:before="75" w:after="0"/>
      </w:pPr>
      <w:r>
        <w:rPr/>
        <w:t xml:space="preserve">6.4.1 中国不同产品类型农用氨基酸销量及市场份额(2021-2026年)</w:t>
      </w:r>
    </w:p>
    <w:p>
      <w:pPr>
        <w:spacing w:before="75" w:after="0"/>
      </w:pPr>
      <w:r>
        <w:rPr/>
        <w:t xml:space="preserve">6.4.2 中国不同产品类型农用氨基酸销量预测(2026-2031年)</w:t>
      </w:r>
    </w:p>
    <w:p>
      <w:pPr>
        <w:spacing w:before="75" w:after="0"/>
      </w:pPr>
      <w:r>
        <w:rPr/>
        <w:t xml:space="preserve">6.5 中国不同产品类型农用氨基酸收入</w:t>
      </w:r>
    </w:p>
    <w:p>
      <w:pPr>
        <w:spacing w:before="75" w:after="0"/>
      </w:pPr>
      <w:r>
        <w:rPr/>
        <w:t xml:space="preserve">6.5.1 中国不同产品类型农用氨基酸收入及市场份额(2021-2026年)</w:t>
      </w:r>
    </w:p>
    <w:p>
      <w:pPr>
        <w:spacing w:before="75" w:after="0"/>
      </w:pPr>
      <w:r>
        <w:rPr/>
        <w:t xml:space="preserve">6.5.2 中国不同产品类型农用氨基酸收入预测(2026-2031年)</w:t>
      </w:r>
    </w:p>
    <w:p>
      <w:pPr>
        <w:spacing w:before="75" w:after="0"/>
      </w:pPr>
      <w:r>
        <w:rPr>
          <w:b w:val="1"/>
          <w:bCs w:val="1"/>
        </w:rPr>
        <w:t xml:space="preserve">第七章 不同应用农用氨基酸分析</w:t>
      </w:r>
    </w:p>
    <w:p>
      <w:pPr>
        <w:spacing w:before="75" w:after="0"/>
      </w:pPr>
      <w:r>
        <w:rPr/>
        <w:t xml:space="preserve">7.1 全球不同应用农用氨基酸销量</w:t>
      </w:r>
    </w:p>
    <w:p>
      <w:pPr>
        <w:spacing w:before="75" w:after="0"/>
      </w:pPr>
      <w:r>
        <w:rPr/>
        <w:t xml:space="preserve">7.1.1 全球不同应用农用氨基酸销量及市场份额(2021-2026年)</w:t>
      </w:r>
    </w:p>
    <w:p>
      <w:pPr>
        <w:spacing w:before="75" w:after="0"/>
      </w:pPr>
      <w:r>
        <w:rPr/>
        <w:t xml:space="preserve">7.1.2 全球不同应用农用氨基酸销量预测(2026-2031年)</w:t>
      </w:r>
    </w:p>
    <w:p>
      <w:pPr>
        <w:spacing w:before="75" w:after="0"/>
      </w:pPr>
      <w:r>
        <w:rPr/>
        <w:t xml:space="preserve">7.2 全球不同应用农用氨基酸收入</w:t>
      </w:r>
    </w:p>
    <w:p>
      <w:pPr>
        <w:spacing w:before="75" w:after="0"/>
      </w:pPr>
      <w:r>
        <w:rPr/>
        <w:t xml:space="preserve">7.2.1 全球不同应用农用氨基酸收入及市场份额(2021-2026年)</w:t>
      </w:r>
    </w:p>
    <w:p>
      <w:pPr>
        <w:spacing w:before="75" w:after="0"/>
      </w:pPr>
      <w:r>
        <w:rPr/>
        <w:t xml:space="preserve">7.2.2 全球不同应用农用氨基酸收入预测(2026-2031年)</w:t>
      </w:r>
    </w:p>
    <w:p>
      <w:pPr>
        <w:spacing w:before="75" w:after="0"/>
      </w:pPr>
      <w:r>
        <w:rPr/>
        <w:t xml:space="preserve">7.3 全球不同应用农用氨基酸价格走势</w:t>
      </w:r>
    </w:p>
    <w:p>
      <w:pPr>
        <w:spacing w:before="75" w:after="0"/>
      </w:pPr>
      <w:r>
        <w:rPr/>
        <w:t xml:space="preserve">7.4 中国不同应用农用氨基酸销量</w:t>
      </w:r>
    </w:p>
    <w:p>
      <w:pPr>
        <w:spacing w:before="75" w:after="0"/>
      </w:pPr>
      <w:r>
        <w:rPr/>
        <w:t xml:space="preserve">7.4.1 中国不同应用农用氨基酸销量及市场份额(2021-2026年)</w:t>
      </w:r>
    </w:p>
    <w:p>
      <w:pPr>
        <w:spacing w:before="75" w:after="0"/>
      </w:pPr>
      <w:r>
        <w:rPr/>
        <w:t xml:space="preserve">7.4.2 中国不同应用农用氨基酸销量预测(2026-2031年)</w:t>
      </w:r>
    </w:p>
    <w:p>
      <w:pPr>
        <w:spacing w:before="75" w:after="0"/>
      </w:pPr>
      <w:r>
        <w:rPr/>
        <w:t xml:space="preserve">7.5 中国不同应用农用氨基酸收入</w:t>
      </w:r>
    </w:p>
    <w:p>
      <w:pPr>
        <w:spacing w:before="75" w:after="0"/>
      </w:pPr>
      <w:r>
        <w:rPr/>
        <w:t xml:space="preserve">7.5.1 中国不同应用农用氨基酸收入及市场份额(2021-2026年)</w:t>
      </w:r>
    </w:p>
    <w:p>
      <w:pPr>
        <w:spacing w:before="75" w:after="0"/>
      </w:pPr>
      <w:r>
        <w:rPr/>
        <w:t xml:space="preserve">7.5.2 中国不同应用农用氨基酸收入预测(2026-2031年)</w:t>
      </w:r>
    </w:p>
    <w:p>
      <w:pPr>
        <w:spacing w:before="75" w:after="0"/>
      </w:pPr>
      <w:r>
        <w:rPr>
          <w:b w:val="1"/>
          <w:bCs w:val="1"/>
        </w:rPr>
        <w:t xml:space="preserve">第八章 上游原料及下游市场分析</w:t>
      </w:r>
    </w:p>
    <w:p>
      <w:pPr>
        <w:spacing w:before="75" w:after="0"/>
      </w:pPr>
      <w:r>
        <w:rPr/>
        <w:t xml:space="preserve">8.1 农用氨基酸产业链分析</w:t>
      </w:r>
    </w:p>
    <w:p>
      <w:pPr>
        <w:spacing w:before="75" w:after="0"/>
      </w:pPr>
      <w:r>
        <w:rPr/>
        <w:t xml:space="preserve">8.2 农用氨基酸产业上游供应分析</w:t>
      </w:r>
    </w:p>
    <w:p>
      <w:pPr>
        <w:spacing w:before="75" w:after="0"/>
      </w:pPr>
      <w:r>
        <w:rPr/>
        <w:t xml:space="preserve">8.2.1 上游原料供给状况</w:t>
      </w:r>
    </w:p>
    <w:p>
      <w:pPr>
        <w:spacing w:before="75" w:after="0"/>
      </w:pPr>
      <w:r>
        <w:rPr/>
        <w:t xml:space="preserve">8.2.2 原料供应商及联系方式</w:t>
      </w:r>
    </w:p>
    <w:p>
      <w:pPr>
        <w:spacing w:before="75" w:after="0"/>
      </w:pPr>
      <w:r>
        <w:rPr/>
        <w:t xml:space="preserve">8.3 农用氨基酸下游典型客户</w:t>
      </w:r>
    </w:p>
    <w:p>
      <w:pPr>
        <w:spacing w:before="75" w:after="0"/>
      </w:pPr>
      <w:r>
        <w:rPr/>
        <w:t xml:space="preserve">8.4 农用氨基酸销售渠道分析及建议</w:t>
      </w:r>
    </w:p>
    <w:p>
      <w:pPr>
        <w:spacing w:before="75" w:after="0"/>
      </w:pPr>
      <w:r>
        <w:rPr>
          <w:b w:val="1"/>
          <w:bCs w:val="1"/>
        </w:rPr>
        <w:t xml:space="preserve">第九章 中国市场农用氨基酸主要地区分布</w:t>
      </w:r>
    </w:p>
    <w:p>
      <w:pPr>
        <w:spacing w:before="75" w:after="0"/>
      </w:pPr>
      <w:r>
        <w:rPr/>
        <w:t xml:space="preserve">9.1 中国农用氨基酸生产地区分布</w:t>
      </w:r>
    </w:p>
    <w:p>
      <w:pPr>
        <w:spacing w:before="75" w:after="0"/>
      </w:pPr>
      <w:r>
        <w:rPr/>
        <w:t xml:space="preserve">9.2 中国农用氨基酸消费地区分布</w:t>
      </w:r>
    </w:p>
    <w:p>
      <w:pPr>
        <w:spacing w:before="75" w:after="0"/>
      </w:pPr>
      <w:r>
        <w:rPr>
          <w:b w:val="1"/>
          <w:bCs w:val="1"/>
        </w:rPr>
        <w:t xml:space="preserve">第十章 行业动态及政策分析</w:t>
      </w:r>
    </w:p>
    <w:p>
      <w:pPr>
        <w:spacing w:before="75" w:after="0"/>
      </w:pPr>
      <w:r>
        <w:rPr/>
        <w:t xml:space="preserve">10.1 农用氨基酸行业主要的增长驱动因素</w:t>
      </w:r>
    </w:p>
    <w:p>
      <w:pPr>
        <w:spacing w:before="75" w:after="0"/>
      </w:pPr>
      <w:r>
        <w:rPr/>
        <w:t xml:space="preserve">10.2 农用氨基酸行业发展的有利因素及发展机遇</w:t>
      </w:r>
    </w:p>
    <w:p>
      <w:pPr>
        <w:spacing w:before="75" w:after="0"/>
      </w:pPr>
      <w:r>
        <w:rPr/>
        <w:t xml:space="preserve">10.3 农用氨基酸行业发展面临的阻碍因素及挑战</w:t>
      </w:r>
    </w:p>
    <w:p>
      <w:pPr>
        <w:spacing w:before="75" w:after="0"/>
      </w:pPr>
      <w:r>
        <w:rPr/>
        <w:t xml:space="preserve">10.4 农用氨基酸行业政策分析</w:t>
      </w:r>
    </w:p>
    <w:p>
      <w:pPr>
        <w:spacing w:before="75" w:after="0"/>
      </w:pPr>
      <w:r>
        <w:rPr/>
        <w:t xml:space="preserve">10.5 农用氨基酸中国企业swot分析</w:t>
      </w:r>
    </w:p>
    <w:p>
      <w:pPr>
        <w:spacing w:before="75" w:after="0"/>
      </w:pPr>
      <w:r>
        <w:rPr>
          <w:b w:val="1"/>
          <w:bCs w:val="1"/>
        </w:rPr>
        <w:t xml:space="preserve">第十一章 研究成果及结论</w:t>
      </w:r>
    </w:p>
    <w:p>
      <w:pPr>
        <w:spacing w:before="75" w:after="0"/>
      </w:pPr>
      <w:r>
        <w:rPr>
          <w:b w:val="1"/>
          <w:bCs w:val="1"/>
        </w:rPr>
        <w:t xml:space="preserve">图表目录</w:t>
      </w:r>
    </w:p>
    <w:p>
      <w:pPr>
        <w:spacing w:before="75" w:after="0"/>
      </w:pPr>
      <w:r>
        <w:rPr/>
        <w:t xml:space="preserve">图表：农用氨基酸产品图片</w:t>
      </w:r>
    </w:p>
    <w:p>
      <w:pPr>
        <w:spacing w:before="75" w:after="0"/>
      </w:pPr>
      <w:r>
        <w:rPr/>
        <w:t xml:space="preserve">图表：全球不同产品类型农用氨基酸产量市场份额 </w:t>
      </w:r>
    </w:p>
    <w:p>
      <w:pPr>
        <w:spacing w:before="75" w:after="0"/>
      </w:pPr>
      <w:r>
        <w:rPr/>
        <w:t xml:space="preserve">图表：l-谷氨酸产品图片</w:t>
      </w:r>
    </w:p>
    <w:p>
      <w:pPr>
        <w:spacing w:before="75" w:after="0"/>
      </w:pPr>
      <w:r>
        <w:rPr/>
        <w:t xml:space="preserve">图表：赖氨酸产品图片</w:t>
      </w:r>
    </w:p>
    <w:p>
      <w:pPr>
        <w:spacing w:before="75" w:after="0"/>
      </w:pPr>
      <w:r>
        <w:rPr/>
        <w:t xml:space="preserve">图表：色氨酸产品图片</w:t>
      </w:r>
    </w:p>
    <w:p>
      <w:pPr>
        <w:spacing w:before="75" w:after="0"/>
      </w:pPr>
      <w:r>
        <w:rPr/>
        <w:t xml:space="preserve">图表：全球不同应用农用氨基酸消费量市场份额</w:t>
      </w:r>
    </w:p>
    <w:p>
      <w:pPr>
        <w:spacing w:before="75" w:after="0"/>
      </w:pPr>
      <w:r>
        <w:rPr/>
        <w:t xml:space="preserve">图表：全球农用氨基酸产能、产量、产能利用率及发展趋势(千吨)</w:t>
      </w:r>
    </w:p>
    <w:p>
      <w:pPr>
        <w:spacing w:before="75" w:after="0"/>
      </w:pPr>
      <w:r>
        <w:rPr/>
        <w:t xml:space="preserve">图表：全球农用氨基酸产量、需求量及发展趋势(千吨)</w:t>
      </w:r>
    </w:p>
    <w:p>
      <w:pPr>
        <w:spacing w:before="75" w:after="0"/>
      </w:pPr>
      <w:r>
        <w:rPr/>
        <w:t xml:space="preserve">图表：全球主要地区农用氨基酸产量市场份额</w:t>
      </w:r>
    </w:p>
    <w:p>
      <w:pPr>
        <w:spacing w:before="75" w:after="0"/>
      </w:pPr>
      <w:r>
        <w:rPr/>
        <w:t xml:space="preserve">图表：中国农用氨基酸产能、产量、产能利用率及发展趋势(千吨)</w:t>
      </w:r>
    </w:p>
    <w:p>
      <w:pPr>
        <w:spacing w:before="75" w:after="0"/>
      </w:pPr>
      <w:r>
        <w:rPr/>
        <w:t xml:space="preserve">图表：中国农用氨基酸产量、市场需求量及发展趋势(千吨)</w:t>
      </w:r>
    </w:p>
    <w:p>
      <w:pPr>
        <w:spacing w:before="75" w:after="0"/>
      </w:pPr>
      <w:r>
        <w:rPr/>
        <w:t xml:space="preserve">图表：全球农用氨基酸市场销售额及增长率：&amp;(百万美元)</w:t>
      </w:r>
    </w:p>
    <w:p>
      <w:pPr>
        <w:spacing w:before="75" w:after="0"/>
      </w:pPr>
      <w:r>
        <w:rPr/>
        <w:t xml:space="preserve">图表：全球市场农用氨基酸市场规模： (百万美元)</w:t>
      </w:r>
    </w:p>
    <w:p>
      <w:pPr>
        <w:spacing w:before="75" w:after="0"/>
      </w:pPr>
      <w:r>
        <w:rPr/>
        <w:t xml:space="preserve">图表：全球市场农用氨基酸销量及增长率(千吨)</w:t>
      </w:r>
    </w:p>
    <w:p>
      <w:pPr>
        <w:spacing w:before="75" w:after="0"/>
      </w:pPr>
      <w:r>
        <w:rPr/>
        <w:t xml:space="preserve">图表：全球市场农用氨基酸价格趋势(千吨)</w:t>
      </w:r>
    </w:p>
    <w:p>
      <w:pPr>
        <w:spacing w:before="75" w:after="0"/>
      </w:pPr>
      <w:r>
        <w:rPr/>
        <w:t xml:space="preserve">图表：2021-2026年全球市场主要厂商农用氨基酸销量市场份额</w:t>
      </w:r>
    </w:p>
    <w:p>
      <w:pPr>
        <w:spacing w:before="75" w:after="0"/>
      </w:pPr>
      <w:r>
        <w:rPr/>
        <w:t xml:space="preserve">图表：2021-2026年全球市场主要厂商农用氨基酸收入市场份额</w:t>
      </w:r>
    </w:p>
    <w:p>
      <w:pPr>
        <w:spacing w:before="75" w:after="0"/>
      </w:pPr>
      <w:r>
        <w:rPr/>
        <w:t xml:space="preserve">图表：2021-2026年中国市场主要厂商农用氨基酸收入市场份额</w:t>
      </w:r>
    </w:p>
    <w:p>
      <w:pPr>
        <w:spacing w:before="75" w:after="0"/>
      </w:pPr>
      <w:r>
        <w:rPr/>
        <w:t xml:space="preserve">图表：2021-2026年全球前五及前十大生产商农用氨基酸市场份额</w:t>
      </w:r>
    </w:p>
    <w:p>
      <w:pPr>
        <w:spacing w:before="75" w:after="0"/>
      </w:pPr>
      <w:r>
        <w:rPr/>
        <w:t xml:space="preserve">图表：全球农用氨基酸第一梯队、第二梯队和第三梯队生产商(品牌)及市场份额</w:t>
      </w:r>
    </w:p>
    <w:p>
      <w:pPr>
        <w:spacing w:before="75" w:after="0"/>
      </w:pPr>
      <w:r>
        <w:rPr/>
        <w:t xml:space="preserve">图表：全球主要地区农用氨基酸销售收入市场份额(2021-2026年)</w:t>
      </w:r>
    </w:p>
    <w:p>
      <w:pPr>
        <w:spacing w:before="75" w:after="0"/>
      </w:pPr>
      <w:r>
        <w:rPr/>
        <w:t xml:space="preserve">图表：全球主要地区农用氨基酸销售收入市场份额</w:t>
      </w:r>
    </w:p>
    <w:p>
      <w:pPr>
        <w:spacing w:before="75" w:after="0"/>
      </w:pPr>
      <w:r>
        <w:rPr/>
        <w:t xml:space="preserve">图表：全球主要地区农用氨基酸收入市场份额(2026-2031年)</w:t>
      </w:r>
    </w:p>
    <w:p>
      <w:pPr>
        <w:spacing w:before="75" w:after="0"/>
      </w:pPr>
      <w:r>
        <w:rPr/>
        <w:t xml:space="preserve">图表：全球主要地区农用氨基酸销量市场份额</w:t>
      </w:r>
    </w:p>
    <w:p>
      <w:pPr>
        <w:spacing w:before="75" w:after="0"/>
      </w:pPr>
      <w:r>
        <w:rPr/>
        <w:t xml:space="preserve">图表：北美市场农用氨基酸销量及增长率 &amp;(千吨)</w:t>
      </w:r>
    </w:p>
    <w:p>
      <w:pPr>
        <w:spacing w:before="75" w:after="0"/>
      </w:pPr>
      <w:r>
        <w:rPr/>
        <w:t xml:space="preserve">图表：北美市场农用氨基酸收入及增长率(百万美元)</w:t>
      </w:r>
    </w:p>
    <w:p>
      <w:pPr>
        <w:spacing w:before="75" w:after="0"/>
      </w:pPr>
      <w:r>
        <w:rPr/>
        <w:t xml:space="preserve">图表：欧洲市场农用氨基酸销量及增长率 &amp;(千吨)</w:t>
      </w:r>
    </w:p>
    <w:p>
      <w:pPr>
        <w:spacing w:before="75" w:after="0"/>
      </w:pPr>
      <w:r>
        <w:rPr/>
        <w:t xml:space="preserve">图表：欧洲市场农用氨基酸收入及增长率(百万美元)</w:t>
      </w:r>
    </w:p>
    <w:p>
      <w:pPr>
        <w:spacing w:before="75" w:after="0"/>
      </w:pPr>
      <w:r>
        <w:rPr/>
        <w:t xml:space="preserve">图表：中国市场农用氨基酸销量及增长率 (千吨)</w:t>
      </w:r>
    </w:p>
    <w:p>
      <w:pPr>
        <w:spacing w:before="75" w:after="0"/>
      </w:pPr>
      <w:r>
        <w:rPr/>
        <w:t xml:space="preserve">图表：中国市场农用氨基酸收入及增长率(百万美元)</w:t>
      </w:r>
    </w:p>
    <w:p>
      <w:pPr>
        <w:spacing w:before="75" w:after="0"/>
      </w:pPr>
      <w:r>
        <w:rPr/>
        <w:t xml:space="preserve">图表：日本市场农用氨基酸销量及增长率 (千吨)</w:t>
      </w:r>
    </w:p>
    <w:p>
      <w:pPr>
        <w:spacing w:before="75" w:after="0"/>
      </w:pPr>
      <w:r>
        <w:rPr/>
        <w:t xml:space="preserve">图表：日本市场农用氨基酸收入及增长率(百万美元)</w:t>
      </w:r>
    </w:p>
    <w:p>
      <w:pPr>
        <w:spacing w:before="75" w:after="0"/>
      </w:pPr>
      <w:r>
        <w:rPr/>
        <w:t xml:space="preserve">图表：东南亚市场农用氨基酸销量及增长率 &amp;(千吨)</w:t>
      </w:r>
    </w:p>
    <w:p>
      <w:pPr>
        <w:spacing w:before="75" w:after="0"/>
      </w:pPr>
      <w:r>
        <w:rPr/>
        <w:t xml:space="preserve">图表：东南亚市场农用氨基酸收入及增长率(百万美元)</w:t>
      </w:r>
    </w:p>
    <w:p>
      <w:pPr>
        <w:spacing w:before="75" w:after="0"/>
      </w:pPr>
      <w:r>
        <w:rPr/>
        <w:t xml:space="preserve">图表：印度市场农用氨基酸销量及增长率 (千吨)</w:t>
      </w:r>
    </w:p>
    <w:p>
      <w:pPr>
        <w:spacing w:before="75" w:after="0"/>
      </w:pPr>
      <w:r>
        <w:rPr/>
        <w:t xml:space="preserve">图表：印度市场农用氨基酸收入及增长率(百万美元)</w:t>
      </w:r>
    </w:p>
    <w:p>
      <w:pPr>
        <w:spacing w:before="75" w:after="0"/>
      </w:pPr>
      <w:r>
        <w:rPr/>
        <w:t xml:space="preserve">图表：农用氨基酸中国企业swot分析</w:t>
      </w:r>
    </w:p>
    <w:p>
      <w:pPr>
        <w:spacing w:before="75" w:after="0"/>
      </w:pPr>
      <w:r>
        <w:rPr/>
        <w:t xml:space="preserve">图表：农用氨基酸产业链图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全球与中国农用氨基酸行业市场发展分析及发展趋势预测研究报告(2026-2031版)</dc:title>
  <dc:description>全球与中国农用氨基酸行业市场发展分析及发展趋势预测研究报告(2026-2031版)</dc:description>
  <dc:subject>全球与中国农用氨基酸行业市场发展分析及发展趋势预测研究报告(2026-2031版)</dc:subject>
  <cp:keywords>研究报告</cp:keywords>
  <cp:category>研究报告</cp:category>
  <cp:lastModifiedBy>北京中道泰和信息咨询有限公司</cp:lastModifiedBy>
  <dcterms:created xsi:type="dcterms:W3CDTF">2026-04-02T06:51:00+08:00</dcterms:created>
  <dcterms:modified xsi:type="dcterms:W3CDTF">2026-04-02T06:51:00+08:00</dcterms:modified>
</cp:coreProperties>
</file>

<file path=docProps/custom.xml><?xml version="1.0" encoding="utf-8"?>
<Properties xmlns="http://schemas.openxmlformats.org/officeDocument/2006/custom-properties" xmlns:vt="http://schemas.openxmlformats.org/officeDocument/2006/docPropsVTypes"/>
</file>