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中国PCB行业发展分析及投资风险预测分析报告(2024-2029版)</w:t>
      </w:r>
    </w:p>
    <w:p>
      <w:pPr>
        <w:spacing w:after="150"/>
      </w:pPr>
      <w:r>
        <w:rPr>
          <w:b w:val="1"/>
          <w:bCs w:val="1"/>
        </w:rPr>
        <w:t xml:space="preserve">报告简介</w:t>
      </w:r>
    </w:p>
    <w:p>
      <w:pPr>
        <w:spacing w:after="150"/>
      </w:pPr>
      <w:r>
        <w:rPr/>
        <w:t xml:space="preserve">在全球PCB产业向亚洲转移的整体趋势下，中国作为电子产品制造大国，以巨大的内需市场和较为低廉的生产成本吸引了大量外资和本土PCB企业投资，促进中国PCB产业在短短数年间呈现爆发式增长。</w:t>
      </w:r>
    </w:p>
    <w:p>
      <w:pPr>
        <w:spacing w:after="150"/>
      </w:pPr>
      <w:r>
        <w:rPr/>
        <w:t xml:space="preserve">当前，中国已成为全球最大PCB生产国，也是目前全球能够提供PCB最大产能及最完整产品类型的地区之一。从整体上来看，本土PCB企业尽管数量众多，但其企业规模和技术水平与在中国大陆设立分厂的外资企业相比仍存在一定差距，竞争力稍显薄弱。</w:t>
      </w:r>
    </w:p>
    <w:p>
      <w:pPr>
        <w:spacing w:after="150"/>
      </w:pPr>
      <w:r>
        <w:rPr/>
        <w:t xml:space="preserve">2008年至2019年，中国PCB行业产值从150.37亿美元增至389.2亿美元，年复合增长率高达9.03%，远超全球整体增长速度。2008年金融危机对全球PCB行业造成较大冲击，中国PCB行业亦未能幸免，但在全球PCB产业向我国转移的大背景下，2009年后中国PCB产业全面复苏，整体保持快速增长趋势。近年来，中国经济发展进入新常态，增速较以往虽然有所放缓，但仍保持了中高速增长，在世界主要经济体中位于前列。纵观二十一世纪以来我国PCB行业的发展，整体波动趋势与全球PCB行业波动趋势基本相同。受益于PCB行业产能不断向我国转移，加之通讯电子、消费电子、计算机、汽车电子、工业控制、医疗器械、国防及航空航天等下游领域强劲需求增长的刺激，近年我国PCB行业增速明显高于全球PCB行业增速。</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中国电子工业协会、51行业报告网、全国及海外多种相关报刊杂志以及专业研究机构公布和提供的大量资料，对中国PCB及各子行业的发展状况、上下游行业发展状况、竞争替代产品、发展趋势、新产品与技术等进行了分析，并重点分析了中国PCB行业发展状况和特点，以及中国PCB行业将面临的挑战、企业的发展策略等。报告还对全球的PCB行业发展态势作了详细分析，并对PCB行业进行了趋向研判，是PCB生产、经营企业，服务、投资机构等单位准确了解目前PCB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印刷电路板行业发展综述</w:t>
      </w:r>
    </w:p>
    <w:p>
      <w:pPr>
        <w:spacing w:after="150"/>
      </w:pPr>
      <w:r>
        <w:rPr/>
        <w:t xml:space="preserve">第一节 印刷电路板简介</w:t>
      </w:r>
    </w:p>
    <w:p>
      <w:pPr>
        <w:spacing w:after="150"/>
      </w:pPr>
      <w:r>
        <w:rPr/>
        <w:t xml:space="preserve">一、印刷电路板的定义</w:t>
      </w:r>
    </w:p>
    <w:p>
      <w:pPr>
        <w:spacing w:after="150"/>
      </w:pPr>
      <w:r>
        <w:rPr/>
        <w:t xml:space="preserve">二、印刷电路板的组成</w:t>
      </w:r>
    </w:p>
    <w:p>
      <w:pPr>
        <w:spacing w:after="150"/>
      </w:pPr>
      <w:r>
        <w:rPr/>
        <w:t xml:space="preserve">三、印刷电路板的用途</w:t>
      </w:r>
    </w:p>
    <w:p>
      <w:pPr>
        <w:spacing w:after="150"/>
      </w:pPr>
      <w:r>
        <w:rPr/>
        <w:t xml:space="preserve">四、印刷电路板产品分类</w:t>
      </w:r>
    </w:p>
    <w:p>
      <w:pPr>
        <w:spacing w:after="150"/>
      </w:pPr>
      <w:r>
        <w:rPr/>
        <w:t xml:space="preserve">第二节 印刷电路板行业经济指标分析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印刷电路板产业链分析</w:t>
      </w:r>
    </w:p>
    <w:p>
      <w:pPr>
        <w:spacing w:after="150"/>
      </w:pPr>
      <w:r>
        <w:rPr/>
        <w:t xml:space="preserve">一、上游原材料</w:t>
      </w:r>
    </w:p>
    <w:p>
      <w:pPr>
        <w:spacing w:after="150"/>
      </w:pPr>
      <w:r>
        <w:rPr/>
        <w:t xml:space="preserve">二、下游应用领域</w:t>
      </w:r>
    </w:p>
    <w:p>
      <w:pPr>
        <w:spacing w:after="150"/>
      </w:pPr>
      <w:r>
        <w:rPr/>
        <w:t xml:space="preserve">三、上下游行业影响及风险提示</w:t>
      </w:r>
    </w:p>
    <w:p>
      <w:pPr>
        <w:spacing w:after="150"/>
      </w:pPr>
      <w:r>
        <w:rPr>
          <w:b w:val="1"/>
          <w:bCs w:val="1"/>
        </w:rPr>
        <w:t xml:space="preserve">第二章 印刷电路板行业发展环境分析</w:t>
      </w:r>
    </w:p>
    <w:p>
      <w:pPr>
        <w:spacing w:after="150"/>
      </w:pPr>
      <w:r>
        <w:rPr/>
        <w:t xml:space="preserve">第一节 行业经济环境分析</w:t>
      </w:r>
    </w:p>
    <w:p>
      <w:pPr>
        <w:spacing w:after="150"/>
      </w:pPr>
      <w:r>
        <w:rPr/>
        <w:t xml:space="preserve">一、gdp增长情况</w:t>
      </w:r>
    </w:p>
    <w:p>
      <w:pPr>
        <w:spacing w:after="150"/>
      </w:pPr>
      <w:r>
        <w:rPr/>
        <w:t xml:space="preserve">二、固定资产投资情况</w:t>
      </w:r>
    </w:p>
    <w:p>
      <w:pPr>
        <w:spacing w:after="150"/>
      </w:pPr>
      <w:r>
        <w:rPr/>
        <w:t xml:space="preserve">三、工业增加值情况</w:t>
      </w:r>
    </w:p>
    <w:p>
      <w:pPr>
        <w:spacing w:after="150"/>
      </w:pPr>
      <w:r>
        <w:rPr/>
        <w:t xml:space="preserve">第二节 行业政策环境分析</w:t>
      </w:r>
    </w:p>
    <w:p>
      <w:pPr>
        <w:spacing w:after="150"/>
      </w:pPr>
      <w:r>
        <w:rPr/>
        <w:t xml:space="preserve">一、人民币汇率波动</w:t>
      </w:r>
    </w:p>
    <w:p>
      <w:pPr>
        <w:spacing w:after="150"/>
      </w:pPr>
      <w:r>
        <w:rPr/>
        <w:t xml:space="preserve">二、新企业所得税法</w:t>
      </w:r>
    </w:p>
    <w:p>
      <w:pPr>
        <w:spacing w:after="150"/>
      </w:pPr>
      <w:r>
        <w:rPr/>
        <w:t xml:space="preserve">三、环保问题与rohs标准</w:t>
      </w:r>
    </w:p>
    <w:p>
      <w:pPr>
        <w:spacing w:after="150"/>
      </w:pPr>
      <w:r>
        <w:rPr/>
        <w:t xml:space="preserve">四、节能减排对行业发展的影响</w:t>
      </w:r>
    </w:p>
    <w:p>
      <w:pPr>
        <w:spacing w:after="150"/>
      </w:pPr>
      <w:r>
        <w:rPr/>
        <w:t xml:space="preserve">五、其他相关法律法规影响分析</w:t>
      </w:r>
    </w:p>
    <w:p>
      <w:pPr>
        <w:spacing w:after="150"/>
      </w:pPr>
      <w:r>
        <w:rPr/>
        <w:t xml:space="preserve">第三节 行业技术环境分析</w:t>
      </w:r>
    </w:p>
    <w:p>
      <w:pPr>
        <w:spacing w:after="150"/>
      </w:pPr>
      <w:r>
        <w:rPr/>
        <w:t xml:space="preserve">一、印制电路板制造技术发展现状</w:t>
      </w:r>
    </w:p>
    <w:p>
      <w:pPr>
        <w:spacing w:after="150"/>
      </w:pPr>
      <w:r>
        <w:rPr/>
        <w:t xml:space="preserve">二、印刷电路板芯片封装阐述</w:t>
      </w:r>
    </w:p>
    <w:p>
      <w:pPr>
        <w:spacing w:after="150"/>
      </w:pPr>
      <w:r>
        <w:rPr/>
        <w:t xml:space="preserve">三、光电印刷电路板技术</w:t>
      </w:r>
    </w:p>
    <w:p>
      <w:pPr>
        <w:spacing w:after="150"/>
      </w:pPr>
      <w:r>
        <w:rPr/>
        <w:t xml:space="preserve">四、印刷电路板技术的发展趋势</w:t>
      </w:r>
    </w:p>
    <w:p>
      <w:pPr>
        <w:spacing w:after="150"/>
      </w:pPr>
      <w:r>
        <w:rPr>
          <w:b w:val="1"/>
          <w:bCs w:val="1"/>
        </w:rPr>
        <w:t xml:space="preserve">第三章 全球重点区域印刷电路板行业发展经验借鉴</w:t>
      </w:r>
    </w:p>
    <w:p>
      <w:pPr>
        <w:spacing w:after="150"/>
      </w:pPr>
      <w:r>
        <w:rPr/>
        <w:t xml:space="preserve">第一节 美国印刷电路板行业发展经验借鉴</w:t>
      </w:r>
    </w:p>
    <w:p>
      <w:pPr>
        <w:spacing w:after="150"/>
      </w:pPr>
      <w:r>
        <w:rPr/>
        <w:t xml:space="preserve">一、美国印刷电路板行业发展概况</w:t>
      </w:r>
    </w:p>
    <w:p>
      <w:pPr>
        <w:spacing w:after="150"/>
      </w:pPr>
      <w:r>
        <w:rPr/>
        <w:t xml:space="preserve">二、美国印刷电路板行业运营模式</w:t>
      </w:r>
    </w:p>
    <w:p>
      <w:pPr>
        <w:spacing w:after="150"/>
      </w:pPr>
      <w:r>
        <w:rPr/>
        <w:t xml:space="preserve">三、美国印刷电路板行业发展趋势</w:t>
      </w:r>
    </w:p>
    <w:p>
      <w:pPr>
        <w:spacing w:after="150"/>
      </w:pPr>
      <w:r>
        <w:rPr/>
        <w:t xml:space="preserve">四、美国印刷电路板行业对中国的启示</w:t>
      </w:r>
    </w:p>
    <w:p>
      <w:pPr>
        <w:spacing w:after="150"/>
      </w:pPr>
      <w:r>
        <w:rPr/>
        <w:t xml:space="preserve">第二节 日本印刷电路板行业发展经验借鉴</w:t>
      </w:r>
    </w:p>
    <w:p>
      <w:pPr>
        <w:spacing w:after="150"/>
      </w:pPr>
      <w:r>
        <w:rPr/>
        <w:t xml:space="preserve">一、日本印刷电路板行业发展概况</w:t>
      </w:r>
    </w:p>
    <w:p>
      <w:pPr>
        <w:spacing w:after="150"/>
      </w:pPr>
      <w:r>
        <w:rPr/>
        <w:t xml:space="preserve">二、日本印刷电路板行业运营模式</w:t>
      </w:r>
    </w:p>
    <w:p>
      <w:pPr>
        <w:spacing w:after="150"/>
      </w:pPr>
      <w:r>
        <w:rPr/>
        <w:t xml:space="preserve">三、日本印刷电路板行业发展趋势</w:t>
      </w:r>
    </w:p>
    <w:p>
      <w:pPr>
        <w:spacing w:after="150"/>
      </w:pPr>
      <w:r>
        <w:rPr/>
        <w:t xml:space="preserve">四、日本印刷电路板行业对中国的启示</w:t>
      </w:r>
    </w:p>
    <w:p>
      <w:pPr>
        <w:spacing w:after="150"/>
      </w:pPr>
      <w:r>
        <w:rPr/>
        <w:t xml:space="preserve">第三节 德国印刷电路板行业发展经验借鉴</w:t>
      </w:r>
    </w:p>
    <w:p>
      <w:pPr>
        <w:spacing w:after="150"/>
      </w:pPr>
      <w:r>
        <w:rPr/>
        <w:t xml:space="preserve">一、德国印刷电路板行业发展概况</w:t>
      </w:r>
    </w:p>
    <w:p>
      <w:pPr>
        <w:spacing w:after="150"/>
      </w:pPr>
      <w:r>
        <w:rPr/>
        <w:t xml:space="preserve">二、德国印刷电路板行业运营模式</w:t>
      </w:r>
    </w:p>
    <w:p>
      <w:pPr>
        <w:spacing w:after="150"/>
      </w:pPr>
      <w:r>
        <w:rPr/>
        <w:t xml:space="preserve">三、德国印刷电路板行业发展趋势</w:t>
      </w:r>
    </w:p>
    <w:p>
      <w:pPr>
        <w:spacing w:after="150"/>
      </w:pPr>
      <w:r>
        <w:rPr/>
        <w:t xml:space="preserve">四、德国印刷电路板行业对中国的启示</w:t>
      </w:r>
    </w:p>
    <w:p>
      <w:pPr>
        <w:spacing w:after="150"/>
      </w:pPr>
      <w:r>
        <w:rPr/>
        <w:t xml:space="preserve">第四节 中国台湾地区印刷电路板行业发展经验借鉴</w:t>
      </w:r>
    </w:p>
    <w:p>
      <w:pPr>
        <w:spacing w:after="150"/>
      </w:pPr>
      <w:r>
        <w:rPr/>
        <w:t xml:space="preserve">一、中国台湾地区印刷电路板行业发展概况</w:t>
      </w:r>
    </w:p>
    <w:p>
      <w:pPr>
        <w:spacing w:after="150"/>
      </w:pPr>
      <w:r>
        <w:rPr/>
        <w:t xml:space="preserve">二、中国台湾地区印刷电路板行业运营模式</w:t>
      </w:r>
    </w:p>
    <w:p>
      <w:pPr>
        <w:spacing w:after="150"/>
      </w:pPr>
      <w:r>
        <w:rPr/>
        <w:t xml:space="preserve">三、中国台湾地区印刷电路板行业发展趋势</w:t>
      </w:r>
    </w:p>
    <w:p>
      <w:pPr>
        <w:spacing w:after="150"/>
      </w:pPr>
      <w:r>
        <w:rPr/>
        <w:t xml:space="preserve">四、中国台湾地区印刷电路板行业对中国内地的启示</w:t>
      </w:r>
    </w:p>
    <w:p>
      <w:pPr>
        <w:spacing w:after="150"/>
      </w:pPr>
      <w:r>
        <w:rPr>
          <w:b w:val="1"/>
          <w:bCs w:val="1"/>
        </w:rPr>
        <w:t xml:space="preserve">第二部分 行业深度分析</w:t>
      </w:r>
    </w:p>
    <w:p>
      <w:pPr>
        <w:spacing w:after="150"/>
      </w:pPr>
      <w:r>
        <w:rPr>
          <w:b w:val="1"/>
          <w:bCs w:val="1"/>
        </w:rPr>
        <w:t xml:space="preserve">第四章 中国印刷电路板行业整体运行指标分析</w:t>
      </w:r>
    </w:p>
    <w:p>
      <w:pPr>
        <w:spacing w:after="150"/>
      </w:pPr>
      <w:r>
        <w:rPr/>
        <w:t xml:space="preserve">第一节 中国印刷电路板行业发展分析</w:t>
      </w:r>
    </w:p>
    <w:p>
      <w:pPr>
        <w:spacing w:after="150"/>
      </w:pPr>
      <w:r>
        <w:rPr/>
        <w:t xml:space="preserve">一、中国印刷电路板行业发展历程</w:t>
      </w:r>
    </w:p>
    <w:p>
      <w:pPr>
        <w:spacing w:after="150"/>
      </w:pPr>
      <w:r>
        <w:rPr/>
        <w:t xml:space="preserve">二、中国印刷电路板行业发展现状</w:t>
      </w:r>
    </w:p>
    <w:p>
      <w:pPr>
        <w:spacing w:after="150"/>
      </w:pPr>
      <w:r>
        <w:rPr/>
        <w:t xml:space="preserve">三、中国印刷电路板行业发展特点</w:t>
      </w:r>
    </w:p>
    <w:p>
      <w:pPr>
        <w:spacing w:after="150"/>
      </w:pPr>
      <w:r>
        <w:rPr/>
        <w:t xml:space="preserve">四、中国印刷电路板市场产品结构</w:t>
      </w:r>
    </w:p>
    <w:p>
      <w:pPr>
        <w:spacing w:after="150"/>
      </w:pPr>
      <w:r>
        <w:rPr/>
        <w:t xml:space="preserve">第二节 中国印刷电路板行业总体规模分析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中国印刷电路板行业财务指标总体分析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印制电路板行业价格形势分析</w:t>
      </w:r>
    </w:p>
    <w:p>
      <w:pPr>
        <w:spacing w:after="150"/>
      </w:pPr>
      <w:r>
        <w:rPr/>
        <w:t xml:space="preserve">一、印制电路板行业集体涨价</w:t>
      </w:r>
    </w:p>
    <w:p>
      <w:pPr>
        <w:spacing w:after="150"/>
      </w:pPr>
      <w:r>
        <w:rPr/>
        <w:t xml:space="preserve">二、行业涨价原因分析</w:t>
      </w:r>
    </w:p>
    <w:p>
      <w:pPr>
        <w:spacing w:after="150"/>
      </w:pPr>
      <w:r>
        <w:rPr/>
        <w:t xml:space="preserve">三、印制电路板行业价格形势预测</w:t>
      </w:r>
    </w:p>
    <w:p>
      <w:pPr>
        <w:spacing w:after="150"/>
      </w:pPr>
      <w:r>
        <w:rPr>
          <w:b w:val="1"/>
          <w:bCs w:val="1"/>
        </w:rPr>
        <w:t xml:space="preserve">第五章 中国印刷电路板市场供需形势与进出口分析</w:t>
      </w:r>
    </w:p>
    <w:p>
      <w:pPr>
        <w:spacing w:after="150"/>
      </w:pPr>
      <w:r>
        <w:rPr/>
        <w:t xml:space="preserve">第一节 中国印刷电路板市场供需分析</w:t>
      </w:r>
    </w:p>
    <w:p>
      <w:pPr>
        <w:spacing w:after="150"/>
      </w:pPr>
      <w:r>
        <w:rPr/>
        <w:t xml:space="preserve">一、中国印刷电路板行业供给情况</w:t>
      </w:r>
    </w:p>
    <w:p>
      <w:pPr>
        <w:spacing w:after="150"/>
      </w:pPr>
      <w:r>
        <w:rPr/>
        <w:t xml:space="preserve">二、中国印刷电路板行业需求情况</w:t>
      </w:r>
    </w:p>
    <w:p>
      <w:pPr>
        <w:spacing w:after="150"/>
      </w:pPr>
      <w:r>
        <w:rPr/>
        <w:t xml:space="preserve">三、中国印刷电路板行业供需平衡分析</w:t>
      </w:r>
    </w:p>
    <w:p>
      <w:pPr>
        <w:spacing w:after="150"/>
      </w:pPr>
      <w:r>
        <w:rPr/>
        <w:t xml:space="preserve">第二节 中国印刷电路板行业进出口情况分析</w:t>
      </w:r>
    </w:p>
    <w:p>
      <w:pPr>
        <w:spacing w:after="150"/>
      </w:pPr>
      <w:r>
        <w:rPr/>
        <w:t xml:space="preserve">一、印刷电路板行业进出口综述</w:t>
      </w:r>
    </w:p>
    <w:p>
      <w:pPr>
        <w:spacing w:after="150"/>
      </w:pPr>
      <w:r>
        <w:rPr/>
        <w:t xml:space="preserve">二、印刷电路板行业出口市场分析</w:t>
      </w:r>
    </w:p>
    <w:p>
      <w:pPr>
        <w:spacing w:after="150"/>
      </w:pPr>
      <w:r>
        <w:rPr/>
        <w:t xml:space="preserve">三、印刷电路板行业进口市场分析</w:t>
      </w:r>
    </w:p>
    <w:p>
      <w:pPr>
        <w:spacing w:after="150"/>
      </w:pPr>
      <w:r>
        <w:rPr/>
        <w:t xml:space="preserve">第三节 中国印刷电路板进出口前景展望</w:t>
      </w:r>
    </w:p>
    <w:p>
      <w:pPr>
        <w:spacing w:after="150"/>
      </w:pPr>
      <w:r>
        <w:rPr>
          <w:b w:val="1"/>
          <w:bCs w:val="1"/>
        </w:rPr>
        <w:t xml:space="preserve">第六章 印制电路板制造行业主要产品分析</w:t>
      </w:r>
    </w:p>
    <w:p>
      <w:pPr>
        <w:spacing w:after="150"/>
      </w:pPr>
      <w:r>
        <w:rPr/>
        <w:t xml:space="preserve">第一节 行业产品主要原料市场分析</w:t>
      </w:r>
    </w:p>
    <w:p>
      <w:pPr>
        <w:spacing w:after="150"/>
      </w:pPr>
      <w:r>
        <w:rPr/>
        <w:t xml:space="preserve">一、玻纤纱/布市场情况分析</w:t>
      </w:r>
    </w:p>
    <w:p>
      <w:pPr>
        <w:spacing w:after="150"/>
      </w:pPr>
      <w:r>
        <w:rPr/>
        <w:t xml:space="preserve">二、专用木浆纸市场情况分析</w:t>
      </w:r>
    </w:p>
    <w:p>
      <w:pPr>
        <w:spacing w:after="150"/>
      </w:pPr>
      <w:r>
        <w:rPr/>
        <w:t xml:space="preserve">三、环氧树脂(ep)市场情况分析</w:t>
      </w:r>
    </w:p>
    <w:p>
      <w:pPr>
        <w:spacing w:after="150"/>
      </w:pPr>
      <w:r>
        <w:rPr/>
        <w:t xml:space="preserve">四、铜箔市场情况分析</w:t>
      </w:r>
    </w:p>
    <w:p>
      <w:pPr>
        <w:spacing w:after="150"/>
      </w:pPr>
      <w:r>
        <w:rPr/>
        <w:t xml:space="preserve">五、覆铜板市场情况分析</w:t>
      </w:r>
    </w:p>
    <w:p>
      <w:pPr>
        <w:spacing w:after="150"/>
      </w:pPr>
      <w:r>
        <w:rPr/>
        <w:t xml:space="preserve">第二节 行业主要产品市场分析</w:t>
      </w:r>
    </w:p>
    <w:p>
      <w:pPr>
        <w:spacing w:after="150"/>
      </w:pPr>
      <w:r>
        <w:rPr/>
        <w:t xml:space="preserve">一、行业主要产品结构特征</w:t>
      </w:r>
    </w:p>
    <w:p>
      <w:pPr>
        <w:spacing w:after="150"/>
      </w:pPr>
      <w:r>
        <w:rPr/>
        <w:t xml:space="preserve">二、单面板产品市场分析</w:t>
      </w:r>
    </w:p>
    <w:p>
      <w:pPr>
        <w:spacing w:after="150"/>
      </w:pPr>
      <w:r>
        <w:rPr/>
        <w:t xml:space="preserve">三、双面板产品市场分析</w:t>
      </w:r>
    </w:p>
    <w:p>
      <w:pPr>
        <w:spacing w:after="150"/>
      </w:pPr>
      <w:r>
        <w:rPr/>
        <w:t xml:space="preserve">四、多层板产品市场分析</w:t>
      </w:r>
    </w:p>
    <w:p>
      <w:pPr>
        <w:spacing w:after="150"/>
      </w:pPr>
      <w:r>
        <w:rPr/>
        <w:t xml:space="preserve">五、软板产品市场分析</w:t>
      </w:r>
    </w:p>
    <w:p>
      <w:pPr>
        <w:spacing w:after="150"/>
      </w:pPr>
      <w:r>
        <w:rPr/>
        <w:t xml:space="preserve">六、软硬结合板市场分析</w:t>
      </w:r>
    </w:p>
    <w:p>
      <w:pPr>
        <w:spacing w:after="150"/>
      </w:pPr>
      <w:r>
        <w:rPr/>
        <w:t xml:space="preserve">七、hdi板产品市场分析</w:t>
      </w:r>
    </w:p>
    <w:p>
      <w:pPr>
        <w:spacing w:after="150"/>
      </w:pPr>
      <w:r>
        <w:rPr/>
        <w:t xml:space="preserve">八、ic载板产品市场分析</w:t>
      </w:r>
    </w:p>
    <w:p>
      <w:pPr>
        <w:spacing w:after="150"/>
      </w:pPr>
      <w:r>
        <w:rPr/>
        <w:t xml:space="preserve">第三节 行业产品主要应用领域分析</w:t>
      </w:r>
    </w:p>
    <w:p>
      <w:pPr>
        <w:spacing w:after="150"/>
      </w:pPr>
      <w:r>
        <w:rPr/>
        <w:t xml:space="preserve">一、印制电路板(pcb)主要应用领域概况</w:t>
      </w:r>
    </w:p>
    <w:p>
      <w:pPr>
        <w:spacing w:after="150"/>
      </w:pPr>
      <w:r>
        <w:rPr/>
        <w:t xml:space="preserve">二、计算机领域对行业的需求分析</w:t>
      </w:r>
    </w:p>
    <w:p>
      <w:pPr>
        <w:spacing w:after="150"/>
      </w:pPr>
      <w:r>
        <w:rPr/>
        <w:t xml:space="preserve">三、通讯设备领域对行业的需求分析</w:t>
      </w:r>
    </w:p>
    <w:p>
      <w:pPr>
        <w:spacing w:after="150"/>
      </w:pPr>
      <w:r>
        <w:rPr/>
        <w:t xml:space="preserve">四、汽车电子领域对行业的需求分析</w:t>
      </w:r>
    </w:p>
    <w:p>
      <w:pPr>
        <w:spacing w:after="150"/>
      </w:pPr>
      <w:r>
        <w:rPr/>
        <w:t xml:space="preserve">五、医疗电子领域对行业的需求分析</w:t>
      </w:r>
    </w:p>
    <w:p>
      <w:pPr>
        <w:spacing w:after="150"/>
      </w:pPr>
      <w:r>
        <w:rPr/>
        <w:t xml:space="preserve">六、消费电子领域对行业的需求分析</w:t>
      </w:r>
    </w:p>
    <w:p>
      <w:pPr>
        <w:spacing w:after="150"/>
      </w:pPr>
      <w:r>
        <w:rPr>
          <w:b w:val="1"/>
          <w:bCs w:val="1"/>
        </w:rPr>
        <w:t xml:space="preserve">第三部分 竞争格局分析</w:t>
      </w:r>
    </w:p>
    <w:p>
      <w:pPr>
        <w:spacing w:after="150"/>
      </w:pPr>
      <w:r>
        <w:rPr>
          <w:b w:val="1"/>
          <w:bCs w:val="1"/>
        </w:rPr>
        <w:t xml:space="preserve">第七章 印制电路板市场竞争分析</w:t>
      </w:r>
    </w:p>
    <w:p>
      <w:pPr>
        <w:spacing w:after="150"/>
      </w:pPr>
      <w:r>
        <w:rPr/>
        <w:t xml:space="preserve">第一节 印制电路板行业竞争结构波特五力模型分析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三、购买者议价能力分析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印制电路板行业国际竞争格局分析</w:t>
      </w:r>
    </w:p>
    <w:p>
      <w:pPr>
        <w:spacing w:after="150"/>
      </w:pPr>
      <w:r>
        <w:rPr/>
        <w:t xml:space="preserve">一、国际印制电路板市场发展状况</w:t>
      </w:r>
    </w:p>
    <w:p>
      <w:pPr>
        <w:spacing w:after="150"/>
      </w:pPr>
      <w:r>
        <w:rPr/>
        <w:t xml:space="preserve">二、国际印制电路板市场竞争格局</w:t>
      </w:r>
    </w:p>
    <w:p>
      <w:pPr>
        <w:spacing w:after="150"/>
      </w:pPr>
      <w:r>
        <w:rPr/>
        <w:t xml:space="preserve">三、国际印制电路板市场发展趋势分析</w:t>
      </w:r>
    </w:p>
    <w:p>
      <w:pPr>
        <w:spacing w:after="150"/>
      </w:pPr>
      <w:r>
        <w:rPr/>
        <w:t xml:space="preserve">四、跨国企业在华市场竞争力分析</w:t>
      </w:r>
    </w:p>
    <w:p>
      <w:pPr>
        <w:spacing w:after="150"/>
      </w:pPr>
      <w:r>
        <w:rPr/>
        <w:t xml:space="preserve">五、跨国公司在中国的竞争策略分析</w:t>
      </w:r>
    </w:p>
    <w:p>
      <w:pPr>
        <w:spacing w:after="150"/>
      </w:pPr>
      <w:r>
        <w:rPr/>
        <w:t xml:space="preserve">第三节 印制电路板行业国内竞争格局分析</w:t>
      </w:r>
    </w:p>
    <w:p>
      <w:pPr>
        <w:spacing w:after="150"/>
      </w:pPr>
      <w:r>
        <w:rPr/>
        <w:t xml:space="preserve">一、国内印制电路板行业竞争格局</w:t>
      </w:r>
    </w:p>
    <w:p>
      <w:pPr>
        <w:spacing w:after="150"/>
      </w:pPr>
      <w:r>
        <w:rPr/>
        <w:t xml:space="preserve">二、国内印制电路板行业竞争力分析</w:t>
      </w:r>
    </w:p>
    <w:p>
      <w:pPr>
        <w:spacing w:after="150"/>
      </w:pPr>
      <w:r>
        <w:rPr/>
        <w:t xml:space="preserve">三、国内印制电路板行业集中度分析</w:t>
      </w:r>
    </w:p>
    <w:p>
      <w:pPr>
        <w:spacing w:after="150"/>
      </w:pPr>
      <w:r>
        <w:rPr>
          <w:b w:val="1"/>
          <w:bCs w:val="1"/>
        </w:rPr>
        <w:t xml:space="preserve">第八章 印刷电路板行业区域市场分析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五、行业企业数的区域分布分析</w:t>
      </w:r>
    </w:p>
    <w:p>
      <w:pPr>
        <w:spacing w:after="150"/>
      </w:pPr>
      <w:r>
        <w:rPr/>
        <w:t xml:space="preserve">第二节 华东地区印刷电路板行业分析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中国印刷电路板行业主要企业经营分析</w:t>
      </w:r>
    </w:p>
    <w:p>
      <w:pPr>
        <w:spacing w:after="150"/>
      </w:pPr>
      <w:r>
        <w:rPr/>
        <w:t xml:space="preserve">第一节 广东汕头超声电子股份有限公司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第二节 珠海方正印刷电路板发展有限公司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第三节 依利安达(广州)电子有限公司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第四节 广东超华科技股份有限公司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第五节 天弘(苏州)科技有限公司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第六节 至卓飞高线路板(深圳)有限公司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第七节 深圳市航盛电路科技股份有限公司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第八节 联能科技(深圳)有限公司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第九节 健鼎(无锡)电子有限公司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第十节 深圳市华祥电路科技有限公司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第十一节 广东生益科技股份有限公司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第十二节 瀚宇博德科技(江阴)有限公司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第十三节 沪士电子股份有限公司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第十四节 江苏苏杭电子有限公司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第十五节 深南电路股份有限公司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第十六节 崇达技术股份有限公司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第十七节 华通电脑(惠州)有限公司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第十八节 苏州维信电子有限公司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第十九节 揖斐电电子(北京)有限公司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第二十节 广州宏仁电子工业有限公司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第二十一节 奥特斯(中国)有限公司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第二十二节 深圳市景旺电子股份有限公司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第二十三节 昆山鼎鑫电子有限公司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第二十四节 山东金宝电子股份有限公司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第二十五节 珠海紫翔电子科技有限公司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第二十六节 南亚电路板(昆山)有限公司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第二十七节 东莞美维电路有限公司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第二十八节 东莞联茂电子科技有限公司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第二十九节 天津普林电路股份有限公司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第三十节 昆山市华升电路板有限公司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b w:val="1"/>
          <w:bCs w:val="1"/>
        </w:rPr>
        <w:t xml:space="preserve">第四部分 发展前景展望</w:t>
      </w:r>
    </w:p>
    <w:p>
      <w:pPr>
        <w:spacing w:after="150"/>
      </w:pPr>
      <w:r>
        <w:rPr>
          <w:b w:val="1"/>
          <w:bCs w:val="1"/>
        </w:rPr>
        <w:t xml:space="preserve">第十章 印刷电路板行业前景及趋势预测</w:t>
      </w:r>
    </w:p>
    <w:p>
      <w:pPr>
        <w:spacing w:after="150"/>
      </w:pPr>
      <w:r>
        <w:rPr/>
        <w:t xml:space="preserve">第一节 中国印刷电路板行业发展影响因素</w:t>
      </w:r>
    </w:p>
    <w:p>
      <w:pPr>
        <w:spacing w:after="150"/>
      </w:pPr>
      <w:r>
        <w:rPr/>
        <w:t xml:space="preserve">一、驱动因素</w:t>
      </w:r>
    </w:p>
    <w:p>
      <w:pPr>
        <w:spacing w:after="150"/>
      </w:pPr>
      <w:r>
        <w:rPr/>
        <w:t xml:space="preserve">二、障碍因素</w:t>
      </w:r>
    </w:p>
    <w:p>
      <w:pPr>
        <w:spacing w:after="150"/>
      </w:pPr>
      <w:r>
        <w:rPr/>
        <w:t xml:space="preserve">第二节 中国印刷电路板行业发展趋势预测</w:t>
      </w:r>
    </w:p>
    <w:p>
      <w:pPr>
        <w:spacing w:after="150"/>
      </w:pPr>
      <w:r>
        <w:rPr/>
        <w:t xml:space="preserve">一、印制电路板行业发展前景</w:t>
      </w:r>
    </w:p>
    <w:p>
      <w:pPr>
        <w:spacing w:after="150"/>
      </w:pPr>
      <w:r>
        <w:rPr/>
        <w:t xml:space="preserve">二、印刷电路板行业发展趋势</w:t>
      </w:r>
    </w:p>
    <w:p>
      <w:pPr>
        <w:spacing w:after="150"/>
      </w:pPr>
      <w:r>
        <w:rPr/>
        <w:t xml:space="preserve">第三节 中国印刷电路板行业发展预测</w:t>
      </w:r>
    </w:p>
    <w:p>
      <w:pPr>
        <w:spacing w:after="150"/>
      </w:pPr>
      <w:r>
        <w:rPr/>
        <w:t xml:space="preserve">一、印刷电路板行业市场规模预测</w:t>
      </w:r>
    </w:p>
    <w:p>
      <w:pPr>
        <w:spacing w:after="150"/>
      </w:pPr>
      <w:r>
        <w:rPr/>
        <w:t xml:space="preserve">二、中国印刷电路板行业供给预测</w:t>
      </w:r>
    </w:p>
    <w:p>
      <w:pPr>
        <w:spacing w:after="150"/>
      </w:pPr>
      <w:r>
        <w:rPr/>
        <w:t xml:space="preserve">三、中国印刷电路板行业需求预测</w:t>
      </w:r>
    </w:p>
    <w:p>
      <w:pPr>
        <w:spacing w:after="150"/>
      </w:pPr>
      <w:r>
        <w:rPr/>
        <w:t xml:space="preserve">第四节 中国印刷电路板行业发展的对策</w:t>
      </w:r>
    </w:p>
    <w:p>
      <w:pPr>
        <w:spacing w:after="150"/>
      </w:pPr>
      <w:r>
        <w:rPr/>
        <w:t xml:space="preserve">一、中国印刷电路板行业存在的问题</w:t>
      </w:r>
    </w:p>
    <w:p>
      <w:pPr>
        <w:spacing w:after="150"/>
      </w:pPr>
      <w:r>
        <w:rPr/>
        <w:t xml:space="preserve">二、中国印刷电路板行业发展的对策</w:t>
      </w:r>
    </w:p>
    <w:p>
      <w:pPr>
        <w:spacing w:after="150"/>
      </w:pPr>
      <w:r>
        <w:rPr>
          <w:b w:val="1"/>
          <w:bCs w:val="1"/>
        </w:rPr>
        <w:t xml:space="preserve">第十一章 2024-2029年印刷电路板行业投资分析</w:t>
      </w:r>
    </w:p>
    <w:p>
      <w:pPr>
        <w:spacing w:after="150"/>
      </w:pPr>
      <w:r>
        <w:rPr/>
        <w:t xml:space="preserve">第一节 印制电路板制造行业盈利因素</w:t>
      </w:r>
    </w:p>
    <w:p>
      <w:pPr>
        <w:spacing w:after="150"/>
      </w:pPr>
      <w:r>
        <w:rPr/>
        <w:t xml:space="preserve">一、中国市场的强劲需求</w:t>
      </w:r>
    </w:p>
    <w:p>
      <w:pPr>
        <w:spacing w:after="150"/>
      </w:pPr>
      <w:r>
        <w:rPr/>
        <w:t xml:space="preserve">二、新技术在电子产品中的应用</w:t>
      </w:r>
    </w:p>
    <w:p>
      <w:pPr>
        <w:spacing w:after="150"/>
      </w:pPr>
      <w:r>
        <w:rPr/>
        <w:t xml:space="preserve">三、产业政策的支持</w:t>
      </w:r>
    </w:p>
    <w:p>
      <w:pPr>
        <w:spacing w:after="150"/>
      </w:pPr>
      <w:r>
        <w:rPr/>
        <w:t xml:space="preserve">四、5g通信市场带来的新商机</w:t>
      </w:r>
    </w:p>
    <w:p>
      <w:pPr>
        <w:spacing w:after="150"/>
      </w:pPr>
      <w:r>
        <w:rPr/>
        <w:t xml:space="preserve">第二节 印制电路板制造行业进入壁垒</w:t>
      </w:r>
    </w:p>
    <w:p>
      <w:pPr>
        <w:spacing w:after="150"/>
      </w:pPr>
      <w:r>
        <w:rPr/>
        <w:t xml:space="preserve">一、资金和技术壁垒</w:t>
      </w:r>
    </w:p>
    <w:p>
      <w:pPr>
        <w:spacing w:after="150"/>
      </w:pPr>
      <w:r>
        <w:rPr/>
        <w:t xml:space="preserve">二、环保壁垒</w:t>
      </w:r>
    </w:p>
    <w:p>
      <w:pPr>
        <w:spacing w:after="150"/>
      </w:pPr>
      <w:r>
        <w:rPr/>
        <w:t xml:space="preserve">三、行业认证壁垒</w:t>
      </w:r>
    </w:p>
    <w:p>
      <w:pPr>
        <w:spacing w:after="150"/>
      </w:pPr>
      <w:r>
        <w:rPr/>
        <w:t xml:space="preserve">第三节 印刷电路板行业投资机会</w:t>
      </w:r>
    </w:p>
    <w:p>
      <w:pPr>
        <w:spacing w:after="150"/>
      </w:pPr>
      <w:r>
        <w:rPr/>
        <w:t xml:space="preserve">一、产业链投资机会</w:t>
      </w:r>
    </w:p>
    <w:p>
      <w:pPr>
        <w:spacing w:after="150"/>
      </w:pPr>
      <w:r>
        <w:rPr/>
        <w:t xml:space="preserve">二、主要细分产品投资机会</w:t>
      </w:r>
    </w:p>
    <w:p>
      <w:pPr>
        <w:spacing w:after="150"/>
      </w:pPr>
      <w:r>
        <w:rPr/>
        <w:t xml:space="preserve">三、重点区域投资机会</w:t>
      </w:r>
    </w:p>
    <w:p>
      <w:pPr>
        <w:spacing w:after="150"/>
      </w:pPr>
      <w:r>
        <w:rPr/>
        <w:t xml:space="preserve">第四节 印刷电路板行业投资风险及防范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印制电路板制造行业投资方式建议</w:t>
      </w:r>
    </w:p>
    <w:p>
      <w:pPr>
        <w:spacing w:after="150"/>
      </w:pPr>
      <w:r>
        <w:rPr>
          <w:b w:val="1"/>
          <w:bCs w:val="1"/>
        </w:rPr>
        <w:t xml:space="preserve">第十二章 2024-2029年印刷电路板行业发展战略</w:t>
      </w:r>
    </w:p>
    <w:p>
      <w:pPr>
        <w:spacing w:after="150"/>
      </w:pPr>
      <w:r>
        <w:rPr/>
        <w:t xml:space="preserve">第一节 印刷电路板产业发展战略分析</w:t>
      </w:r>
    </w:p>
    <w:p>
      <w:pPr>
        <w:spacing w:after="150"/>
      </w:pPr>
      <w:r>
        <w:rPr/>
        <w:t xml:space="preserve">一、产业结构调整</w:t>
      </w:r>
    </w:p>
    <w:p>
      <w:pPr>
        <w:spacing w:after="150"/>
      </w:pPr>
      <w:r>
        <w:rPr/>
        <w:t xml:space="preserve">二、产业链建设</w:t>
      </w:r>
    </w:p>
    <w:p>
      <w:pPr>
        <w:spacing w:after="150"/>
      </w:pPr>
      <w:r>
        <w:rPr/>
        <w:t xml:space="preserve">三、产业园建设</w:t>
      </w:r>
    </w:p>
    <w:p>
      <w:pPr>
        <w:spacing w:after="150"/>
      </w:pPr>
      <w:r>
        <w:rPr/>
        <w:t xml:space="preserve">四、加强绿色环保工艺和产品研发</w:t>
      </w:r>
    </w:p>
    <w:p>
      <w:pPr>
        <w:spacing w:after="150"/>
      </w:pPr>
      <w:r>
        <w:rPr/>
        <w:t xml:space="preserve">五、加快行业标准制定工作</w:t>
      </w:r>
    </w:p>
    <w:p>
      <w:pPr>
        <w:spacing w:after="150"/>
      </w:pPr>
      <w:r>
        <w:rPr/>
        <w:t xml:space="preserve">六、实施大企业战略</w:t>
      </w:r>
    </w:p>
    <w:p>
      <w:pPr>
        <w:spacing w:after="150"/>
      </w:pPr>
      <w:r>
        <w:rPr/>
        <w:t xml:space="preserve">七、专业人才的培养</w:t>
      </w:r>
    </w:p>
    <w:p>
      <w:pPr>
        <w:spacing w:after="150"/>
      </w:pPr>
      <w:r>
        <w:rPr/>
        <w:t xml:space="preserve">八、加强国家交流和合作</w:t>
      </w:r>
    </w:p>
    <w:p>
      <w:pPr>
        <w:spacing w:after="150"/>
      </w:pPr>
      <w:r>
        <w:rPr/>
        <w:t xml:space="preserve">第二节 对中国印刷电路板品牌的战略思考</w:t>
      </w:r>
    </w:p>
    <w:p>
      <w:pPr>
        <w:spacing w:after="150"/>
      </w:pPr>
      <w:r>
        <w:rPr/>
        <w:t xml:space="preserve">一、印刷电路板品牌的重要性</w:t>
      </w:r>
    </w:p>
    <w:p>
      <w:pPr>
        <w:spacing w:after="150"/>
      </w:pPr>
      <w:r>
        <w:rPr/>
        <w:t xml:space="preserve">二、印刷电路板实施品牌战略的意义</w:t>
      </w:r>
    </w:p>
    <w:p>
      <w:pPr>
        <w:spacing w:after="150"/>
      </w:pPr>
      <w:r>
        <w:rPr/>
        <w:t xml:space="preserve">三、印刷电路板企业品牌的现状分析</w:t>
      </w:r>
    </w:p>
    <w:p>
      <w:pPr>
        <w:spacing w:after="150"/>
      </w:pPr>
      <w:r>
        <w:rPr/>
        <w:t xml:space="preserve">四、中国印刷电路板企业的品牌战略</w:t>
      </w:r>
    </w:p>
    <w:p>
      <w:pPr>
        <w:spacing w:after="150"/>
      </w:pPr>
      <w:r>
        <w:rPr/>
        <w:t xml:space="preserve">五、印刷电路板品牌战略管理的策略</w:t>
      </w:r>
    </w:p>
    <w:p>
      <w:pPr>
        <w:spacing w:after="150"/>
      </w:pPr>
      <w:r>
        <w:rPr/>
        <w:t xml:space="preserve">第三节 印刷电路板经营策略分析</w:t>
      </w:r>
    </w:p>
    <w:p>
      <w:pPr>
        <w:spacing w:after="150"/>
      </w:pPr>
      <w:r>
        <w:rPr/>
        <w:t xml:space="preserve">一、印刷电路板市场细分策略</w:t>
      </w:r>
    </w:p>
    <w:p>
      <w:pPr>
        <w:spacing w:after="150"/>
      </w:pPr>
      <w:r>
        <w:rPr/>
        <w:t xml:space="preserve">二、印刷电路板市场创新策略</w:t>
      </w:r>
    </w:p>
    <w:p>
      <w:pPr>
        <w:spacing w:after="150"/>
      </w:pPr>
      <w:r>
        <w:rPr/>
        <w:t xml:space="preserve">三、品牌定位与品类规划</w:t>
      </w:r>
    </w:p>
    <w:p>
      <w:pPr>
        <w:spacing w:after="150"/>
      </w:pPr>
      <w:r>
        <w:rPr/>
        <w:t xml:space="preserve">四、印刷电路板新产品差异化战略</w:t>
      </w:r>
    </w:p>
    <w:p>
      <w:pPr>
        <w:spacing w:after="150"/>
      </w:pPr>
      <w:r>
        <w:rPr/>
        <w:t xml:space="preserve">第四节 印刷电路板行业投资战略研究</w:t>
      </w:r>
    </w:p>
    <w:p>
      <w:pPr>
        <w:spacing w:after="150"/>
      </w:pPr>
      <w:r>
        <w:rPr/>
        <w:t xml:space="preserve">一、2024-2029年印刷电路板行业投资战略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图表：pcb行业产值增长率</w:t>
      </w:r>
    </w:p>
    <w:p>
      <w:pPr>
        <w:spacing w:after="150"/>
      </w:pPr>
      <w:r>
        <w:rPr/>
        <w:t xml:space="preserve">图表：2019-2023年印刷电路板行业盈利能力</w:t>
      </w:r>
    </w:p>
    <w:p>
      <w:pPr>
        <w:spacing w:after="150"/>
      </w:pPr>
      <w:r>
        <w:rPr/>
        <w:t xml:space="preserve">图表：2019-2023年印刷电路板行业偿债能力</w:t>
      </w:r>
    </w:p>
    <w:p>
      <w:pPr>
        <w:spacing w:after="150"/>
      </w:pPr>
      <w:r>
        <w:rPr/>
        <w:t xml:space="preserve">图表：2019-2023年印刷电路板行业营运能力</w:t>
      </w:r>
    </w:p>
    <w:p>
      <w:pPr>
        <w:spacing w:after="150"/>
      </w:pPr>
      <w:r>
        <w:rPr/>
        <w:t xml:space="preserve">图表：2019-2023年印刷电路板行业发展能力</w:t>
      </w:r>
    </w:p>
    <w:p>
      <w:pPr>
        <w:spacing w:after="150"/>
      </w:pPr>
      <w:r>
        <w:rPr/>
        <w:t xml:space="preserve">图表：2019-2023年中国印刷电路板行业产量规模(单位：万平方米)</w:t>
      </w:r>
    </w:p>
    <w:p>
      <w:pPr>
        <w:spacing w:after="150"/>
      </w:pPr>
      <w:r>
        <w:rPr/>
        <w:t xml:space="preserve">图表：中国重点企业产量及占有份额</w:t>
      </w:r>
    </w:p>
    <w:p>
      <w:pPr>
        <w:spacing w:after="150"/>
      </w:pPr>
      <w:r>
        <w:rPr/>
        <w:t xml:space="preserve">图表：2019-2023年中国印刷电路板行业工业总产值(单位：亿美元)</w:t>
      </w:r>
    </w:p>
    <w:p>
      <w:pPr>
        <w:spacing w:after="150"/>
      </w:pPr>
      <w:r>
        <w:rPr/>
        <w:t xml:space="preserve">图表：2019-2023年中国印刷电路板行业销量规模(单位：万平方米)</w:t>
      </w:r>
    </w:p>
    <w:p>
      <w:pPr>
        <w:spacing w:after="150"/>
      </w:pPr>
      <w:r>
        <w:rPr/>
        <w:t xml:space="preserve">图表：印刷电路板行业下游市场结构</w:t>
      </w:r>
    </w:p>
    <w:p>
      <w:pPr>
        <w:spacing w:after="150"/>
      </w:pPr>
      <w:r>
        <w:rPr/>
        <w:t xml:space="preserve">图表：2019-2023年中国印刷电路板行业销售额(单位：亿美元)</w:t>
      </w:r>
    </w:p>
    <w:p>
      <w:pPr>
        <w:spacing w:after="150"/>
      </w:pPr>
      <w:r>
        <w:rPr/>
        <w:t xml:space="preserve">图表：2019-2023年中国印刷电路板行业产销量规模(单位：万平方米)</w:t>
      </w:r>
    </w:p>
    <w:p>
      <w:pPr>
        <w:spacing w:after="150"/>
      </w:pPr>
      <w:r>
        <w:rPr/>
        <w:t xml:space="preserve">图表：中国印刷电路板出口地区分布</w:t>
      </w:r>
    </w:p>
    <w:p>
      <w:pPr>
        <w:spacing w:after="150"/>
      </w:pPr>
      <w:r>
        <w:rPr/>
        <w:t xml:space="preserve">图表：中国印刷电路板进口地区分布</w:t>
      </w:r>
    </w:p>
    <w:p>
      <w:pPr>
        <w:spacing w:after="150"/>
      </w:pPr>
      <w:r>
        <w:rPr/>
        <w:t xml:space="preserve">图表：2015-2019-2023年中国印刷电路板行业出口总额(单位：亿美元)</w:t>
      </w:r>
    </w:p>
    <w:p>
      <w:pPr>
        <w:spacing w:after="150"/>
      </w:pPr>
      <w:r>
        <w:rPr/>
        <w:t xml:space="preserve">图表：2015-2019-2023年中国印刷电路板行业进口总额(单位：亿美元)</w:t>
      </w:r>
    </w:p>
    <w:p>
      <w:pPr>
        <w:spacing w:after="150"/>
      </w:pPr>
      <w:r>
        <w:rPr/>
        <w:t xml:space="preserve">图表：玻纤纱/布市场主要供应商</w:t>
      </w:r>
    </w:p>
    <w:p>
      <w:pPr>
        <w:spacing w:after="150"/>
      </w:pPr>
      <w:r>
        <w:rPr/>
        <w:t xml:space="preserve">图表：pcb玻纤布均价(元/米)</w:t>
      </w:r>
    </w:p>
    <w:p>
      <w:pPr>
        <w:spacing w:after="150"/>
      </w:pPr>
      <w:r>
        <w:rPr/>
        <w:t xml:space="preserve">图表：中国环氧树脂产能、产量及增长率</w:t>
      </w:r>
    </w:p>
    <w:p>
      <w:pPr>
        <w:spacing w:after="150"/>
      </w:pPr>
      <w:r>
        <w:rPr/>
        <w:t xml:space="preserve">图表：中国环氧树脂产能拟扩建统计</w:t>
      </w:r>
    </w:p>
    <w:p>
      <w:pPr>
        <w:spacing w:after="150"/>
      </w:pPr>
      <w:r>
        <w:rPr/>
        <w:t xml:space="preserve">图表：无衬背精炼铜箔进口(黄)/出口价格(美元/吨)</w:t>
      </w:r>
    </w:p>
    <w:p>
      <w:pPr>
        <w:spacing w:after="150"/>
      </w:pPr>
      <w:r>
        <w:rPr/>
        <w:t xml:space="preserve">图表：全球覆铜板竞争格局</w:t>
      </w:r>
    </w:p>
    <w:p>
      <w:pPr>
        <w:spacing w:after="150"/>
      </w:pPr>
      <w:r>
        <w:rPr/>
        <w:t xml:space="preserve">图表：常规fr-4覆铜板占整体覆铜板规模38%</w:t>
      </w:r>
    </w:p>
    <w:p>
      <w:pPr>
        <w:spacing w:after="150"/>
      </w:pPr>
      <w:r>
        <w:rPr/>
        <w:t xml:space="preserve">图表：覆铜板的材料成本构成</w:t>
      </w:r>
    </w:p>
    <w:p>
      <w:pPr>
        <w:spacing w:after="150"/>
      </w:pPr>
      <w:r>
        <w:rPr/>
        <w:t xml:space="preserve">图表：全球覆铜板各品类增长情况预测——未来高频高速基板快速增长</w:t>
      </w:r>
    </w:p>
    <w:p>
      <w:pPr>
        <w:spacing w:after="150"/>
      </w:pPr>
      <w:r>
        <w:rPr/>
        <w:t xml:space="preserve">图表：我国pcb行业产品结构占比</w:t>
      </w:r>
    </w:p>
    <w:p>
      <w:pPr>
        <w:spacing w:after="150"/>
      </w:pPr>
      <w:r>
        <w:rPr/>
        <w:t xml:space="preserve">图表：2019-2023年中国单面板产品产量规模(单位：万平方米)</w:t>
      </w:r>
    </w:p>
    <w:p>
      <w:pPr>
        <w:spacing w:after="150"/>
      </w:pPr>
      <w:r>
        <w:rPr/>
        <w:t xml:space="preserve">图表：2019-2023年中国双面板产品产量规模(单位：万平方米)</w:t>
      </w:r>
    </w:p>
    <w:p>
      <w:pPr>
        <w:spacing w:after="150"/>
      </w:pPr>
      <w:r>
        <w:rPr/>
        <w:t xml:space="preserve">图表：2019-2023年中国多层板产品产量规模(单位：万平方米)</w:t>
      </w:r>
    </w:p>
    <w:p>
      <w:pPr>
        <w:spacing w:after="150"/>
      </w:pPr>
      <w:r>
        <w:rPr/>
        <w:t xml:space="preserve">图表：2019-2023年中国软板产品产量规模(单位：万平方米)</w:t>
      </w:r>
    </w:p>
    <w:p>
      <w:pPr>
        <w:spacing w:after="150"/>
      </w:pPr>
      <w:r>
        <w:rPr/>
        <w:t xml:space="preserve">图表：2019-2023年中国软硬结合板产品产量规模(单位：万平方米)</w:t>
      </w:r>
    </w:p>
    <w:p>
      <w:pPr>
        <w:spacing w:after="150"/>
      </w:pPr>
      <w:r>
        <w:rPr/>
        <w:t xml:space="preserve">图表：2019-2023年中国hdi板产品产量规模(单位：万平方米)</w:t>
      </w:r>
    </w:p>
    <w:p>
      <w:pPr>
        <w:spacing w:after="150"/>
      </w:pPr>
      <w:r>
        <w:rPr/>
        <w:t xml:space="preserve">图表：2019-2023年中国ic载板产品产量规模(单位：万平方米)</w:t>
      </w:r>
    </w:p>
    <w:p>
      <w:pPr>
        <w:spacing w:after="150"/>
      </w:pPr>
      <w:r>
        <w:rPr/>
        <w:t xml:space="preserve">图表：印制电路板(pcb)主要应用领域</w:t>
      </w:r>
    </w:p>
    <w:p>
      <w:pPr>
        <w:spacing w:after="150"/>
      </w:pPr>
      <w:r>
        <w:rPr/>
        <w:t xml:space="preserve">图表：2024-2029年中国计算机pcb板需求规模(单位：亿美元)</w:t>
      </w:r>
    </w:p>
    <w:p>
      <w:pPr>
        <w:spacing w:after="150"/>
      </w:pPr>
      <w:r>
        <w:rPr/>
        <w:t xml:space="preserve">图表：2024-2029年中国通讯设备市场pcb板需求规模(单位：亿美元)</w:t>
      </w:r>
    </w:p>
    <w:p>
      <w:pPr>
        <w:spacing w:after="150"/>
      </w:pPr>
      <w:r>
        <w:rPr/>
        <w:t xml:space="preserve">图表：2024-2029年中国汽车电子市场pcb板需求规模(单位：亿美元)</w:t>
      </w:r>
    </w:p>
    <w:p>
      <w:pPr>
        <w:spacing w:after="150"/>
      </w:pPr>
      <w:r>
        <w:rPr/>
        <w:t xml:space="preserve">图表：2024-2029年中国医疗电子市场pcb板需求规模(单位：亿美元)</w:t>
      </w:r>
    </w:p>
    <w:p>
      <w:pPr>
        <w:spacing w:after="150"/>
      </w:pPr>
      <w:r>
        <w:rPr/>
        <w:t xml:space="preserve">图表：2024-2029年中国消费电子市场pcb板需求规模(单位：亿美元)</w:t>
      </w:r>
    </w:p>
    <w:p>
      <w:pPr>
        <w:spacing w:after="150"/>
      </w:pPr>
      <w:r>
        <w:rPr/>
        <w:t xml:space="preserve">图表：中国印制电路板行业主要竞争企业</w:t>
      </w:r>
    </w:p>
    <w:p>
      <w:pPr>
        <w:spacing w:after="150"/>
      </w:pPr>
      <w:r>
        <w:rPr/>
        <w:t xml:space="preserve">图表：国际印制电路板市场主要竞争企业</w:t>
      </w:r>
    </w:p>
    <w:p>
      <w:pPr>
        <w:spacing w:after="150"/>
      </w:pPr>
      <w:r>
        <w:rPr/>
        <w:t xml:space="preserve">图表：2019-2023年内资pcb企业top20</w:t>
      </w:r>
    </w:p>
    <w:p>
      <w:pPr>
        <w:spacing w:after="150"/>
      </w:pPr>
      <w:r>
        <w:rPr/>
        <w:t xml:space="preserve">图表：中国pcb产业地区分布(按销售收入)</w:t>
      </w:r>
    </w:p>
    <w:p>
      <w:pPr>
        <w:spacing w:after="150"/>
      </w:pPr>
      <w:r>
        <w:rPr/>
        <w:t xml:space="preserve">图表：中国pcb产业地区分布(按产量规模)</w:t>
      </w:r>
    </w:p>
    <w:p>
      <w:pPr>
        <w:spacing w:after="150"/>
      </w:pPr>
      <w:r>
        <w:rPr/>
        <w:t xml:space="preserve">图表：华东地区划分位置图</w:t>
      </w:r>
    </w:p>
    <w:p>
      <w:pPr>
        <w:spacing w:after="150"/>
      </w:pPr>
      <w:r>
        <w:rPr/>
        <w:t xml:space="preserve">图表：华东地区主要pcb生产商分布</w:t>
      </w:r>
    </w:p>
    <w:p>
      <w:pPr>
        <w:spacing w:after="150"/>
      </w:pPr>
      <w:r>
        <w:rPr/>
        <w:t xml:space="preserve">图表：2019-2023年华东地区印刷电路板市场规模(单位：亿元)</w:t>
      </w:r>
    </w:p>
    <w:p>
      <w:pPr>
        <w:spacing w:after="150"/>
      </w:pPr>
      <w:r>
        <w:rPr/>
        <w:t xml:space="preserve">图表：2019-2023年华东地区印刷电路板市场需求规模(单位：万平方米)</w:t>
      </w:r>
    </w:p>
    <w:p>
      <w:pPr>
        <w:spacing w:after="150"/>
      </w:pPr>
      <w:r>
        <w:rPr/>
        <w:t xml:space="preserve">图表：2024-2029年华东地区印刷电路板市场规模预测(单位：亿元)</w:t>
      </w:r>
    </w:p>
    <w:p>
      <w:pPr>
        <w:spacing w:after="150"/>
      </w:pPr>
      <w:r>
        <w:rPr/>
        <w:t xml:space="preserve">图表：华南地区划分位置图</w:t>
      </w:r>
    </w:p>
    <w:p>
      <w:pPr>
        <w:spacing w:after="150"/>
      </w:pPr>
      <w:r>
        <w:rPr/>
        <w:t xml:space="preserve">图表：华南地区主要pcb生产商分布</w:t>
      </w:r>
    </w:p>
    <w:p>
      <w:pPr>
        <w:spacing w:after="150"/>
      </w:pPr>
      <w:r>
        <w:rPr/>
        <w:t xml:space="preserve">图表：2019-2023年华南地区印刷电路板市场规模(单位：亿元)</w:t>
      </w:r>
    </w:p>
    <w:p>
      <w:pPr>
        <w:spacing w:after="150"/>
      </w:pPr>
      <w:r>
        <w:rPr/>
        <w:t xml:space="preserve">图表：2019-2023年华南地区印刷电路板市场需求规模(单位：万平方米)</w:t>
      </w:r>
    </w:p>
    <w:p>
      <w:pPr>
        <w:spacing w:after="150"/>
      </w:pPr>
      <w:r>
        <w:rPr/>
        <w:t xml:space="preserve">图表：2024-2029年华南地区印刷电路板市场规模预测(单位：亿元)</w:t>
      </w:r>
    </w:p>
    <w:p>
      <w:pPr>
        <w:spacing w:after="150"/>
      </w:pPr>
      <w:r>
        <w:rPr/>
        <w:t xml:space="preserve">图表：华中地区划分位置图</w:t>
      </w:r>
    </w:p>
    <w:p>
      <w:pPr>
        <w:spacing w:after="150"/>
      </w:pPr>
      <w:r>
        <w:rPr/>
        <w:t xml:space="preserve">图表：华中地区主要pcb生产商分布</w:t>
      </w:r>
    </w:p>
    <w:p>
      <w:pPr>
        <w:spacing w:after="150"/>
      </w:pPr>
      <w:r>
        <w:rPr/>
        <w:t xml:space="preserve">图表：2019-2023年华中地区印刷电路板市场规模(单位：亿元)</w:t>
      </w:r>
    </w:p>
    <w:p>
      <w:pPr>
        <w:spacing w:after="150"/>
      </w:pPr>
      <w:r>
        <w:rPr/>
        <w:t xml:space="preserve">图表：2019-2023年华中地区印刷电路板市场需求规模(单位：万平方米)</w:t>
      </w:r>
    </w:p>
    <w:p>
      <w:pPr>
        <w:spacing w:after="150"/>
      </w:pPr>
      <w:r>
        <w:rPr/>
        <w:t xml:space="preserve">图表：2024-2029年华中地区印刷电路板市场规模预测(单位：亿元)</w:t>
      </w:r>
    </w:p>
    <w:p>
      <w:pPr>
        <w:spacing w:after="150"/>
      </w:pPr>
      <w:r>
        <w:rPr/>
        <w:t xml:space="preserve">图表：华北地区划分位置图</w:t>
      </w:r>
    </w:p>
    <w:p>
      <w:pPr>
        <w:spacing w:after="150"/>
      </w:pPr>
      <w:r>
        <w:rPr/>
        <w:t xml:space="preserve">图表：华北地区主要pcb生产商分布</w:t>
      </w:r>
    </w:p>
    <w:p>
      <w:pPr>
        <w:spacing w:after="150"/>
      </w:pPr>
      <w:r>
        <w:rPr/>
        <w:t xml:space="preserve">图表：2019-2023年华北地区印刷电路板市场规模(单位：亿元)</w:t>
      </w:r>
    </w:p>
    <w:p>
      <w:pPr>
        <w:spacing w:after="150"/>
      </w:pPr>
      <w:r>
        <w:rPr/>
        <w:t xml:space="preserve">图表：2019-2023年华北地区印刷电路板市场需求规模(单位：万平方米)</w:t>
      </w:r>
    </w:p>
    <w:p>
      <w:pPr>
        <w:spacing w:after="150"/>
      </w:pPr>
      <w:r>
        <w:rPr/>
        <w:t xml:space="preserve">图表：2024-2029年华北地区印刷电路板市场规模预测(单位：亿元)</w:t>
      </w:r>
    </w:p>
    <w:p>
      <w:pPr>
        <w:spacing w:after="150"/>
      </w:pPr>
      <w:r>
        <w:rPr/>
        <w:t xml:space="preserve">图表：东北地区划分位置图</w:t>
      </w:r>
    </w:p>
    <w:p>
      <w:pPr>
        <w:spacing w:after="150"/>
      </w:pPr>
      <w:r>
        <w:rPr/>
        <w:t xml:space="preserve">图表：东北地区主要pcb生产商分布</w:t>
      </w:r>
    </w:p>
    <w:p>
      <w:pPr>
        <w:spacing w:after="150"/>
      </w:pPr>
      <w:r>
        <w:rPr/>
        <w:t xml:space="preserve">图表：2019-2023年东北地区印刷电路板市场规模(单位：亿元)</w:t>
      </w:r>
    </w:p>
    <w:p>
      <w:pPr>
        <w:spacing w:after="150"/>
      </w:pPr>
      <w:r>
        <w:rPr/>
        <w:t xml:space="preserve">图表：2019-2023年东北地区印刷电路板市场需求规模(单位：万平方米)</w:t>
      </w:r>
    </w:p>
    <w:p>
      <w:pPr>
        <w:spacing w:after="150"/>
      </w:pPr>
      <w:r>
        <w:rPr/>
        <w:t xml:space="preserve">图表：2024-2029年东北地区印刷电路板市场规模预测(单位：亿元)</w:t>
      </w:r>
    </w:p>
    <w:p>
      <w:pPr>
        <w:spacing w:after="150"/>
      </w:pPr>
      <w:r>
        <w:rPr/>
        <w:t xml:space="preserve">图表：西南地区划分位置图</w:t>
      </w:r>
    </w:p>
    <w:p>
      <w:pPr>
        <w:spacing w:after="150"/>
      </w:pPr>
      <w:r>
        <w:rPr/>
        <w:t xml:space="preserve">图表：西南地区主要pcb生产商分布</w:t>
      </w:r>
    </w:p>
    <w:p>
      <w:pPr>
        <w:spacing w:after="150"/>
      </w:pPr>
      <w:r>
        <w:rPr/>
        <w:t xml:space="preserve">图表：2019-2023年西南地区印刷电路板市场规模(单位：亿元)</w:t>
      </w:r>
    </w:p>
    <w:p>
      <w:pPr>
        <w:spacing w:after="150"/>
      </w:pPr>
      <w:r>
        <w:rPr/>
        <w:t xml:space="preserve">图表：2019-2023年西南地区印刷电路板市场需求规模(单位：万平方米)</w:t>
      </w:r>
    </w:p>
    <w:p>
      <w:pPr>
        <w:spacing w:after="150"/>
      </w:pPr>
      <w:r>
        <w:rPr/>
        <w:t xml:space="preserve">图表：2024-2029年西南地区印刷电路板市场规模预测(单位：亿元)</w:t>
      </w:r>
    </w:p>
    <w:p>
      <w:pPr>
        <w:spacing w:after="150"/>
      </w:pPr>
      <w:r>
        <w:rPr/>
        <w:t xml:space="preserve">图表：西北地区划分位置图</w:t>
      </w:r>
    </w:p>
    <w:p>
      <w:pPr>
        <w:spacing w:after="150"/>
      </w:pPr>
      <w:r>
        <w:rPr/>
        <w:t xml:space="preserve">图表：西北地区主要pcb生产商分布</w:t>
      </w:r>
    </w:p>
    <w:p>
      <w:pPr>
        <w:spacing w:after="150"/>
      </w:pPr>
      <w:r>
        <w:rPr/>
        <w:t xml:space="preserve">图表：2019-2023年西北地区印刷电路板市场规模(单位：亿元)</w:t>
      </w:r>
    </w:p>
    <w:p>
      <w:pPr>
        <w:spacing w:after="150"/>
      </w:pPr>
      <w:r>
        <w:rPr/>
        <w:t xml:space="preserve">图表：2019-2023年西北地区印刷电路板市场需求规模(单位：万平方米)</w:t>
      </w:r>
    </w:p>
    <w:p>
      <w:pPr>
        <w:spacing w:after="150"/>
      </w:pPr>
      <w:r>
        <w:rPr/>
        <w:t xml:space="preserve">图表：2024-2029年西北地区印刷电路板市场规模预测(单位：亿元)</w:t>
      </w:r>
    </w:p>
    <w:p>
      <w:pPr>
        <w:spacing w:after="150"/>
      </w:pPr>
      <w:r>
        <w:rPr/>
        <w:t xml:space="preserve">图表：各专业技术研究室的主要研究方向</w:t>
      </w:r>
    </w:p>
    <w:p>
      <w:pPr>
        <w:spacing w:after="150"/>
      </w:pPr>
      <w:r>
        <w:rPr/>
        <w:t xml:space="preserve">图表：珠海方正印刷电路板发展有限公司组织架构</w:t>
      </w:r>
    </w:p>
    <w:p>
      <w:pPr>
        <w:spacing w:after="150"/>
      </w:pPr>
      <w:r>
        <w:rPr/>
        <w:t xml:space="preserve">图表：终端消费类电子产品</w:t>
      </w:r>
    </w:p>
    <w:p>
      <w:pPr>
        <w:spacing w:after="150"/>
      </w:pPr>
      <w:r>
        <w:rPr/>
        <w:t xml:space="preserve">图表：高端无线通信产品</w:t>
      </w:r>
    </w:p>
    <w:p>
      <w:pPr>
        <w:spacing w:after="150"/>
      </w:pPr>
      <w:r>
        <w:rPr/>
        <w:t xml:space="preserve">图表：高端数据运输和储存产品</w:t>
      </w:r>
    </w:p>
    <w:p>
      <w:pPr>
        <w:spacing w:after="150"/>
      </w:pPr>
      <w:r>
        <w:rPr/>
        <w:t xml:space="preserve">图表：珠海方正印刷电路板发展有限公司销售网点分布</w:t>
      </w:r>
    </w:p>
    <w:p>
      <w:pPr>
        <w:spacing w:after="150"/>
      </w:pPr>
      <w:r>
        <w:rPr/>
        <w:t xml:space="preserve">图表：依利安达经营情况</w:t>
      </w:r>
    </w:p>
    <w:p>
      <w:pPr>
        <w:spacing w:after="150"/>
      </w:pPr>
      <w:r>
        <w:rPr/>
        <w:t xml:space="preserve">图表：依利安达亚洲销售网点分布情况</w:t>
      </w:r>
    </w:p>
    <w:p>
      <w:pPr>
        <w:spacing w:after="150"/>
      </w:pPr>
      <w:r>
        <w:rPr/>
        <w:t xml:space="preserve">图表：2022年上半年广东超华科技股份有限公司经营情况</w:t>
      </w:r>
    </w:p>
    <w:p>
      <w:pPr>
        <w:spacing w:after="150"/>
      </w:pPr>
      <w:r>
        <w:rPr/>
        <w:t xml:space="preserve">图表：合成线路板材料对比</w:t>
      </w:r>
    </w:p>
    <w:p>
      <w:pPr>
        <w:spacing w:after="150"/>
      </w:pPr>
      <w:r>
        <w:rPr/>
        <w:t xml:space="preserve">图表：rogers/fr4合成线路板产品切面</w:t>
      </w:r>
    </w:p>
    <w:p>
      <w:pPr>
        <w:spacing w:after="150"/>
      </w:pPr>
      <w:r>
        <w:rPr/>
        <w:t xml:space="preserve">图表：至卓飞高线路板生产技术能力</w:t>
      </w:r>
    </w:p>
    <w:p>
      <w:pPr>
        <w:spacing w:after="150"/>
      </w:pPr>
      <w:r>
        <w:rPr/>
        <w:t xml:space="preserve">图表：至卓高性能板材量产情况</w:t>
      </w:r>
    </w:p>
    <w:p>
      <w:pPr>
        <w:spacing w:after="150"/>
      </w:pPr>
      <w:r>
        <w:rPr/>
        <w:t xml:space="preserve">图表：深圳市航盛电路科技股份有限公司产品情况</w:t>
      </w:r>
    </w:p>
    <w:p>
      <w:pPr>
        <w:spacing w:after="150"/>
      </w:pPr>
      <w:r>
        <w:rPr/>
        <w:t xml:space="preserve">图表：深圳市航盛电路科技股份有限公司经营市场分布</w:t>
      </w:r>
    </w:p>
    <w:p>
      <w:pPr>
        <w:spacing w:after="150"/>
      </w:pPr>
      <w:r>
        <w:rPr/>
        <w:t xml:space="preserve">图表：深圳市航盛电路科技股份有限公司业务范围</w:t>
      </w:r>
    </w:p>
    <w:p>
      <w:pPr>
        <w:spacing w:after="150"/>
      </w:pPr>
      <w:r>
        <w:rPr/>
        <w:t xml:space="preserve">图表：生益科技组织架构</w:t>
      </w:r>
    </w:p>
    <w:p>
      <w:pPr>
        <w:spacing w:after="150"/>
      </w:pPr>
      <w:r>
        <w:rPr/>
        <w:t xml:space="preserve">图表：生益科技生产基地分布</w:t>
      </w:r>
    </w:p>
    <w:p>
      <w:pPr>
        <w:spacing w:after="150"/>
      </w:pPr>
      <w:r>
        <w:rPr/>
        <w:t xml:space="preserve">图表：生益科技经营情况</w:t>
      </w:r>
    </w:p>
    <w:p>
      <w:pPr>
        <w:spacing w:after="150"/>
      </w:pPr>
      <w:r>
        <w:rPr/>
        <w:t xml:space="preserve">图表：生益科技渠道分布</w:t>
      </w:r>
    </w:p>
    <w:p>
      <w:pPr>
        <w:spacing w:after="150"/>
      </w:pPr>
      <w:r>
        <w:rPr/>
        <w:t xml:space="preserve">图表：瀚宇博德科技(江阴)有限公司主要产品</w:t>
      </w:r>
    </w:p>
    <w:p>
      <w:pPr>
        <w:spacing w:after="150"/>
      </w:pPr>
      <w:r>
        <w:rPr/>
        <w:t xml:space="preserve">图表：沪士电子股份有限公司产品结构</w:t>
      </w:r>
    </w:p>
    <w:p>
      <w:pPr>
        <w:spacing w:after="150"/>
      </w:pPr>
      <w:r>
        <w:rPr/>
        <w:t xml:space="preserve">图表：2022年沪士电子股份有限公司经营情况</w:t>
      </w:r>
    </w:p>
    <w:p>
      <w:pPr>
        <w:spacing w:after="150"/>
      </w:pPr>
      <w:r>
        <w:rPr/>
        <w:t xml:space="preserve">图表：深南电路2022年经营情况</w:t>
      </w:r>
    </w:p>
    <w:p>
      <w:pPr>
        <w:spacing w:after="150"/>
      </w:pPr>
      <w:r>
        <w:rPr/>
        <w:t xml:space="preserve">图表：深圳市崇达电路技术股份有限公司2022年上半年经营情况</w:t>
      </w:r>
    </w:p>
    <w:p>
      <w:pPr>
        <w:spacing w:after="150"/>
      </w:pPr>
      <w:r>
        <w:rPr/>
        <w:t xml:space="preserve">图表：2022年深圳市景旺电子股份有限公司经营情况</w:t>
      </w:r>
    </w:p>
    <w:p>
      <w:pPr>
        <w:spacing w:after="150"/>
      </w:pPr>
      <w:r>
        <w:rPr/>
        <w:t xml:space="preserve">图表：山东金宝电子股份有限公司营销中心分布</w:t>
      </w:r>
    </w:p>
    <w:p>
      <w:pPr>
        <w:spacing w:after="150"/>
      </w:pPr>
      <w:r>
        <w:rPr/>
        <w:t xml:space="preserve">图表：珠海紫翔电子科技有限公司组织架构</w:t>
      </w:r>
    </w:p>
    <w:p>
      <w:pPr>
        <w:spacing w:after="150"/>
      </w:pPr>
      <w:r>
        <w:rPr/>
        <w:t xml:space="preserve">图表：车载类产品</w:t>
      </w:r>
    </w:p>
    <w:p>
      <w:pPr>
        <w:spacing w:after="150"/>
      </w:pPr>
      <w:r>
        <w:rPr/>
        <w:t xml:space="preserve">图表：手机类产品</w:t>
      </w:r>
    </w:p>
    <w:p>
      <w:pPr>
        <w:spacing w:after="150"/>
      </w:pPr>
      <w:r>
        <w:rPr/>
        <w:t xml:space="preserve">图表：相机类产品</w:t>
      </w:r>
    </w:p>
    <w:p>
      <w:pPr>
        <w:spacing w:after="150"/>
      </w:pPr>
      <w:r>
        <w:rPr/>
        <w:t xml:space="preserve">图表：南亚电路板(昆山)有限公司专利申请年份趋势</w:t>
      </w:r>
    </w:p>
    <w:p>
      <w:pPr>
        <w:spacing w:after="150"/>
      </w:pPr>
      <w:r>
        <w:rPr/>
        <w:t xml:space="preserve">图表：南亚电路板(昆山)有限公司高精密度电路板(高密度互连印制电路板)扩建项目</w:t>
      </w:r>
    </w:p>
    <w:p>
      <w:pPr>
        <w:spacing w:after="150"/>
      </w:pPr>
      <w:r>
        <w:rPr/>
        <w:t xml:space="preserve">图表：联茂电子集团经营情况</w:t>
      </w:r>
    </w:p>
    <w:p>
      <w:pPr>
        <w:spacing w:after="150"/>
      </w:pPr>
      <w:r>
        <w:rPr/>
        <w:t xml:space="preserve">图表：东莞联茂电子科技有限公司销售点分布</w:t>
      </w:r>
    </w:p>
    <w:p>
      <w:pPr>
        <w:spacing w:after="150"/>
      </w:pPr>
      <w:r>
        <w:rPr/>
        <w:t xml:space="preserve">图表：东莞联茂电子科技有限公司员工教育程度</w:t>
      </w:r>
    </w:p>
    <w:p>
      <w:pPr>
        <w:spacing w:after="150"/>
      </w:pPr>
      <w:r>
        <w:rPr/>
        <w:t xml:space="preserve">图表：东莞联茂电子科技有限公司员工年资情况</w:t>
      </w:r>
    </w:p>
    <w:p>
      <w:pPr>
        <w:spacing w:after="150"/>
      </w:pPr>
      <w:r>
        <w:rPr/>
        <w:t xml:space="preserve">图表：天津普林电路股份有限公司主要发展历程</w:t>
      </w:r>
    </w:p>
    <w:p>
      <w:pPr>
        <w:spacing w:after="150"/>
      </w:pPr>
      <w:r>
        <w:rPr/>
        <w:t xml:space="preserve">图表：天津普林电路股份有限公司2022年经营情况</w:t>
      </w:r>
    </w:p>
    <w:p>
      <w:pPr>
        <w:spacing w:after="150"/>
      </w:pPr>
      <w:r>
        <w:rPr/>
        <w:t xml:space="preserve">图表：昆山华升电路板有限公司产品外观</w:t>
      </w:r>
    </w:p>
    <w:p>
      <w:pPr>
        <w:spacing w:after="150"/>
      </w:pPr>
      <w:r>
        <w:rPr/>
        <w:t xml:space="preserve">图表：昆山华升电路板有限公司制程能力</w:t>
      </w:r>
    </w:p>
    <w:p>
      <w:pPr>
        <w:spacing w:after="150"/>
      </w:pPr>
      <w:r>
        <w:rPr/>
        <w:t xml:space="preserve">图表：昆山华升电路板有限公司质量目标</w:t>
      </w:r>
    </w:p>
    <w:p>
      <w:pPr>
        <w:spacing w:after="150"/>
      </w:pPr>
      <w:r>
        <w:rPr/>
        <w:t xml:space="preserve">图表：2024-2029年印刷电路板行业市场规模预测(亿美元)</w:t>
      </w:r>
    </w:p>
    <w:p>
      <w:pPr>
        <w:spacing w:after="150"/>
      </w:pPr>
      <w:r>
        <w:rPr/>
        <w:t xml:space="preserve">图表：2024-2029年印刷电路板行业供给规模预测(亿美元)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中国PCB行业发展分析及投资风险预测分析报告(2024-2029版)</dc:title>
  <dc:description>中国PCB行业发展分析及投资风险预测分析报告(2024-2029版)</dc:description>
  <dc:subject>中国PCB行业发展分析及投资风险预测分析报告(2024-2029版)</dc:subject>
  <cp:keywords>研究报告</cp:keywords>
  <cp:category>研究报告</cp:category>
  <cp:lastModifiedBy>北京中道泰和信息咨询有限公司</cp:lastModifiedBy>
  <dcterms:created xsi:type="dcterms:W3CDTF">2024-01-29T08:17:16+08:00</dcterms:created>
  <dcterms:modified xsi:type="dcterms:W3CDTF">2024-01-29T08:17:16+08:00</dcterms:modified>
</cp:coreProperties>
</file>

<file path=docProps/custom.xml><?xml version="1.0" encoding="utf-8"?>
<Properties xmlns="http://schemas.openxmlformats.org/officeDocument/2006/custom-properties" xmlns:vt="http://schemas.openxmlformats.org/officeDocument/2006/docPropsVTypes"/>
</file>