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中国钟表行业市场深度调研及发展趋势与投资前景预测研究报告(2026-2031版)</w:t>
      </w:r>
    </w:p>
    <w:p>
      <w:pPr>
        <w:spacing w:after="150"/>
      </w:pPr>
      <w:r>
        <w:rPr>
          <w:b w:val="1"/>
          <w:bCs w:val="1"/>
        </w:rPr>
        <w:t xml:space="preserve">报告简介</w:t>
      </w:r>
    </w:p>
    <w:p>
      <w:pPr>
        <w:spacing w:after="150"/>
      </w:pPr>
      <w:r>
        <w:rPr/>
        <w:t xml:space="preserve">钟表一直以来都是国人钟爱的商品之一。新中国成立以来，国家投入大量资金发展钟表工业，使这一产业得以快速发展，此后，中国的改革开放以及经济全球化发展给中国钟表业带来了繁荣。经过几十年的发展，中国钟表业经历了进料组装-外观件制造-产品开发-创立品牌的发展过程，目前已形成配套齐全的钟表制造工业，除高端机芯外的所有零配件均可加工生产。</w:t>
      </w:r>
    </w:p>
    <w:p>
      <w:pPr>
        <w:spacing w:after="150"/>
      </w:pPr>
      <w:r>
        <w:rPr/>
        <w:t xml:space="preserve">从区域格局来看，全国已形成以广州、深圳为龙头的珠三角地区、福建、浙江、江苏、山东、天津等6大钟表主产区;从产量来看，我国已成为世界钟表生产大国，钟表产量稳居世界第一。</w:t>
      </w:r>
    </w:p>
    <w:p>
      <w:pPr>
        <w:spacing w:after="150"/>
      </w:pPr>
      <w:r>
        <w:rPr/>
        <w:t xml:space="preserve">随着钟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钟表行业市场跟踪搜集的一手市场数据，应用先进的科学分析模型，全面而准确地为您从行业的整体高度来架构分析体系。报告结合钟表行业的背景，深入而客观地剖析了中国钟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钟表行业的发展轨迹及多年的实践经验，对行业未来的发展趋势做出审慎分析与预测，是钟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钟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钟表行业发展综述</w:t>
      </w:r>
    </w:p>
    <w:p>
      <w:pPr>
        <w:spacing w:before="75" w:after="0"/>
      </w:pPr>
      <w:r>
        <w:rPr/>
        <w:t xml:space="preserve">第一节 钟表行业概述及分类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钟表行业特征分析</w:t>
      </w:r>
    </w:p>
    <w:p>
      <w:pPr>
        <w:spacing w:before="75" w:after="0"/>
      </w:pPr>
      <w:r>
        <w:rPr/>
        <w:t xml:space="preserve">一、产业链分析</w:t>
      </w:r>
    </w:p>
    <w:p>
      <w:pPr>
        <w:spacing w:before="75" w:after="0"/>
      </w:pPr>
      <w:r>
        <w:rPr/>
        <w:t xml:space="preserve">二、钟表行业在国民经济中的地位</w:t>
      </w:r>
    </w:p>
    <w:p>
      <w:pPr>
        <w:spacing w:before="75" w:after="0"/>
      </w:pPr>
      <w:r>
        <w:rPr/>
        <w:t xml:space="preserve">三、钟表行业生命周期分析</w:t>
      </w:r>
    </w:p>
    <w:p>
      <w:pPr>
        <w:spacing w:before="75" w:after="0"/>
      </w:pPr>
      <w:r>
        <w:rPr/>
        <w:t xml:space="preserve">1、行业生命周期理论基础</w:t>
      </w:r>
    </w:p>
    <w:p>
      <w:pPr>
        <w:spacing w:before="75" w:after="0"/>
      </w:pPr>
      <w:r>
        <w:rPr/>
        <w:t xml:space="preserve">2、钟表行业生命周期</w:t>
      </w:r>
    </w:p>
    <w:p>
      <w:pPr>
        <w:spacing w:before="75" w:after="0"/>
      </w:pPr>
      <w:r>
        <w:rPr/>
        <w:t xml:space="preserve">第三节 钟表行业经济指标分析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七、行业及其主要子行业成熟度分析</w:t>
      </w:r>
    </w:p>
    <w:p>
      <w:pPr>
        <w:spacing w:before="75" w:after="0"/>
      </w:pPr>
      <w:r>
        <w:rPr>
          <w:b w:val="1"/>
          <w:bCs w:val="1"/>
        </w:rPr>
        <w:t xml:space="preserve">第二章 2021-2026年中国钟表行业运行环境分析</w:t>
      </w:r>
    </w:p>
    <w:p>
      <w:pPr>
        <w:spacing w:before="75" w:after="0"/>
      </w:pPr>
      <w:r>
        <w:rPr/>
        <w:t xml:space="preserve">第一节 钟表行业政治法律环境分析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钟表行业经济环境分析</w:t>
      </w:r>
    </w:p>
    <w:p>
      <w:pPr>
        <w:spacing w:before="75" w:after="0"/>
      </w:pPr>
      <w:r>
        <w:rPr/>
        <w:t xml:space="preserve">一、国际宏观经济形势分析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二、国内宏观经济形势分析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三、产业宏观经济环境分析</w:t>
      </w:r>
    </w:p>
    <w:p>
      <w:pPr>
        <w:spacing w:before="75" w:after="0"/>
      </w:pPr>
      <w:r>
        <w:rPr/>
        <w:t xml:space="preserve">1、当前经济运行形势分析</w:t>
      </w:r>
    </w:p>
    <w:p>
      <w:pPr>
        <w:spacing w:before="75" w:after="0"/>
      </w:pPr>
      <w:r>
        <w:rPr/>
        <w:t xml:space="preserve">2、未来宏观调控政策取向分析</w:t>
      </w:r>
    </w:p>
    <w:p>
      <w:pPr>
        <w:spacing w:before="75" w:after="0"/>
      </w:pPr>
      <w:r>
        <w:rPr/>
        <w:t xml:space="preserve">第三节 钟表行业社会环境分析</w:t>
      </w:r>
    </w:p>
    <w:p>
      <w:pPr>
        <w:spacing w:before="75" w:after="0"/>
      </w:pPr>
      <w:r>
        <w:rPr/>
        <w:t xml:space="preserve">一、钟表产业社会环境</w:t>
      </w:r>
    </w:p>
    <w:p>
      <w:pPr>
        <w:spacing w:before="75" w:after="0"/>
      </w:pPr>
      <w:r>
        <w:rPr/>
        <w:t xml:space="preserve">1、人口环境分析</w:t>
      </w:r>
    </w:p>
    <w:p>
      <w:pPr>
        <w:spacing w:before="75" w:after="0"/>
      </w:pPr>
      <w:r>
        <w:rPr/>
        <w:t xml:space="preserve">2、中国城镇化发展状况</w:t>
      </w:r>
    </w:p>
    <w:p>
      <w:pPr>
        <w:spacing w:before="75" w:after="0"/>
      </w:pPr>
      <w:r>
        <w:rPr/>
        <w:t xml:space="preserve">3、中国居民消费习惯分析</w:t>
      </w:r>
    </w:p>
    <w:p>
      <w:pPr>
        <w:spacing w:before="75" w:after="0"/>
      </w:pPr>
      <w:r>
        <w:rPr/>
        <w:t xml:space="preserve">二、社会环境对行业的影响</w:t>
      </w:r>
    </w:p>
    <w:p>
      <w:pPr>
        <w:spacing w:before="75" w:after="0"/>
      </w:pPr>
      <w:r>
        <w:rPr/>
        <w:t xml:space="preserve">三、钟表产业发展对社会发展的影响</w:t>
      </w:r>
    </w:p>
    <w:p>
      <w:pPr>
        <w:spacing w:before="75" w:after="0"/>
      </w:pPr>
      <w:r>
        <w:rPr/>
        <w:t xml:space="preserve">第四节 钟表行业技术环境分析</w:t>
      </w:r>
    </w:p>
    <w:p>
      <w:pPr>
        <w:spacing w:before="75" w:after="0"/>
      </w:pPr>
      <w:r>
        <w:rPr/>
        <w:t xml:space="preserve">一、钟表技术分析</w:t>
      </w:r>
    </w:p>
    <w:p>
      <w:pPr>
        <w:spacing w:before="75" w:after="0"/>
      </w:pPr>
      <w:r>
        <w:rPr/>
        <w:t xml:space="preserve">二、钟表技术发展水平</w:t>
      </w:r>
    </w:p>
    <w:p>
      <w:pPr>
        <w:spacing w:before="75" w:after="0"/>
      </w:pPr>
      <w:r>
        <w:rPr/>
        <w:t xml:space="preserve">三、行业主要技术发展趋势</w:t>
      </w:r>
    </w:p>
    <w:p>
      <w:pPr>
        <w:spacing w:before="75" w:after="0"/>
      </w:pPr>
      <w:r>
        <w:rPr>
          <w:b w:val="1"/>
          <w:bCs w:val="1"/>
        </w:rPr>
        <w:t xml:space="preserve">第三章 2021-2026年中国钟表行业运行分析</w:t>
      </w:r>
    </w:p>
    <w:p>
      <w:pPr>
        <w:spacing w:before="75" w:after="0"/>
      </w:pPr>
      <w:r>
        <w:rPr/>
        <w:t xml:space="preserve">第一节 钟表行业发展状况分析</w:t>
      </w:r>
    </w:p>
    <w:p>
      <w:pPr>
        <w:spacing w:before="75" w:after="0"/>
      </w:pPr>
      <w:r>
        <w:rPr/>
        <w:t xml:space="preserve">一、钟表行业发展阶段</w:t>
      </w:r>
    </w:p>
    <w:p>
      <w:pPr>
        <w:spacing w:before="75" w:after="0"/>
      </w:pPr>
      <w:r>
        <w:rPr/>
        <w:t xml:space="preserve">二、钟表行业发展总体概况</w:t>
      </w:r>
    </w:p>
    <w:p>
      <w:pPr>
        <w:spacing w:before="75" w:after="0"/>
      </w:pPr>
      <w:r>
        <w:rPr/>
        <w:t xml:space="preserve">三、钟表行业发展特点分析</w:t>
      </w:r>
    </w:p>
    <w:p>
      <w:pPr>
        <w:spacing w:before="75" w:after="0"/>
      </w:pPr>
      <w:r>
        <w:rPr/>
        <w:t xml:space="preserve">第二节 钟表行业发展现状</w:t>
      </w:r>
    </w:p>
    <w:p>
      <w:pPr>
        <w:spacing w:before="75" w:after="0"/>
      </w:pPr>
      <w:r>
        <w:rPr/>
        <w:t xml:space="preserve">一、钟表行业市场规模</w:t>
      </w:r>
    </w:p>
    <w:p>
      <w:pPr>
        <w:spacing w:before="75" w:after="0"/>
      </w:pPr>
      <w:r>
        <w:rPr/>
        <w:t xml:space="preserve">二、钟表行业发展分析</w:t>
      </w:r>
    </w:p>
    <w:p>
      <w:pPr>
        <w:spacing w:before="75" w:after="0"/>
      </w:pPr>
      <w:r>
        <w:rPr/>
        <w:t xml:space="preserve">三、钟表企业发展分析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钟表细分产品/服务市场分析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钟表产品/服务价格分析</w:t>
      </w:r>
    </w:p>
    <w:p>
      <w:pPr>
        <w:spacing w:before="75" w:after="0"/>
      </w:pPr>
      <w:r>
        <w:rPr/>
        <w:t xml:space="preserve">一、钟表价格走势</w:t>
      </w:r>
    </w:p>
    <w:p>
      <w:pPr>
        <w:spacing w:before="75" w:after="0"/>
      </w:pPr>
      <w:r>
        <w:rPr/>
        <w:t xml:space="preserve">二、影响钟表价格的关键因素分析</w:t>
      </w:r>
    </w:p>
    <w:p>
      <w:pPr>
        <w:spacing w:before="75" w:after="0"/>
      </w:pPr>
      <w:r>
        <w:rPr/>
        <w:t xml:space="preserve">三、2021-2026年钟表产品/服务价格变化趋势</w:t>
      </w:r>
    </w:p>
    <w:p>
      <w:pPr>
        <w:spacing w:before="75" w:after="0"/>
      </w:pPr>
      <w:r>
        <w:rPr/>
        <w:t xml:space="preserve">四、主要钟表企业价位及价格策略</w:t>
      </w:r>
    </w:p>
    <w:p>
      <w:pPr>
        <w:spacing w:before="75" w:after="0"/>
      </w:pPr>
      <w:r>
        <w:rPr>
          <w:b w:val="1"/>
          <w:bCs w:val="1"/>
        </w:rPr>
        <w:t xml:space="preserve">第四章 2021-2026年中国钟表行业整体运行指标分析</w:t>
      </w:r>
    </w:p>
    <w:p>
      <w:pPr>
        <w:spacing w:before="75" w:after="0"/>
      </w:pPr>
      <w:r>
        <w:rPr/>
        <w:t xml:space="preserve">第一节 钟表行业总体规模分析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钟表行业产销情况分析</w:t>
      </w:r>
    </w:p>
    <w:p>
      <w:pPr>
        <w:spacing w:before="75" w:after="0"/>
      </w:pPr>
      <w:r>
        <w:rPr/>
        <w:t xml:space="preserve">一、钟表行业工业总产值</w:t>
      </w:r>
    </w:p>
    <w:p>
      <w:pPr>
        <w:spacing w:before="75" w:after="0"/>
      </w:pPr>
      <w:r>
        <w:rPr/>
        <w:t xml:space="preserve">二、钟表行业工业销售产值</w:t>
      </w:r>
    </w:p>
    <w:p>
      <w:pPr>
        <w:spacing w:before="75" w:after="0"/>
      </w:pPr>
      <w:r>
        <w:rPr/>
        <w:t xml:space="preserve">三、钟表行业产销率</w:t>
      </w:r>
    </w:p>
    <w:p>
      <w:pPr>
        <w:spacing w:before="75" w:after="0"/>
      </w:pPr>
      <w:r>
        <w:rPr/>
        <w:t xml:space="preserve">第三节 钟表行业财务指标总体分析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2021-2026年中国钟表行业供需形势分析</w:t>
      </w:r>
    </w:p>
    <w:p>
      <w:pPr>
        <w:spacing w:before="75" w:after="0"/>
      </w:pPr>
      <w:r>
        <w:rPr/>
        <w:t xml:space="preserve">第一节 钟表行业供给分析</w:t>
      </w:r>
    </w:p>
    <w:p>
      <w:pPr>
        <w:spacing w:before="75" w:after="0"/>
      </w:pPr>
      <w:r>
        <w:rPr/>
        <w:t xml:space="preserve">一、钟表行业供给分析</w:t>
      </w:r>
    </w:p>
    <w:p>
      <w:pPr>
        <w:spacing w:before="75" w:after="0"/>
      </w:pPr>
      <w:r>
        <w:rPr/>
        <w:t xml:space="preserve">二、2021-2026年钟表行业供给变化趋势</w:t>
      </w:r>
    </w:p>
    <w:p>
      <w:pPr>
        <w:spacing w:before="75" w:after="0"/>
      </w:pPr>
      <w:r>
        <w:rPr/>
        <w:t xml:space="preserve">三、钟表行业区域供给分析</w:t>
      </w:r>
    </w:p>
    <w:p>
      <w:pPr>
        <w:spacing w:before="75" w:after="0"/>
      </w:pPr>
      <w:r>
        <w:rPr/>
        <w:t xml:space="preserve">第二节 钟表行业需求情况</w:t>
      </w:r>
    </w:p>
    <w:p>
      <w:pPr>
        <w:spacing w:before="75" w:after="0"/>
      </w:pPr>
      <w:r>
        <w:rPr/>
        <w:t xml:space="preserve">一、钟表行业需求市场</w:t>
      </w:r>
    </w:p>
    <w:p>
      <w:pPr>
        <w:spacing w:before="75" w:after="0"/>
      </w:pPr>
      <w:r>
        <w:rPr/>
        <w:t xml:space="preserve">二、钟表行业客户结构</w:t>
      </w:r>
    </w:p>
    <w:p>
      <w:pPr>
        <w:spacing w:before="75" w:after="0"/>
      </w:pPr>
      <w:r>
        <w:rPr/>
        <w:t xml:space="preserve">三、钟表行业需求的地区差异</w:t>
      </w:r>
    </w:p>
    <w:p>
      <w:pPr>
        <w:spacing w:before="75" w:after="0"/>
      </w:pPr>
      <w:r>
        <w:rPr/>
        <w:t xml:space="preserve">第三节 钟表市场应用及需求预测</w:t>
      </w:r>
    </w:p>
    <w:p>
      <w:pPr>
        <w:spacing w:before="75" w:after="0"/>
      </w:pPr>
      <w:r>
        <w:rPr/>
        <w:t xml:space="preserve">一、钟表应用市场总体需求分析</w:t>
      </w:r>
    </w:p>
    <w:p>
      <w:pPr>
        <w:spacing w:before="75" w:after="0"/>
      </w:pPr>
      <w:r>
        <w:rPr/>
        <w:t xml:space="preserve">二、2026-2031年钟表行业领域需求量预测</w:t>
      </w:r>
    </w:p>
    <w:p>
      <w:pPr>
        <w:spacing w:before="75" w:after="0"/>
      </w:pPr>
      <w:r>
        <w:rPr/>
        <w:t xml:space="preserve">1、2026-2031年钟表行业领域需求产品/服务功能预测</w:t>
      </w:r>
    </w:p>
    <w:p>
      <w:pPr>
        <w:spacing w:before="75" w:after="0"/>
      </w:pPr>
      <w:r>
        <w:rPr/>
        <w:t xml:space="preserve">2、2026-2031年钟表行业领域需求产品/服务市场格局预测</w:t>
      </w:r>
    </w:p>
    <w:p>
      <w:pPr>
        <w:spacing w:before="75" w:after="0"/>
      </w:pPr>
      <w:r>
        <w:rPr/>
        <w:t xml:space="preserve">三、重点行业钟表产品/服务需求分析预测</w:t>
      </w:r>
    </w:p>
    <w:p>
      <w:pPr>
        <w:spacing w:before="75" w:after="0"/>
      </w:pPr>
      <w:r>
        <w:rPr>
          <w:b w:val="1"/>
          <w:bCs w:val="1"/>
        </w:rPr>
        <w:t xml:space="preserve">第六章 2021-2026年中国钟表行业产业结构分析</w:t>
      </w:r>
    </w:p>
    <w:p>
      <w:pPr>
        <w:spacing w:before="75" w:after="0"/>
      </w:pPr>
      <w:r>
        <w:rPr/>
        <w:t xml:space="preserve">第一节 钟表产业结构分析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三、中国钟表行业参与国际竞争的战略市场定位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2021-2026年中国钟表行业产业链分析</w:t>
      </w:r>
    </w:p>
    <w:p>
      <w:pPr>
        <w:spacing w:before="75" w:after="0"/>
      </w:pPr>
      <w:r>
        <w:rPr/>
        <w:t xml:space="preserve">第一节 钟表行业产业链分析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钟表上游行业分析</w:t>
      </w:r>
    </w:p>
    <w:p>
      <w:pPr>
        <w:spacing w:before="75" w:after="0"/>
      </w:pPr>
      <w:r>
        <w:rPr/>
        <w:t xml:space="preserve">一、钟表产品成本构成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四、上游供给对钟表行业的影响</w:t>
      </w:r>
    </w:p>
    <w:p>
      <w:pPr>
        <w:spacing w:before="75" w:after="0"/>
      </w:pPr>
      <w:r>
        <w:rPr/>
        <w:t xml:space="preserve">第三节 钟表下游行业分析</w:t>
      </w:r>
    </w:p>
    <w:p>
      <w:pPr>
        <w:spacing w:before="75" w:after="0"/>
      </w:pPr>
      <w:r>
        <w:rPr/>
        <w:t xml:space="preserve">一、钟表下游行业分布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四、下游需求对钟表行业的影响</w:t>
      </w:r>
    </w:p>
    <w:p>
      <w:pPr>
        <w:spacing w:before="75" w:after="0"/>
      </w:pPr>
      <w:r>
        <w:rPr>
          <w:b w:val="1"/>
          <w:bCs w:val="1"/>
        </w:rPr>
        <w:t xml:space="preserve">第八章 2021-2026年中国钟表行业渠道分析及策略</w:t>
      </w:r>
    </w:p>
    <w:p>
      <w:pPr>
        <w:spacing w:before="75" w:after="0"/>
      </w:pPr>
      <w:r>
        <w:rPr/>
        <w:t xml:space="preserve">第一节 钟表行业渠道分析</w:t>
      </w:r>
    </w:p>
    <w:p>
      <w:pPr>
        <w:spacing w:before="75" w:after="0"/>
      </w:pPr>
      <w:r>
        <w:rPr/>
        <w:t xml:space="preserve">一、渠道形式及对比</w:t>
      </w:r>
    </w:p>
    <w:p>
      <w:pPr>
        <w:spacing w:before="75" w:after="0"/>
      </w:pPr>
      <w:r>
        <w:rPr/>
        <w:t xml:space="preserve">二、各类渠道对钟表行业的影响</w:t>
      </w:r>
    </w:p>
    <w:p>
      <w:pPr>
        <w:spacing w:before="75" w:after="0"/>
      </w:pPr>
      <w:r>
        <w:rPr/>
        <w:t xml:space="preserve">三、主要钟表企业渠道策略研究</w:t>
      </w:r>
    </w:p>
    <w:p>
      <w:pPr>
        <w:spacing w:before="75" w:after="0"/>
      </w:pPr>
      <w:r>
        <w:rPr/>
        <w:t xml:space="preserve">四、各区域主要代理商情况</w:t>
      </w:r>
    </w:p>
    <w:p>
      <w:pPr>
        <w:spacing w:before="75" w:after="0"/>
      </w:pPr>
      <w:r>
        <w:rPr/>
        <w:t xml:space="preserve">第二节 钟表行业用户分析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钟表行业营销策略分析</w:t>
      </w:r>
    </w:p>
    <w:p>
      <w:pPr>
        <w:spacing w:before="75" w:after="0"/>
      </w:pPr>
      <w:r>
        <w:rPr/>
        <w:t xml:space="preserve">一、中国钟表营销概况</w:t>
      </w:r>
    </w:p>
    <w:p>
      <w:pPr>
        <w:spacing w:before="75" w:after="0"/>
      </w:pPr>
      <w:r>
        <w:rPr/>
        <w:t xml:space="preserve">二、钟表营销策略探讨</w:t>
      </w:r>
    </w:p>
    <w:p>
      <w:pPr>
        <w:spacing w:before="75" w:after="0"/>
      </w:pPr>
      <w:r>
        <w:rPr/>
        <w:t xml:space="preserve">三、钟表营销发展趋势</w:t>
      </w:r>
    </w:p>
    <w:p>
      <w:pPr>
        <w:spacing w:before="75" w:after="0"/>
      </w:pPr>
      <w:r>
        <w:rPr>
          <w:b w:val="1"/>
          <w:bCs w:val="1"/>
        </w:rPr>
        <w:t xml:space="preserve">第九章 2021-2026年中国钟表市场运行情况分析</w:t>
      </w:r>
    </w:p>
    <w:p>
      <w:pPr>
        <w:spacing w:before="75" w:after="0"/>
      </w:pPr>
      <w:r>
        <w:rPr/>
        <w:t xml:space="preserve">第一节 2021-2026年中国钟表市场情况分析</w:t>
      </w:r>
    </w:p>
    <w:p>
      <w:pPr>
        <w:spacing w:before="75" w:after="0"/>
      </w:pPr>
      <w:r>
        <w:rPr/>
        <w:t xml:space="preserve">一、我国钟表产能分析</w:t>
      </w:r>
    </w:p>
    <w:p>
      <w:pPr>
        <w:spacing w:before="75" w:after="0"/>
      </w:pPr>
      <w:r>
        <w:rPr/>
        <w:t xml:space="preserve">二、我国钟表区域市场规模分析</w:t>
      </w:r>
    </w:p>
    <w:p>
      <w:pPr>
        <w:spacing w:before="75" w:after="0"/>
      </w:pPr>
      <w:r>
        <w:rPr/>
        <w:t xml:space="preserve">第二节 2021-2026年中国钟表需求与消费情况分析</w:t>
      </w:r>
    </w:p>
    <w:p>
      <w:pPr>
        <w:spacing w:before="75" w:after="0"/>
      </w:pPr>
      <w:r>
        <w:rPr/>
        <w:t xml:space="preserve">一、我国钟表行业总体消费情况分析</w:t>
      </w:r>
    </w:p>
    <w:p>
      <w:pPr>
        <w:spacing w:before="75" w:after="0"/>
      </w:pPr>
      <w:r>
        <w:rPr/>
        <w:t xml:space="preserve">二、我国钟表行业供需错位情况分析</w:t>
      </w:r>
    </w:p>
    <w:p>
      <w:pPr>
        <w:spacing w:before="75" w:after="0"/>
      </w:pPr>
      <w:r>
        <w:rPr/>
        <w:t xml:space="preserve">三、我国钟表行业需求满足情况分析</w:t>
      </w:r>
    </w:p>
    <w:p>
      <w:pPr>
        <w:spacing w:before="75" w:after="0"/>
      </w:pPr>
      <w:r>
        <w:rPr/>
        <w:t xml:space="preserve">第三节 2021-2026年中国钟表市场产品营销分析</w:t>
      </w:r>
    </w:p>
    <w:p>
      <w:pPr>
        <w:spacing w:before="75" w:after="0"/>
      </w:pPr>
      <w:r>
        <w:rPr/>
        <w:t xml:space="preserve">一、钟表市场主要销售渠道分析</w:t>
      </w:r>
    </w:p>
    <w:p>
      <w:pPr>
        <w:spacing w:before="75" w:after="0"/>
      </w:pPr>
      <w:r>
        <w:rPr/>
        <w:t xml:space="preserve">二、钟表市场广告与促销方式分析</w:t>
      </w:r>
    </w:p>
    <w:p>
      <w:pPr>
        <w:spacing w:before="75" w:after="0"/>
      </w:pPr>
      <w:r>
        <w:rPr/>
        <w:t xml:space="preserve">三、钟表市场价格竞争方式分析</w:t>
      </w:r>
    </w:p>
    <w:p>
      <w:pPr>
        <w:spacing w:before="75" w:after="0"/>
      </w:pPr>
      <w:r>
        <w:rPr>
          <w:b w:val="1"/>
          <w:bCs w:val="1"/>
        </w:rPr>
        <w:t xml:space="preserve">第十章 2021-2026年中国钟表行业竞争形势及策略</w:t>
      </w:r>
    </w:p>
    <w:p>
      <w:pPr>
        <w:spacing w:before="75" w:after="0"/>
      </w:pPr>
      <w:r>
        <w:rPr/>
        <w:t xml:space="preserve">第一节 行业总体市场竞争状况分析</w:t>
      </w:r>
    </w:p>
    <w:p>
      <w:pPr>
        <w:spacing w:before="75" w:after="0"/>
      </w:pPr>
      <w:r>
        <w:rPr/>
        <w:t xml:space="preserve">一、钟表行业竞争结构分析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二、钟表行业企业间竞争格局分析</w:t>
      </w:r>
    </w:p>
    <w:p>
      <w:pPr>
        <w:spacing w:before="75" w:after="0"/>
      </w:pPr>
      <w:r>
        <w:rPr/>
        <w:t xml:space="preserve">三、钟表行业集中度分析</w:t>
      </w:r>
    </w:p>
    <w:p>
      <w:pPr>
        <w:spacing w:before="75" w:after="0"/>
      </w:pPr>
      <w:r>
        <w:rPr/>
        <w:t xml:space="preserve">四、钟表行业swot分析</w:t>
      </w:r>
    </w:p>
    <w:p>
      <w:pPr>
        <w:spacing w:before="75" w:after="0"/>
      </w:pPr>
      <w:r>
        <w:rPr/>
        <w:t xml:space="preserve">第二节 钟表行业竞争格局综述</w:t>
      </w:r>
    </w:p>
    <w:p>
      <w:pPr>
        <w:spacing w:before="75" w:after="0"/>
      </w:pPr>
      <w:r>
        <w:rPr/>
        <w:t xml:space="preserve">一、钟表行业竞争概况</w:t>
      </w:r>
    </w:p>
    <w:p>
      <w:pPr>
        <w:spacing w:before="75" w:after="0"/>
      </w:pPr>
      <w:r>
        <w:rPr/>
        <w:t xml:space="preserve">1、中国钟表行业竞争格局</w:t>
      </w:r>
    </w:p>
    <w:p>
      <w:pPr>
        <w:spacing w:before="75" w:after="0"/>
      </w:pPr>
      <w:r>
        <w:rPr/>
        <w:t xml:space="preserve">2、钟表行业未来竞争格局和特点</w:t>
      </w:r>
    </w:p>
    <w:p>
      <w:pPr>
        <w:spacing w:before="75" w:after="0"/>
      </w:pPr>
      <w:r>
        <w:rPr/>
        <w:t xml:space="preserve">3、钟表市场进入及竞争对手分析</w:t>
      </w:r>
    </w:p>
    <w:p>
      <w:pPr>
        <w:spacing w:before="75" w:after="0"/>
      </w:pPr>
      <w:r>
        <w:rPr/>
        <w:t xml:space="preserve">二、中国钟表行业竞争力分析</w:t>
      </w:r>
    </w:p>
    <w:p>
      <w:pPr>
        <w:spacing w:before="75" w:after="0"/>
      </w:pPr>
      <w:r>
        <w:rPr/>
        <w:t xml:space="preserve">1、中国钟表行业竞争力剖析</w:t>
      </w:r>
    </w:p>
    <w:p>
      <w:pPr>
        <w:spacing w:before="75" w:after="0"/>
      </w:pPr>
      <w:r>
        <w:rPr/>
        <w:t xml:space="preserve">2、中国钟表企业市场竞争的优势</w:t>
      </w:r>
    </w:p>
    <w:p>
      <w:pPr>
        <w:spacing w:before="75" w:after="0"/>
      </w:pPr>
      <w:r>
        <w:rPr/>
        <w:t xml:space="preserve">3、国内钟表企业竞争能力提升途径</w:t>
      </w:r>
    </w:p>
    <w:p>
      <w:pPr>
        <w:spacing w:before="75" w:after="0"/>
      </w:pPr>
      <w:r>
        <w:rPr/>
        <w:t xml:space="preserve">三、钟表市场竞争策略分析</w:t>
      </w:r>
    </w:p>
    <w:p>
      <w:pPr>
        <w:spacing w:before="75" w:after="0"/>
      </w:pPr>
      <w:r>
        <w:rPr>
          <w:b w:val="1"/>
          <w:bCs w:val="1"/>
        </w:rPr>
        <w:t xml:space="preserve">第十一章 2021-2026年中国钟表主要企业发展概述</w:t>
      </w:r>
    </w:p>
    <w:p>
      <w:pPr>
        <w:spacing w:before="75" w:after="0"/>
      </w:pPr>
      <w:r>
        <w:rPr/>
        <w:t xml:space="preserve">第一节 深圳市霸王实业集团有限公司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烟台北极星国有控股有限公司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山东康巴丝实业有限公司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广州天王星科技有限公司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精工控股株式会社</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瑞登钟表(深圳)有限公司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福建瑞达精工股份有限公司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苏州赫姆勒钟表科技股份有限公司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广州市富达钟表工业有限公司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卡西欧(中国)贸易有限公司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2026-2031年中国钟表行业投资前景分析</w:t>
      </w:r>
    </w:p>
    <w:p>
      <w:pPr>
        <w:spacing w:before="75" w:after="0"/>
      </w:pPr>
      <w:r>
        <w:rPr/>
        <w:t xml:space="preserve">第一节 钟表市场发展前景</w:t>
      </w:r>
    </w:p>
    <w:p>
      <w:pPr>
        <w:spacing w:before="75" w:after="0"/>
      </w:pPr>
      <w:r>
        <w:rPr/>
        <w:t xml:space="preserve">一、钟表市场发展潜力</w:t>
      </w:r>
    </w:p>
    <w:p>
      <w:pPr>
        <w:spacing w:before="75" w:after="0"/>
      </w:pPr>
      <w:r>
        <w:rPr/>
        <w:t xml:space="preserve">二、钟表市场发展前景展望</w:t>
      </w:r>
    </w:p>
    <w:p>
      <w:pPr>
        <w:spacing w:before="75" w:after="0"/>
      </w:pPr>
      <w:r>
        <w:rPr/>
        <w:t xml:space="preserve">三、钟表细分行业发展前景分析</w:t>
      </w:r>
    </w:p>
    <w:p>
      <w:pPr>
        <w:spacing w:before="75" w:after="0"/>
      </w:pPr>
      <w:r>
        <w:rPr/>
        <w:t xml:space="preserve">第二节 钟表市场发展趋势预测</w:t>
      </w:r>
    </w:p>
    <w:p>
      <w:pPr>
        <w:spacing w:before="75" w:after="0"/>
      </w:pPr>
      <w:r>
        <w:rPr/>
        <w:t xml:space="preserve">一、钟表行业发展趋势</w:t>
      </w:r>
    </w:p>
    <w:p>
      <w:pPr>
        <w:spacing w:before="75" w:after="0"/>
      </w:pPr>
      <w:r>
        <w:rPr/>
        <w:t xml:space="preserve">二、钟表市场规模预测</w:t>
      </w:r>
    </w:p>
    <w:p>
      <w:pPr>
        <w:spacing w:before="75" w:after="0"/>
      </w:pPr>
      <w:r>
        <w:rPr/>
        <w:t xml:space="preserve">三、钟表行业应用趋势预测</w:t>
      </w:r>
    </w:p>
    <w:p>
      <w:pPr>
        <w:spacing w:before="75" w:after="0"/>
      </w:pPr>
      <w:r>
        <w:rPr/>
        <w:t xml:space="preserve">第三节 钟表行业供需预测</w:t>
      </w:r>
    </w:p>
    <w:p>
      <w:pPr>
        <w:spacing w:before="75" w:after="0"/>
      </w:pPr>
      <w:r>
        <w:rPr/>
        <w:t xml:space="preserve">一、钟表行业供给预测</w:t>
      </w:r>
    </w:p>
    <w:p>
      <w:pPr>
        <w:spacing w:before="75" w:after="0"/>
      </w:pPr>
      <w:r>
        <w:rPr/>
        <w:t xml:space="preserve">二、钟表行业需求预测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2026-2031年中国钟表行业投资机会与风险分析</w:t>
      </w:r>
    </w:p>
    <w:p>
      <w:pPr>
        <w:spacing w:before="75" w:after="0"/>
      </w:pPr>
      <w:r>
        <w:rPr/>
        <w:t xml:space="preserve">第一节 钟表行业投融资情况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钟表行业投资机会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钟表行业投资风险及防范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五、产品结构风险及防范</w:t>
      </w:r>
    </w:p>
    <w:p>
      <w:pPr>
        <w:spacing w:before="75" w:after="0"/>
      </w:pPr>
      <w:r>
        <w:rPr/>
        <w:t xml:space="preserve">六、其他风险及防范</w:t>
      </w:r>
    </w:p>
    <w:p>
      <w:pPr>
        <w:spacing w:before="75" w:after="0"/>
      </w:pPr>
      <w:r>
        <w:rPr>
          <w:b w:val="1"/>
          <w:bCs w:val="1"/>
        </w:rPr>
        <w:t xml:space="preserve">第十四章 2026-2031年中国钟表行业投资战略研究</w:t>
      </w:r>
    </w:p>
    <w:p>
      <w:pPr>
        <w:spacing w:before="75" w:after="0"/>
      </w:pPr>
      <w:r>
        <w:rPr/>
        <w:t xml:space="preserve">第一节 钟表行业发展战略研究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钟表新产品差异化战略</w:t>
      </w:r>
    </w:p>
    <w:p>
      <w:pPr>
        <w:spacing w:before="75" w:after="0"/>
      </w:pPr>
      <w:r>
        <w:rPr/>
        <w:t xml:space="preserve">一、钟表行业投资战略研究</w:t>
      </w:r>
    </w:p>
    <w:p>
      <w:pPr>
        <w:spacing w:before="75" w:after="0"/>
      </w:pPr>
      <w:r>
        <w:rPr/>
        <w:t xml:space="preserve">二、钟表行业投资战略</w:t>
      </w:r>
    </w:p>
    <w:p>
      <w:pPr>
        <w:spacing w:before="75" w:after="0"/>
      </w:pPr>
      <w:r>
        <w:rPr/>
        <w:t xml:space="preserve">1、发展型投资战略</w:t>
      </w:r>
    </w:p>
    <w:p>
      <w:pPr>
        <w:spacing w:before="75" w:after="0"/>
      </w:pPr>
      <w:r>
        <w:rPr/>
        <w:t xml:space="preserve">2、稳定型投资战略</w:t>
      </w:r>
    </w:p>
    <w:p>
      <w:pPr>
        <w:spacing w:before="75" w:after="0"/>
      </w:pPr>
      <w:r>
        <w:rPr/>
        <w:t xml:space="preserve">3、退却型投资战略</w:t>
      </w:r>
    </w:p>
    <w:p>
      <w:pPr>
        <w:spacing w:before="75" w:after="0"/>
      </w:pPr>
      <w:r>
        <w:rPr/>
        <w:t xml:space="preserve">4、稳定性投资战略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钟表行业研究结论</w:t>
      </w:r>
    </w:p>
    <w:p>
      <w:pPr>
        <w:spacing w:before="75" w:after="0"/>
      </w:pPr>
      <w:r>
        <w:rPr/>
        <w:t xml:space="preserve">第二节 钟表行业投资价值评估</w:t>
      </w:r>
    </w:p>
    <w:p>
      <w:pPr>
        <w:spacing w:before="75" w:after="0"/>
      </w:pPr>
      <w:r>
        <w:rPr/>
        <w:t xml:space="preserve">第三节 钟表行业投资建议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图表：行业发展周期</w:t>
      </w:r>
    </w:p>
    <w:p>
      <w:pPr>
        <w:spacing w:before="75" w:after="0"/>
      </w:pPr>
      <w:r>
        <w:rPr/>
        <w:t xml:space="preserve">图表：行业生命周期图</w:t>
      </w:r>
    </w:p>
    <w:p>
      <w:pPr>
        <w:spacing w:before="75" w:after="0"/>
      </w:pPr>
      <w:r>
        <w:rPr/>
        <w:t xml:space="preserve">图表：2021-2026年钟表行业利润增长情况</w:t>
      </w:r>
    </w:p>
    <w:p>
      <w:pPr>
        <w:spacing w:before="75" w:after="0"/>
      </w:pPr>
      <w:r>
        <w:rPr/>
        <w:t xml:space="preserve">图表：2021-2026年中国高端腕表消费者性别分布</w:t>
      </w:r>
    </w:p>
    <w:p>
      <w:pPr>
        <w:spacing w:before="75" w:after="0"/>
      </w:pPr>
      <w:r>
        <w:rPr/>
        <w:t xml:space="preserve">图表：2021-2026年中国高端腕表消费者年龄分布</w:t>
      </w:r>
    </w:p>
    <w:p>
      <w:pPr>
        <w:spacing w:before="75" w:after="0"/>
      </w:pPr>
      <w:r>
        <w:rPr/>
        <w:t xml:space="preserve">图表：2021-2026年中国高端腕表消费者城市等级分布</w:t>
      </w:r>
    </w:p>
    <w:p>
      <w:pPr>
        <w:spacing w:before="75" w:after="0"/>
      </w:pPr>
      <w:r>
        <w:rPr/>
        <w:t xml:space="preserve">图表：钟表行业政策法规</w:t>
      </w:r>
    </w:p>
    <w:p>
      <w:pPr>
        <w:spacing w:before="75" w:after="0"/>
      </w:pPr>
      <w:r>
        <w:rPr/>
        <w:t xml:space="preserve">图表：2021-2026年国内生产总值和增长速度(单位：亿元，%)</w:t>
      </w:r>
    </w:p>
    <w:p>
      <w:pPr>
        <w:spacing w:before="75" w:after="0"/>
      </w:pPr>
      <w:r>
        <w:rPr/>
        <w:t xml:space="preserve">图表：制造业pmi指数(经季节调整)</w:t>
      </w:r>
    </w:p>
    <w:p>
      <w:pPr>
        <w:spacing w:before="75" w:after="0"/>
      </w:pPr>
      <w:r>
        <w:rPr/>
        <w:t xml:space="preserve">图表：中国制造业pmi及构成指数(经季节调整)</w:t>
      </w:r>
    </w:p>
    <w:p>
      <w:pPr>
        <w:spacing w:before="75" w:after="0"/>
      </w:pPr>
      <w:r>
        <w:rPr/>
        <w:t xml:space="preserve">图表：中国制造业pmi其他相关指标情况(经季节调整)</w:t>
      </w:r>
    </w:p>
    <w:p>
      <w:pPr>
        <w:spacing w:before="75" w:after="0"/>
      </w:pPr>
      <w:r>
        <w:rPr/>
        <w:t xml:space="preserve">图表：非制造业商务活动指数(经季度调整)</w:t>
      </w:r>
    </w:p>
    <w:p>
      <w:pPr>
        <w:spacing w:before="75" w:after="0"/>
      </w:pPr>
      <w:r>
        <w:rPr/>
        <w:t xml:space="preserve">图表：中国非制造业主要分类指数(经季节调整)</w:t>
      </w:r>
    </w:p>
    <w:p>
      <w:pPr>
        <w:spacing w:before="75" w:after="0"/>
      </w:pPr>
      <w:r>
        <w:rPr/>
        <w:t xml:space="preserve">图表：中国非制造业其他分类指数(经季节调整)</w:t>
      </w:r>
    </w:p>
    <w:p>
      <w:pPr>
        <w:spacing w:before="75" w:after="0"/>
      </w:pPr>
      <w:r>
        <w:rPr/>
        <w:t xml:space="preserve">图表：综合pmi产出指数(经季度调整)</w:t>
      </w:r>
    </w:p>
    <w:p>
      <w:pPr>
        <w:spacing w:before="75" w:after="0"/>
      </w:pPr>
      <w:r>
        <w:rPr/>
        <w:t xml:space="preserve">图表：2021-2026年常住人口城镇化率</w:t>
      </w:r>
    </w:p>
    <w:p>
      <w:pPr>
        <w:spacing w:before="75" w:after="0"/>
      </w:pPr>
      <w:r>
        <w:rPr/>
        <w:t xml:space="preserve">图表：2021-2026年城镇新增就业人数</w:t>
      </w:r>
    </w:p>
    <w:p>
      <w:pPr>
        <w:spacing w:before="75" w:after="0"/>
      </w:pPr>
      <w:r>
        <w:rPr/>
        <w:t xml:space="preserve">图表：2021-2026年我国规模以上钟表生产企业营收统计</w:t>
      </w:r>
    </w:p>
    <w:p>
      <w:pPr>
        <w:spacing w:before="75" w:after="0"/>
      </w:pPr>
      <w:r>
        <w:rPr/>
        <w:t xml:space="preserve">图表：2021-2026年我国表类产品主要地区占比</w:t>
      </w:r>
    </w:p>
    <w:p>
      <w:pPr>
        <w:spacing w:before="75" w:after="0"/>
      </w:pPr>
      <w:r>
        <w:rPr/>
        <w:t xml:space="preserve">图表：2021-2026年我国钟类产品主要地区占比</w:t>
      </w:r>
    </w:p>
    <w:p>
      <w:pPr>
        <w:spacing w:before="75" w:after="0"/>
      </w:pPr>
      <w:r>
        <w:rPr/>
        <w:t xml:space="preserve">图表：2021-2026年我国钟、表产量</w:t>
      </w:r>
    </w:p>
    <w:p>
      <w:pPr>
        <w:spacing w:before="75" w:after="0"/>
      </w:pPr>
      <w:r>
        <w:rPr/>
        <w:t xml:space="preserve">图表：手表品牌价格定位</w:t>
      </w:r>
    </w:p>
    <w:p>
      <w:pPr>
        <w:spacing w:before="75" w:after="0"/>
      </w:pPr>
      <w:r>
        <w:rPr/>
        <w:t xml:space="preserve">图表：2021-2026年我国钟表行业规模以上企业数量</w:t>
      </w:r>
    </w:p>
    <w:p>
      <w:pPr>
        <w:spacing w:before="75" w:after="0"/>
      </w:pPr>
      <w:r>
        <w:rPr/>
        <w:t xml:space="preserve">图表：2021-2026年飞亚达精密科技股份有限公司人员构成</w:t>
      </w:r>
    </w:p>
    <w:p>
      <w:pPr>
        <w:spacing w:before="75" w:after="0"/>
      </w:pPr>
      <w:r>
        <w:rPr/>
        <w:t xml:space="preserve">图表：2021-2026年我国钟表行业(规模以上企业)资产规模</w:t>
      </w:r>
    </w:p>
    <w:p>
      <w:pPr>
        <w:spacing w:before="75" w:after="0"/>
      </w:pPr>
      <w:r>
        <w:rPr/>
        <w:t xml:space="preserve">图表：我国规模以上钟表生产企业营收</w:t>
      </w:r>
    </w:p>
    <w:p>
      <w:pPr>
        <w:spacing w:before="75" w:after="0"/>
      </w:pPr>
      <w:r>
        <w:rPr/>
        <w:t xml:space="preserve">图表：2021-2026年我国规模以上钟表生产企业工业总产值</w:t>
      </w:r>
    </w:p>
    <w:p>
      <w:pPr>
        <w:spacing w:before="75" w:after="0"/>
      </w:pPr>
      <w:r>
        <w:rPr/>
        <w:t xml:space="preserve">图表：2021-2026年我国规模以上钟表生产企业工业销售产值</w:t>
      </w:r>
    </w:p>
    <w:p>
      <w:pPr>
        <w:spacing w:before="75" w:after="0"/>
      </w:pPr>
      <w:r>
        <w:rPr/>
        <w:t xml:space="preserve">图表：钟表行业产销率</w:t>
      </w:r>
    </w:p>
    <w:p>
      <w:pPr>
        <w:spacing w:before="75" w:after="0"/>
      </w:pPr>
      <w:r>
        <w:rPr/>
        <w:t xml:space="preserve">图表：我国规模以上钟表企业利润总额</w:t>
      </w:r>
    </w:p>
    <w:p>
      <w:pPr>
        <w:spacing w:before="75" w:after="0"/>
      </w:pPr>
      <w:r>
        <w:rPr/>
        <w:t xml:space="preserve">图表：2021-2026年我国规模以上钟表企业偿债能力分析</w:t>
      </w:r>
    </w:p>
    <w:p>
      <w:pPr>
        <w:spacing w:before="75" w:after="0"/>
      </w:pPr>
      <w:r>
        <w:rPr/>
        <w:t xml:space="preserve">图表：我国规模以上钟表企业总资产周转率</w:t>
      </w:r>
    </w:p>
    <w:p>
      <w:pPr>
        <w:spacing w:before="75" w:after="0"/>
      </w:pPr>
      <w:r>
        <w:rPr/>
        <w:t xml:space="preserve">图表：我国规模以上钟表企业销售增长率</w:t>
      </w:r>
    </w:p>
    <w:p>
      <w:pPr>
        <w:spacing w:before="75" w:after="0"/>
      </w:pPr>
      <w:r>
        <w:rPr/>
        <w:t xml:space="preserve">图表：2021-2026年我国钟表生产总量值对比</w:t>
      </w:r>
    </w:p>
    <w:p>
      <w:pPr>
        <w:spacing w:before="75" w:after="0"/>
      </w:pPr>
      <w:r>
        <w:rPr/>
        <w:t xml:space="preserve">图表：计划购买高端腕表的消费者年龄分布</w:t>
      </w:r>
    </w:p>
    <w:p>
      <w:pPr>
        <w:spacing w:before="75" w:after="0"/>
      </w:pPr>
      <w:r>
        <w:rPr/>
        <w:t xml:space="preserve">图表：中国高端腕表消费者购买目的</w:t>
      </w:r>
    </w:p>
    <w:p>
      <w:pPr>
        <w:spacing w:before="75" w:after="0"/>
      </w:pPr>
      <w:r>
        <w:rPr/>
        <w:t xml:space="preserve">图表：2021-2026年中国钟表行业规模以上工业企业主要经济指标统计</w:t>
      </w:r>
    </w:p>
    <w:p>
      <w:pPr>
        <w:spacing w:before="75" w:after="0"/>
      </w:pPr>
      <w:r>
        <w:rPr/>
        <w:t xml:space="preserve">图表：2021-2026年钟表行业细分市场结构变化情况</w:t>
      </w:r>
    </w:p>
    <w:p>
      <w:pPr>
        <w:spacing w:before="75" w:after="0"/>
      </w:pPr>
      <w:r>
        <w:rPr/>
        <w:t xml:space="preserve">图表：2021-2026年国内钟表企业数量结构情况</w:t>
      </w:r>
    </w:p>
    <w:p>
      <w:pPr>
        <w:spacing w:before="75" w:after="0"/>
      </w:pPr>
      <w:r>
        <w:rPr/>
        <w:t xml:space="preserve">图表：价值链分析法图示</w:t>
      </w:r>
    </w:p>
    <w:p>
      <w:pPr>
        <w:spacing w:before="75" w:after="0"/>
      </w:pPr>
      <w:r>
        <w:rPr/>
        <w:t xml:space="preserve">图表：钟表行业上下游</w:t>
      </w:r>
    </w:p>
    <w:p>
      <w:pPr>
        <w:spacing w:before="75" w:after="0"/>
      </w:pPr>
      <w:r>
        <w:rPr/>
        <w:t xml:space="preserve">图表：产业链微笑曲线</w:t>
      </w:r>
    </w:p>
    <w:p>
      <w:pPr>
        <w:spacing w:before="75" w:after="0"/>
      </w:pPr>
      <w:r>
        <w:rPr/>
        <w:t xml:space="preserve">图表：钟表产品成本构成情况</w:t>
      </w:r>
    </w:p>
    <w:p>
      <w:pPr>
        <w:spacing w:before="75" w:after="0"/>
      </w:pPr>
      <w:r>
        <w:rPr/>
        <w:t xml:space="preserve">图表：中国手表市场销售渠道结构</w:t>
      </w:r>
    </w:p>
    <w:p>
      <w:pPr>
        <w:spacing w:before="75" w:after="0"/>
      </w:pPr>
      <w:r>
        <w:rPr/>
        <w:t xml:space="preserve">图表：国产手表品牌四大梯队</w:t>
      </w:r>
    </w:p>
    <w:p>
      <w:pPr>
        <w:spacing w:before="75" w:after="0"/>
      </w:pPr>
      <w:r>
        <w:rPr/>
        <w:t xml:space="preserve">图表：2021-2026年国内钟表类产品区域占比情况</w:t>
      </w:r>
    </w:p>
    <w:p>
      <w:pPr>
        <w:spacing w:before="75" w:after="0"/>
      </w:pPr>
      <w:r>
        <w:rPr/>
        <w:t xml:space="preserve">图表：中外钟表产销格局对比</w:t>
      </w:r>
    </w:p>
    <w:p>
      <w:pPr>
        <w:spacing w:before="75" w:after="0"/>
      </w:pPr>
      <w:r>
        <w:rPr/>
        <w:t xml:space="preserve">图表：霸王时钟开发思路</w:t>
      </w:r>
    </w:p>
    <w:p>
      <w:pPr>
        <w:spacing w:before="75" w:after="0"/>
      </w:pPr>
      <w:r>
        <w:rPr/>
        <w:t xml:space="preserve">图表：霸王实业三大系列落地钟展示</w:t>
      </w:r>
    </w:p>
    <w:p>
      <w:pPr>
        <w:spacing w:before="75" w:after="0"/>
      </w:pPr>
      <w:r>
        <w:rPr/>
        <w:t xml:space="preserve">图表：北极星部分钟表产品展示</w:t>
      </w:r>
    </w:p>
    <w:p>
      <w:pPr>
        <w:spacing w:before="75" w:after="0"/>
      </w:pPr>
      <w:r>
        <w:rPr/>
        <w:t xml:space="preserve">图表：康巴丝部分钟表产品展示</w:t>
      </w:r>
    </w:p>
    <w:p>
      <w:pPr>
        <w:spacing w:before="75" w:after="0"/>
      </w:pPr>
      <w:r>
        <w:rPr/>
        <w:t xml:space="preserve">图表：天王星挂钟展示</w:t>
      </w:r>
    </w:p>
    <w:p>
      <w:pPr>
        <w:spacing w:before="75" w:after="0"/>
      </w:pPr>
      <w:r>
        <w:rPr/>
        <w:t xml:space="preserve">图表：nsk腕表研发过程</w:t>
      </w:r>
    </w:p>
    <w:p>
      <w:pPr>
        <w:spacing w:before="75" w:after="0"/>
      </w:pPr>
      <w:r>
        <w:rPr/>
        <w:t xml:space="preserve">图表：nsk手表产品展示</w:t>
      </w:r>
    </w:p>
    <w:p>
      <w:pPr>
        <w:spacing w:before="75" w:after="0"/>
      </w:pPr>
      <w:r>
        <w:rPr/>
        <w:t xml:space="preserve">图表：nsk2021-2026年经营数据</w:t>
      </w:r>
    </w:p>
    <w:p>
      <w:pPr>
        <w:spacing w:before="75" w:after="0"/>
      </w:pPr>
      <w:r>
        <w:rPr/>
        <w:t xml:space="preserve">图表：瑞达手表产品展示</w:t>
      </w:r>
    </w:p>
    <w:p>
      <w:pPr>
        <w:spacing w:before="75" w:after="0"/>
      </w:pPr>
      <w:r>
        <w:rPr/>
        <w:t xml:space="preserve">图表：赫姆勒挂钟展示</w:t>
      </w:r>
    </w:p>
    <w:p>
      <w:pPr>
        <w:spacing w:before="75" w:after="0"/>
      </w:pPr>
      <w:r>
        <w:rPr/>
        <w:t xml:space="preserve">图表：广州富达钟表产品展示</w:t>
      </w:r>
    </w:p>
    <w:p>
      <w:pPr>
        <w:spacing w:before="75" w:after="0"/>
      </w:pPr>
      <w:r>
        <w:rPr/>
        <w:t xml:space="preserve">图表：卡西欧五大核心技术</w:t>
      </w:r>
    </w:p>
    <w:p>
      <w:pPr>
        <w:spacing w:before="75" w:after="0"/>
      </w:pPr>
      <w:r>
        <w:rPr/>
        <w:t xml:space="preserve">图表：卡西欧手表产品展示</w:t>
      </w:r>
    </w:p>
    <w:p>
      <w:pPr>
        <w:spacing w:before="75" w:after="0"/>
      </w:pPr>
      <w:r>
        <w:rPr/>
        <w:t xml:space="preserve">图表：卡伊欧历年产品</w:t>
      </w:r>
    </w:p>
    <w:p>
      <w:pPr>
        <w:spacing w:before="75" w:after="0"/>
      </w:pPr>
      <w:r>
        <w:rPr/>
        <w:t xml:space="preserve">图表：2026-2031年我国钟表产量预测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中国钟表行业市场深度调研及发展趋势与投资前景预测研究报告(2026-2031版)</dc:title>
  <dc:description>中国钟表行业市场深度调研及发展趋势与投资前景预测研究报告(2026-2031版)</dc:description>
  <dc:subject>中国钟表行业市场深度调研及发展趋势与投资前景预测研究报告(2026-2031版)</dc:subject>
  <cp:keywords>研究报告</cp:keywords>
  <cp:category>研究报告</cp:category>
  <cp:lastModifiedBy>北京中道泰和信息咨询有限公司</cp:lastModifiedBy>
  <dcterms:created xsi:type="dcterms:W3CDTF">2026-04-03T00:51:53+08:00</dcterms:created>
  <dcterms:modified xsi:type="dcterms:W3CDTF">2026-04-03T00:51:53+08:00</dcterms:modified>
</cp:coreProperties>
</file>

<file path=docProps/custom.xml><?xml version="1.0" encoding="utf-8"?>
<Properties xmlns="http://schemas.openxmlformats.org/officeDocument/2006/custom-properties" xmlns:vt="http://schemas.openxmlformats.org/officeDocument/2006/docPropsVTypes"/>
</file>