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中国高分子材料行业市场深度分析及竞争格局与投资发展前景研究报告(2026-2031版)</w:t>
      </w:r>
    </w:p>
    <w:p>
      <w:pPr>
        <w:spacing w:after="150"/>
      </w:pPr>
      <w:r>
        <w:rPr>
          <w:b w:val="1"/>
          <w:bCs w:val="1"/>
        </w:rPr>
        <w:t xml:space="preserve">报告简介</w:t>
      </w:r>
    </w:p>
    <w:p>
      <w:pPr>
        <w:spacing w:after="150"/>
      </w:pPr>
      <w:r>
        <w:rPr/>
        <w:t xml:space="preserve">高分子材料包括塑料、橡胶、纤维、薄膜、胶粘剂和涂料等。其中，被称为现代高分子三大合成材料的塑料、合成纤维和合成橡胶已经成为国民经济建设与人民日常生活所必不可少的重要材料。尽管高分子材料因普遍具有许多金属和无机材料所无法取代的优点而获得迅速的发展，但目前业已大规模生产的还是只能寻常条件下使用的高分子物质，即所谓的通用高分子，它们存在着机械强度和刚性差、耐热性低等缺点。而现代工程技术的发展，则向高分子材料提出了更高的要求，因而推动了高分子材料向高性能化、功能化和生物化方向发展，这样就出现了许多产量低、价格高、性能优异的高分子材料。</w:t>
      </w:r>
    </w:p>
    <w:p>
      <w:pPr>
        <w:spacing w:after="150"/>
      </w:pPr>
      <w:r>
        <w:rPr/>
        <w:t xml:space="preserve">高分子材料既是国民经济的重要基础性产业，也是一个国家先导性的产业，既属石化行业内的战略新兴产业，也是电子信息、航空航天、国防军工、新能源等战略新兴产业的重要配套材料，不仅自身技术含量高、附加值高，而且是石化产业转型升级的重要方向。所以，高分子材料未来的可持续发展十分重要。随着我国环保政策的趋严，减少废弃物和环境有害物排放已成为经济发展的必然要求，而以高性能、轻质的高分子材料替代传统材料已成为节能环保的一项重要途径，如汽车、建材领域的“以塑代钢”、餐饮领域的“以纸代塑”等。节能环保趋势的加强将进一步带动高分子材料的需求。</w:t>
      </w:r>
    </w:p>
    <w:p>
      <w:pPr>
        <w:spacing w:after="150"/>
      </w:pPr>
      <w:r>
        <w:rPr/>
        <w:t xml:space="preserve">2021年国内高分子材料市场规模约2.11亿吨，约全球规模的35%，且复合增速维持约6.6%，显著高于全球高分子材料行业水平。在全球经济稳步增长以及材料应用领域的不断扩展的背景下，高分子材料市场规模稳健增长。虽然受疫情影响，但近六年来，全球塑料、合成橡胶、涂料、化纤产量复合增长率分别为2.8%、0.21%、14.5%、4.44%。</w:t>
      </w:r>
    </w:p>
    <w:p>
      <w:pPr>
        <w:spacing w:after="150"/>
      </w:pPr>
      <w:r>
        <w:rPr/>
        <w:t xml:space="preserve">经过长期发展，中国高分子材料行业从无到有、由小到大，已经广泛应用于各行各业及人民生活的各种场景，成为经济发展不可或缺的基石。然而，当前中国高分子材料行业总体面临产能严重过剩、企业盈利能力不高、产品竞争力不强等诸多难题。目前，高分子材料发展速度及应用广泛性已超过传统水泥、玻璃、陶瓷，并形成了万亿级的产值规模。尽管如此，与先进发达国家相比，中国还存在相当差距，特别是在全球经济总体趋冷、中国经济增长放缓的宏观背景之下，中国的高分子行业面临史上最为严峻的局面。</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中国海关总署全国及海外多种相关报刊杂志以及专业研究机构公布和提供的大量资料，对我国高分子材料行业及各子行业的发展状况、上下游行业发展状况、市场供需形势、新产品与技术等进行了分析，并重点分析了我国高分子材料行业发展状况和特点，以及中国高分子材料行业将面临的挑战、企业的发展策略等。报告还对全球高分子材料行业发展态势作了详细分析，并对高分子材料行业进行了趋向研判，是高分子材料行业生产、经营企业，科研、投资机构等单位准确了解目前高分子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高分子材料行业发展概述</w:t>
      </w:r>
    </w:p>
    <w:p>
      <w:pPr>
        <w:spacing w:before="75" w:after="0"/>
      </w:pPr>
      <w:r>
        <w:rPr/>
        <w:t xml:space="preserve">第一节 高分子材料的概述</w:t>
      </w:r>
    </w:p>
    <w:p>
      <w:pPr>
        <w:spacing w:before="75" w:after="0"/>
      </w:pPr>
      <w:r>
        <w:rPr/>
        <w:t xml:space="preserve">一、高分子材料介绍</w:t>
      </w:r>
    </w:p>
    <w:p>
      <w:pPr>
        <w:spacing w:before="75" w:after="0"/>
      </w:pPr>
      <w:r>
        <w:rPr/>
        <w:t xml:space="preserve">二、高分子材料主要特征</w:t>
      </w:r>
    </w:p>
    <w:p>
      <w:pPr>
        <w:spacing w:before="75" w:after="0"/>
      </w:pPr>
      <w:r>
        <w:rPr/>
        <w:t xml:space="preserve">三、高分子材料主要品种及分类</w:t>
      </w:r>
    </w:p>
    <w:p>
      <w:pPr>
        <w:spacing w:before="75" w:after="0"/>
      </w:pPr>
      <w:r>
        <w:rPr/>
        <w:t xml:space="preserve">第二节 高分子材料行业产业链分析</w:t>
      </w:r>
    </w:p>
    <w:p>
      <w:pPr>
        <w:spacing w:before="75" w:after="0"/>
      </w:pPr>
      <w:r>
        <w:rPr/>
        <w:t xml:space="preserve">一、产业链结构分析</w:t>
      </w:r>
    </w:p>
    <w:p>
      <w:pPr>
        <w:spacing w:before="75" w:after="0"/>
      </w:pPr>
      <w:r>
        <w:rPr/>
        <w:t xml:space="preserve">二、高分子材料上游行业发展分析</w:t>
      </w:r>
    </w:p>
    <w:p>
      <w:pPr>
        <w:spacing w:before="75" w:after="0"/>
      </w:pPr>
      <w:r>
        <w:rPr/>
        <w:t xml:space="preserve">1、上游原材料市场发展现状分析</w:t>
      </w:r>
    </w:p>
    <w:p>
      <w:pPr>
        <w:spacing w:before="75" w:after="0"/>
      </w:pPr>
      <w:r>
        <w:rPr/>
        <w:t xml:space="preserve">2、上游原料行业市场规模分析</w:t>
      </w:r>
    </w:p>
    <w:p>
      <w:pPr>
        <w:spacing w:before="75" w:after="0"/>
      </w:pPr>
      <w:r>
        <w:rPr/>
        <w:t xml:space="preserve">3、上游原料市场价格变化分析</w:t>
      </w:r>
    </w:p>
    <w:p>
      <w:pPr>
        <w:spacing w:before="75" w:after="0"/>
      </w:pPr>
      <w:r>
        <w:rPr/>
        <w:t xml:space="preserve">4、上游行业对新型高分子行业的影响</w:t>
      </w:r>
    </w:p>
    <w:p>
      <w:pPr>
        <w:spacing w:before="75" w:after="0"/>
      </w:pPr>
      <w:r>
        <w:rPr/>
        <w:t xml:space="preserve">三、高分子材料下游行业发展分析</w:t>
      </w:r>
    </w:p>
    <w:p>
      <w:pPr>
        <w:spacing w:before="75" w:after="0"/>
      </w:pPr>
      <w:r>
        <w:rPr/>
        <w:t xml:space="preserve">1、高分子材料主要应用在哪些产品</w:t>
      </w:r>
    </w:p>
    <w:p>
      <w:pPr>
        <w:spacing w:before="75" w:after="0"/>
      </w:pPr>
      <w:r>
        <w:rPr/>
        <w:t xml:space="preserve">2、下游行业发展现状分析</w:t>
      </w:r>
    </w:p>
    <w:p>
      <w:pPr>
        <w:spacing w:before="75" w:after="0"/>
      </w:pPr>
      <w:r>
        <w:rPr/>
        <w:t xml:space="preserve">3、高分子材料对下游产业的重要意义</w:t>
      </w:r>
    </w:p>
    <w:p>
      <w:pPr>
        <w:spacing w:before="75" w:after="0"/>
      </w:pPr>
      <w:r>
        <w:rPr/>
        <w:t xml:space="preserve">4、下游行业发展趋势及前景</w:t>
      </w:r>
    </w:p>
    <w:p>
      <w:pPr>
        <w:spacing w:before="75" w:after="0"/>
      </w:pPr>
      <w:r>
        <w:rPr>
          <w:b w:val="1"/>
          <w:bCs w:val="1"/>
        </w:rPr>
        <w:t xml:space="preserve">第二章 中国高分子材料行业发展环境分析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t xml:space="preserve">第五节 行业技术环境</w:t>
      </w:r>
    </w:p>
    <w:p>
      <w:pPr>
        <w:spacing w:before="75" w:after="0"/>
      </w:pPr>
      <w:r>
        <w:rPr/>
        <w:t xml:space="preserve">一、高分子材料技术发展现状</w:t>
      </w:r>
    </w:p>
    <w:p>
      <w:pPr>
        <w:spacing w:before="75" w:after="0"/>
      </w:pPr>
      <w:r>
        <w:rPr/>
        <w:t xml:space="preserve">二、高分子材料技术人才现状</w:t>
      </w:r>
    </w:p>
    <w:p>
      <w:pPr>
        <w:spacing w:before="75" w:after="0"/>
      </w:pPr>
      <w:r>
        <w:rPr/>
        <w:t xml:space="preserve">三、高分子材料技术发展趋势</w:t>
      </w:r>
    </w:p>
    <w:p>
      <w:pPr>
        <w:spacing w:before="75" w:after="0"/>
      </w:pPr>
      <w:r>
        <w:rPr>
          <w:b w:val="1"/>
          <w:bCs w:val="1"/>
        </w:rPr>
        <w:t xml:space="preserve">第三章 国际高分子材料行业发展分析及经验借鉴</w:t>
      </w:r>
    </w:p>
    <w:p>
      <w:pPr>
        <w:spacing w:before="75" w:after="0"/>
      </w:pPr>
      <w:r>
        <w:rPr/>
        <w:t xml:space="preserve">第一节 全球高分子材料市场总体情况分析</w:t>
      </w:r>
    </w:p>
    <w:p>
      <w:pPr>
        <w:spacing w:before="75" w:after="0"/>
      </w:pPr>
      <w:r>
        <w:rPr/>
        <w:t xml:space="preserve">一、全球高分子材料行业的发展概况及特点</w:t>
      </w:r>
    </w:p>
    <w:p>
      <w:pPr>
        <w:spacing w:before="75" w:after="0"/>
      </w:pPr>
      <w:r>
        <w:rPr/>
        <w:t xml:space="preserve">二、全球高分子材料市场结构</w:t>
      </w:r>
    </w:p>
    <w:p>
      <w:pPr>
        <w:spacing w:before="75" w:after="0"/>
      </w:pPr>
      <w:r>
        <w:rPr/>
        <w:t xml:space="preserve">三、全球高分子材料行业竞争格局</w:t>
      </w:r>
    </w:p>
    <w:p>
      <w:pPr>
        <w:spacing w:before="75" w:after="0"/>
      </w:pPr>
      <w:r>
        <w:rPr/>
        <w:t xml:space="preserve">四、全球高分子材料市场区域分布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1、欧洲高分子材料行业发展概况</w:t>
      </w:r>
    </w:p>
    <w:p>
      <w:pPr>
        <w:spacing w:before="75" w:after="0"/>
      </w:pPr>
      <w:r>
        <w:rPr/>
        <w:t xml:space="preserve">2、欧洲高分子材料市场规模及应用情况</w:t>
      </w:r>
    </w:p>
    <w:p>
      <w:pPr>
        <w:spacing w:before="75" w:after="0"/>
      </w:pPr>
      <w:r>
        <w:rPr/>
        <w:t xml:space="preserve">二、美国</w:t>
      </w:r>
    </w:p>
    <w:p>
      <w:pPr>
        <w:spacing w:before="75" w:after="0"/>
      </w:pPr>
      <w:r>
        <w:rPr/>
        <w:t xml:space="preserve">1、美国高分子材料行业发展概况</w:t>
      </w:r>
    </w:p>
    <w:p>
      <w:pPr>
        <w:spacing w:before="75" w:after="0"/>
      </w:pPr>
      <w:r>
        <w:rPr/>
        <w:t xml:space="preserve">2、美国高分子材料市场规模及应用情况</w:t>
      </w:r>
    </w:p>
    <w:p>
      <w:pPr>
        <w:spacing w:before="75" w:after="0"/>
      </w:pPr>
      <w:r>
        <w:rPr/>
        <w:t xml:space="preserve">三、日本</w:t>
      </w:r>
    </w:p>
    <w:p>
      <w:pPr>
        <w:spacing w:before="75" w:after="0"/>
      </w:pPr>
      <w:r>
        <w:rPr/>
        <w:t xml:space="preserve">1、日本高分子材料行业发展概况</w:t>
      </w:r>
    </w:p>
    <w:p>
      <w:pPr>
        <w:spacing w:before="75" w:after="0"/>
      </w:pPr>
      <w:r>
        <w:rPr/>
        <w:t xml:space="preserve">2、日本高分子材料市场规模及应用情况</w:t>
      </w:r>
    </w:p>
    <w:p>
      <w:pPr>
        <w:spacing w:before="75" w:after="0"/>
      </w:pPr>
      <w:r>
        <w:rPr/>
        <w:t xml:space="preserve">四、韩国</w:t>
      </w:r>
    </w:p>
    <w:p>
      <w:pPr>
        <w:spacing w:before="75" w:after="0"/>
      </w:pPr>
      <w:r>
        <w:rPr/>
        <w:t xml:space="preserve">1、韩国高分子材料行业发展概况</w:t>
      </w:r>
    </w:p>
    <w:p>
      <w:pPr>
        <w:spacing w:before="75" w:after="0"/>
      </w:pPr>
      <w:r>
        <w:rPr/>
        <w:t xml:space="preserve">2、韩国高分子材料市场规模及应用情况</w:t>
      </w:r>
    </w:p>
    <w:p>
      <w:pPr>
        <w:spacing w:before="75" w:after="0"/>
      </w:pPr>
      <w:r>
        <w:rPr/>
        <w:t xml:space="preserve">五、其他国家地区</w:t>
      </w:r>
    </w:p>
    <w:p>
      <w:pPr>
        <w:spacing w:before="75" w:after="0"/>
      </w:pPr>
      <w:r>
        <w:rPr>
          <w:b w:val="1"/>
          <w:bCs w:val="1"/>
        </w:rPr>
        <w:t xml:space="preserve">第二部分 行业深度分析</w:t>
      </w:r>
    </w:p>
    <w:p>
      <w:pPr>
        <w:spacing w:before="75" w:after="0"/>
      </w:pPr>
      <w:r>
        <w:rPr>
          <w:b w:val="1"/>
          <w:bCs w:val="1"/>
        </w:rPr>
        <w:t xml:space="preserve">第四章 中国高分子材料运行现状分析</w:t>
      </w:r>
    </w:p>
    <w:p>
      <w:pPr>
        <w:spacing w:before="75" w:after="0"/>
      </w:pPr>
      <w:r>
        <w:rPr/>
        <w:t xml:space="preserve">第一节 中国高分子材料行业发展状况分析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2021-2026年高分子材料市场经营情况分析</w:t>
      </w:r>
    </w:p>
    <w:p>
      <w:pPr>
        <w:spacing w:before="75" w:after="0"/>
      </w:pPr>
      <w:r>
        <w:rPr/>
        <w:t xml:space="preserve">一、行业工业总产值</w:t>
      </w:r>
    </w:p>
    <w:p>
      <w:pPr>
        <w:spacing w:before="75" w:after="0"/>
      </w:pPr>
      <w:r>
        <w:rPr/>
        <w:t xml:space="preserve">二、行业市场规模分析</w:t>
      </w:r>
    </w:p>
    <w:p>
      <w:pPr>
        <w:spacing w:before="75" w:after="0"/>
      </w:pPr>
      <w:r>
        <w:rPr/>
        <w:t xml:space="preserve">三、产品市场结构</w:t>
      </w:r>
    </w:p>
    <w:p>
      <w:pPr>
        <w:spacing w:before="75" w:after="0"/>
      </w:pPr>
      <w:r>
        <w:rPr/>
        <w:t xml:space="preserve">四、行业产销情况分析</w:t>
      </w:r>
    </w:p>
    <w:p>
      <w:pPr>
        <w:spacing w:before="75" w:after="0"/>
      </w:pPr>
      <w:r>
        <w:rPr/>
        <w:t xml:space="preserve">第三节 2021-2026年中国高分子材料行业企业分析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2021-2026年中国高分子材料行业财务指标总体分析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中国高分子材料市场价格走势分析</w:t>
      </w:r>
    </w:p>
    <w:p>
      <w:pPr>
        <w:spacing w:before="75" w:after="0"/>
      </w:pPr>
      <w:r>
        <w:rPr/>
        <w:t xml:space="preserve">一、高分子材料市场定价机制组成</w:t>
      </w:r>
    </w:p>
    <w:p>
      <w:pPr>
        <w:spacing w:before="75" w:after="0"/>
      </w:pPr>
      <w:r>
        <w:rPr/>
        <w:t xml:space="preserve">二、高分子材料市场价格影响因素</w:t>
      </w:r>
    </w:p>
    <w:p>
      <w:pPr>
        <w:spacing w:before="75" w:after="0"/>
      </w:pPr>
      <w:r>
        <w:rPr/>
        <w:t xml:space="preserve">三、高分子材料价格走势分析</w:t>
      </w:r>
    </w:p>
    <w:p>
      <w:pPr>
        <w:spacing w:before="75" w:after="0"/>
      </w:pPr>
      <w:r>
        <w:rPr/>
        <w:t xml:space="preserve">四、2026-2031年高分子材料价格走势预测</w:t>
      </w:r>
    </w:p>
    <w:p>
      <w:pPr>
        <w:spacing w:before="75" w:after="0"/>
      </w:pPr>
      <w:r>
        <w:rPr>
          <w:b w:val="1"/>
          <w:bCs w:val="1"/>
        </w:rPr>
        <w:t xml:space="preserve">第五章 中国高分子材料行业市场供需形势及进出口分析</w:t>
      </w:r>
    </w:p>
    <w:p>
      <w:pPr>
        <w:spacing w:before="75" w:after="0"/>
      </w:pPr>
      <w:r>
        <w:rPr/>
        <w:t xml:space="preserve">第一节 中国高分子材料行业市场供需平衡分析</w:t>
      </w:r>
    </w:p>
    <w:p>
      <w:pPr>
        <w:spacing w:before="75" w:after="0"/>
      </w:pPr>
      <w:r>
        <w:rPr/>
        <w:t xml:space="preserve">一、中国高分子材料行业市场供给分析</w:t>
      </w:r>
    </w:p>
    <w:p>
      <w:pPr>
        <w:spacing w:before="75" w:after="0"/>
      </w:pPr>
      <w:r>
        <w:rPr/>
        <w:t xml:space="preserve">1、中国高分子材料行业产能分析</w:t>
      </w:r>
    </w:p>
    <w:p>
      <w:pPr>
        <w:spacing w:before="75" w:after="0"/>
      </w:pPr>
      <w:r>
        <w:rPr/>
        <w:t xml:space="preserve">2、中国高分子材料行业产量分析</w:t>
      </w:r>
    </w:p>
    <w:p>
      <w:pPr>
        <w:spacing w:before="75" w:after="0"/>
      </w:pPr>
      <w:r>
        <w:rPr/>
        <w:t xml:space="preserve">二、中国高分子材料行业市场需求分析</w:t>
      </w:r>
    </w:p>
    <w:p>
      <w:pPr>
        <w:spacing w:before="75" w:after="0"/>
      </w:pPr>
      <w:r>
        <w:rPr/>
        <w:t xml:space="preserve">1、产品需求结构分析</w:t>
      </w:r>
    </w:p>
    <w:p>
      <w:pPr>
        <w:spacing w:before="75" w:after="0"/>
      </w:pPr>
      <w:r>
        <w:rPr/>
        <w:t xml:space="preserve">2、地区需求差异分析</w:t>
      </w:r>
    </w:p>
    <w:p>
      <w:pPr>
        <w:spacing w:before="75" w:after="0"/>
      </w:pPr>
      <w:r>
        <w:rPr/>
        <w:t xml:space="preserve">三、中国高分子材料行业市场供需平衡分析</w:t>
      </w:r>
    </w:p>
    <w:p>
      <w:pPr>
        <w:spacing w:before="75" w:after="0"/>
      </w:pPr>
      <w:r>
        <w:rPr/>
        <w:t xml:space="preserve">第二节 中国高分子材料行业进出口分析</w:t>
      </w:r>
    </w:p>
    <w:p>
      <w:pPr>
        <w:spacing w:before="75" w:after="0"/>
      </w:pPr>
      <w:r>
        <w:rPr/>
        <w:t xml:space="preserve">一、高分子材料行业出口市场分析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二、高分子材料行业进口市场分析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三、中国高分子材料出口面临的挑战及对策</w:t>
      </w:r>
    </w:p>
    <w:p>
      <w:pPr>
        <w:spacing w:before="75" w:after="0"/>
      </w:pPr>
      <w:r>
        <w:rPr/>
        <w:t xml:space="preserve">四、高分子材料行业进出口前景及建议</w:t>
      </w:r>
    </w:p>
    <w:p>
      <w:pPr>
        <w:spacing w:before="75" w:after="0"/>
      </w:pPr>
      <w:r>
        <w:rPr>
          <w:b w:val="1"/>
          <w:bCs w:val="1"/>
        </w:rPr>
        <w:t xml:space="preserve">第三部分 市场全景调研</w:t>
      </w:r>
    </w:p>
    <w:p>
      <w:pPr>
        <w:spacing w:before="75" w:after="0"/>
      </w:pPr>
      <w:r>
        <w:rPr>
          <w:b w:val="1"/>
          <w:bCs w:val="1"/>
        </w:rPr>
        <w:t xml:space="preserve">第六章 中国重点高分子材料细分产品市场分析</w:t>
      </w:r>
    </w:p>
    <w:p>
      <w:pPr>
        <w:spacing w:before="75" w:after="0"/>
      </w:pPr>
      <w:r>
        <w:rPr/>
        <w:t xml:space="preserve">第一节 高性能聚烯烃材料市场分析</w:t>
      </w:r>
    </w:p>
    <w:p>
      <w:pPr>
        <w:spacing w:before="75" w:after="0"/>
      </w:pPr>
      <w:r>
        <w:rPr/>
        <w:t xml:space="preserve">一、高性能聚烯烃材料主要特点分析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t xml:space="preserve">第二节 生物基合成材料市场分析</w:t>
      </w:r>
    </w:p>
    <w:p>
      <w:pPr>
        <w:spacing w:before="75" w:after="0"/>
      </w:pPr>
      <w:r>
        <w:rPr/>
        <w:t xml:space="preserve">一、生物基合成材料主要特点分析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t xml:space="preserve">第三节 先进纺织材料市场分析</w:t>
      </w:r>
    </w:p>
    <w:p>
      <w:pPr>
        <w:spacing w:before="75" w:after="0"/>
      </w:pPr>
      <w:r>
        <w:rPr/>
        <w:t xml:space="preserve">一、先进纺织材料主要特点分析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t xml:space="preserve">第四节 高性能分离膜材料市场分析</w:t>
      </w:r>
    </w:p>
    <w:p>
      <w:pPr>
        <w:spacing w:before="75" w:after="0"/>
      </w:pPr>
      <w:r>
        <w:rPr/>
        <w:t xml:space="preserve">一、高性能分离膜材料主要特点分析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t xml:space="preserve">第五节 石墨烯材料市场分析</w:t>
      </w:r>
    </w:p>
    <w:p>
      <w:pPr>
        <w:spacing w:before="75" w:after="0"/>
      </w:pPr>
      <w:r>
        <w:rPr/>
        <w:t xml:space="preserve">一、石墨烯材料主要特点分析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t xml:space="preserve">第六节 智能仿生与超材料市场分析</w:t>
      </w:r>
    </w:p>
    <w:p>
      <w:pPr>
        <w:spacing w:before="75" w:after="0"/>
      </w:pPr>
      <w:r>
        <w:rPr/>
        <w:t xml:space="preserve">一、智能仿生与超材料主要特点分析</w:t>
      </w:r>
    </w:p>
    <w:p>
      <w:pPr>
        <w:spacing w:before="75" w:after="0"/>
      </w:pPr>
      <w:r>
        <w:rPr/>
        <w:t xml:space="preserve">二、产品市场规模分析</w:t>
      </w:r>
    </w:p>
    <w:p>
      <w:pPr>
        <w:spacing w:before="75" w:after="0"/>
      </w:pPr>
      <w:r>
        <w:rPr/>
        <w:t xml:space="preserve">三、产品市场结构分析</w:t>
      </w:r>
    </w:p>
    <w:p>
      <w:pPr>
        <w:spacing w:before="75" w:after="0"/>
      </w:pPr>
      <w:r>
        <w:rPr/>
        <w:t xml:space="preserve">四、主要应用市场分析</w:t>
      </w:r>
    </w:p>
    <w:p>
      <w:pPr>
        <w:spacing w:before="75" w:after="0"/>
      </w:pPr>
      <w:r>
        <w:rPr/>
        <w:t xml:space="preserve">五、产品发展前景及趋势分析</w:t>
      </w:r>
    </w:p>
    <w:p>
      <w:pPr>
        <w:spacing w:before="75" w:after="0"/>
      </w:pPr>
      <w:r>
        <w:rPr>
          <w:b w:val="1"/>
          <w:bCs w:val="1"/>
        </w:rPr>
        <w:t xml:space="preserve">第四部分 行业竞争格局</w:t>
      </w:r>
    </w:p>
    <w:p>
      <w:pPr>
        <w:spacing w:before="75" w:after="0"/>
      </w:pPr>
      <w:r>
        <w:rPr>
          <w:b w:val="1"/>
          <w:bCs w:val="1"/>
        </w:rPr>
        <w:t xml:space="preserve">第七章 2026-2031年高分子材料行业竞争形势及策略</w:t>
      </w:r>
    </w:p>
    <w:p>
      <w:pPr>
        <w:spacing w:before="75" w:after="0"/>
      </w:pPr>
      <w:r>
        <w:rPr/>
        <w:t xml:space="preserve">第一节 行业总体市场竞争状况分析</w:t>
      </w:r>
    </w:p>
    <w:p>
      <w:pPr>
        <w:spacing w:before="75" w:after="0"/>
      </w:pPr>
      <w:r>
        <w:rPr/>
        <w:t xml:space="preserve">一、高分子材料行业竞争结构分析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二、高分子材料行业swot分析</w:t>
      </w:r>
    </w:p>
    <w:p>
      <w:pPr>
        <w:spacing w:before="75" w:after="0"/>
      </w:pPr>
      <w:r>
        <w:rPr/>
        <w:t xml:space="preserve">1、高分子材料行业优势分析</w:t>
      </w:r>
    </w:p>
    <w:p>
      <w:pPr>
        <w:spacing w:before="75" w:after="0"/>
      </w:pPr>
      <w:r>
        <w:rPr/>
        <w:t xml:space="preserve">2、高分子材料行业劣势分析</w:t>
      </w:r>
    </w:p>
    <w:p>
      <w:pPr>
        <w:spacing w:before="75" w:after="0"/>
      </w:pPr>
      <w:r>
        <w:rPr/>
        <w:t xml:space="preserve">3、高分子材料行业机会分析</w:t>
      </w:r>
    </w:p>
    <w:p>
      <w:pPr>
        <w:spacing w:before="75" w:after="0"/>
      </w:pPr>
      <w:r>
        <w:rPr/>
        <w:t xml:space="preserve">4、高分子材料行业威胁分析</w:t>
      </w:r>
    </w:p>
    <w:p>
      <w:pPr>
        <w:spacing w:before="75" w:after="0"/>
      </w:pPr>
      <w:r>
        <w:rPr/>
        <w:t xml:space="preserve">第二节 高分子材料行业竞争格局分析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高分子材料行业集中度分析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高分子材料行业并购重组分析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第八章 我国高分子材料行业重点企业经营分析</w:t>
      </w:r>
    </w:p>
    <w:p>
      <w:pPr>
        <w:spacing w:before="75" w:after="0"/>
      </w:pPr>
      <w:r>
        <w:rPr/>
        <w:t xml:space="preserve">第一节 山东瑞丰高分子材料股份有限公司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第二节 深圳至正高分子材料股份有限公司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第三节 山东道恩高分子材料股份有限公司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第四节 杭州吉华高分子材料股份有限公司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第五节 广东道氏技术股份有限公司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第六节 广东天安新材料股份有限公司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第七节 成都迈科高分子材料股份有限公司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第八节 广州鹿山新材料股份有限公司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第九节 江西宏柏新材料股份有限公司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第十节 苏州禾昌聚合材料股份有限公司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b w:val="1"/>
          <w:bCs w:val="1"/>
        </w:rPr>
        <w:t xml:space="preserve">第五部分 投资发展前景</w:t>
      </w:r>
    </w:p>
    <w:p>
      <w:pPr>
        <w:spacing w:before="75" w:after="0"/>
      </w:pPr>
      <w:r>
        <w:rPr>
          <w:b w:val="1"/>
          <w:bCs w:val="1"/>
        </w:rPr>
        <w:t xml:space="preserve">第九章 2026-2031年高分子材料行业前景及趋势预测</w:t>
      </w:r>
    </w:p>
    <w:p>
      <w:pPr>
        <w:spacing w:before="75" w:after="0"/>
      </w:pPr>
      <w:r>
        <w:rPr/>
        <w:t xml:space="preserve">第一节 2026-2031年中国高分子材料市场前景分析</w:t>
      </w:r>
    </w:p>
    <w:p>
      <w:pPr>
        <w:spacing w:before="75" w:after="0"/>
      </w:pPr>
      <w:r>
        <w:rPr/>
        <w:t xml:space="preserve">一、未来5年高分子材料市场前景展望</w:t>
      </w:r>
    </w:p>
    <w:p>
      <w:pPr>
        <w:spacing w:before="75" w:after="0"/>
      </w:pPr>
      <w:r>
        <w:rPr/>
        <w:t xml:space="preserve">二、中国高分子材料市场应用前景分析</w:t>
      </w:r>
    </w:p>
    <w:p>
      <w:pPr>
        <w:spacing w:before="75" w:after="0"/>
      </w:pPr>
      <w:r>
        <w:rPr/>
        <w:t xml:space="preserve">三、中国高分子材料市场需求趋势分析</w:t>
      </w:r>
    </w:p>
    <w:p>
      <w:pPr>
        <w:spacing w:before="75" w:after="0"/>
      </w:pPr>
      <w:r>
        <w:rPr/>
        <w:t xml:space="preserve">四、功能高分子材料的市场发展前景分析</w:t>
      </w:r>
    </w:p>
    <w:p>
      <w:pPr>
        <w:spacing w:before="75" w:after="0"/>
      </w:pPr>
      <w:r>
        <w:rPr/>
        <w:t xml:space="preserve">第二节 2026-2031年高分子材料市场发展趋势预测</w:t>
      </w:r>
    </w:p>
    <w:p>
      <w:pPr>
        <w:spacing w:before="75" w:after="0"/>
      </w:pPr>
      <w:r>
        <w:rPr/>
        <w:t xml:space="preserve">一、2026-2031年高分子材料行业发展趋势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二、2026-2031年高分子材料市场规模预测</w:t>
      </w:r>
    </w:p>
    <w:p>
      <w:pPr>
        <w:spacing w:before="75" w:after="0"/>
      </w:pPr>
      <w:r>
        <w:rPr/>
        <w:t xml:space="preserve">三、2026-2031年高分子材料行业应用趋势预测</w:t>
      </w:r>
    </w:p>
    <w:p>
      <w:pPr>
        <w:spacing w:before="75" w:after="0"/>
      </w:pPr>
      <w:r>
        <w:rPr/>
        <w:t xml:space="preserve">四、2026-2031年细分市场发展趋势预测</w:t>
      </w:r>
    </w:p>
    <w:p>
      <w:pPr>
        <w:spacing w:before="75" w:after="0"/>
      </w:pPr>
      <w:r>
        <w:rPr/>
        <w:t xml:space="preserve">第三节 2026-2031年中国高分子材料行业供需预测</w:t>
      </w:r>
    </w:p>
    <w:p>
      <w:pPr>
        <w:spacing w:before="75" w:after="0"/>
      </w:pPr>
      <w:r>
        <w:rPr/>
        <w:t xml:space="preserve">一、2026-2031年中国高分子材料行业供给预测</w:t>
      </w:r>
    </w:p>
    <w:p>
      <w:pPr>
        <w:spacing w:before="75" w:after="0"/>
      </w:pPr>
      <w:r>
        <w:rPr/>
        <w:t xml:space="preserve">三、2026-2031年中国高分子材料行业需求预测</w:t>
      </w:r>
    </w:p>
    <w:p>
      <w:pPr>
        <w:spacing w:before="75" w:after="0"/>
      </w:pPr>
      <w:r>
        <w:rPr/>
        <w:t xml:space="preserve">四、2026-2031年中国高分子材料行业供需平衡预测</w:t>
      </w:r>
    </w:p>
    <w:p>
      <w:pPr>
        <w:spacing w:before="75" w:after="0"/>
      </w:pPr>
      <w:r>
        <w:rPr>
          <w:b w:val="1"/>
          <w:bCs w:val="1"/>
        </w:rPr>
        <w:t xml:space="preserve">第十章 2026-2031年高分子材料行业投资特性及风险防范</w:t>
      </w:r>
    </w:p>
    <w:p>
      <w:pPr>
        <w:spacing w:before="75" w:after="0"/>
      </w:pPr>
      <w:r>
        <w:rPr/>
        <w:t xml:space="preserve">第一节 高分子材料行业投资特性分析</w:t>
      </w:r>
    </w:p>
    <w:p>
      <w:pPr>
        <w:spacing w:before="75" w:after="0"/>
      </w:pPr>
      <w:r>
        <w:rPr/>
        <w:t xml:space="preserve">一、高分子材料行业进入壁垒分析</w:t>
      </w:r>
    </w:p>
    <w:p>
      <w:pPr>
        <w:spacing w:before="75" w:after="0"/>
      </w:pPr>
      <w:r>
        <w:rPr/>
        <w:t xml:space="preserve">二、高分子材料行业盈利因素分析</w:t>
      </w:r>
    </w:p>
    <w:p>
      <w:pPr>
        <w:spacing w:before="75" w:after="0"/>
      </w:pPr>
      <w:r>
        <w:rPr/>
        <w:t xml:space="preserve">三、高分子材料行业盈利模式分析</w:t>
      </w:r>
    </w:p>
    <w:p>
      <w:pPr>
        <w:spacing w:before="75" w:after="0"/>
      </w:pPr>
      <w:r>
        <w:rPr/>
        <w:t xml:space="preserve">第二节 2026-2031年高分子材料行业发展的影响因素</w:t>
      </w:r>
    </w:p>
    <w:p>
      <w:pPr>
        <w:spacing w:before="75" w:after="0"/>
      </w:pPr>
      <w:r>
        <w:rPr/>
        <w:t xml:space="preserve">一、有利因素</w:t>
      </w:r>
    </w:p>
    <w:p>
      <w:pPr>
        <w:spacing w:before="75" w:after="0"/>
      </w:pPr>
      <w:r>
        <w:rPr/>
        <w:t xml:space="preserve">1、产业政策支持</w:t>
      </w:r>
    </w:p>
    <w:p>
      <w:pPr>
        <w:spacing w:before="75" w:after="0"/>
      </w:pPr>
      <w:r>
        <w:rPr/>
        <w:t xml:space="preserve">2、下游市场需求大</w:t>
      </w:r>
    </w:p>
    <w:p>
      <w:pPr>
        <w:spacing w:before="75" w:after="0"/>
      </w:pPr>
      <w:r>
        <w:rPr/>
        <w:t xml:space="preserve">二、不利因素</w:t>
      </w:r>
    </w:p>
    <w:p>
      <w:pPr>
        <w:spacing w:before="75" w:after="0"/>
      </w:pPr>
      <w:r>
        <w:rPr/>
        <w:t xml:space="preserve">1、高端产品技术研发水平不够</w:t>
      </w:r>
    </w:p>
    <w:p>
      <w:pPr>
        <w:spacing w:before="75" w:after="0"/>
      </w:pPr>
      <w:r>
        <w:rPr/>
        <w:t xml:space="preserve">2、产品应用创新不足</w:t>
      </w:r>
    </w:p>
    <w:p>
      <w:pPr>
        <w:spacing w:before="75" w:after="0"/>
      </w:pPr>
      <w:r>
        <w:rPr/>
        <w:t xml:space="preserve">第三节 高分子材料行业投资机会</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第四节 高分子材料行业风险预测与防范</w:t>
      </w:r>
    </w:p>
    <w:p>
      <w:pPr>
        <w:spacing w:before="75" w:after="0"/>
      </w:pPr>
      <w:r>
        <w:rPr/>
        <w:t xml:space="preserve">一、宏观政策风险与防范</w:t>
      </w:r>
    </w:p>
    <w:p>
      <w:pPr>
        <w:spacing w:before="75" w:after="0"/>
      </w:pPr>
      <w:r>
        <w:rPr/>
        <w:t xml:space="preserve">二、市场竞争风险与防范</w:t>
      </w:r>
    </w:p>
    <w:p>
      <w:pPr>
        <w:spacing w:before="75" w:after="0"/>
      </w:pPr>
      <w:r>
        <w:rPr/>
        <w:t xml:space="preserve">三、技术风险与防范</w:t>
      </w:r>
    </w:p>
    <w:p>
      <w:pPr>
        <w:spacing w:before="75" w:after="0"/>
      </w:pPr>
      <w:r>
        <w:rPr/>
        <w:t xml:space="preserve">四、关联产业风险与防范</w:t>
      </w:r>
    </w:p>
    <w:p>
      <w:pPr>
        <w:spacing w:before="75" w:after="0"/>
      </w:pPr>
      <w:r>
        <w:rPr/>
        <w:t xml:space="preserve">五、其他风险与防范</w:t>
      </w:r>
    </w:p>
    <w:p>
      <w:pPr>
        <w:spacing w:before="75" w:after="0"/>
      </w:pPr>
      <w:r>
        <w:rPr>
          <w:b w:val="1"/>
          <w:bCs w:val="1"/>
        </w:rPr>
        <w:t xml:space="preserve">第十一章 高分子材料行业投资发展战略及建议</w:t>
      </w:r>
    </w:p>
    <w:p>
      <w:pPr>
        <w:spacing w:before="75" w:after="0"/>
      </w:pPr>
      <w:r>
        <w:rPr/>
        <w:t xml:space="preserve">第一节 对中国高分子材料品牌的战略思考</w:t>
      </w:r>
    </w:p>
    <w:p>
      <w:pPr>
        <w:spacing w:before="75" w:after="0"/>
      </w:pPr>
      <w:r>
        <w:rPr/>
        <w:t xml:space="preserve">一、高分子材料品牌的重要性</w:t>
      </w:r>
    </w:p>
    <w:p>
      <w:pPr>
        <w:spacing w:before="75" w:after="0"/>
      </w:pPr>
      <w:r>
        <w:rPr/>
        <w:t xml:space="preserve">二、高分子材料实施品牌战略的意义</w:t>
      </w:r>
    </w:p>
    <w:p>
      <w:pPr>
        <w:spacing w:before="75" w:after="0"/>
      </w:pPr>
      <w:r>
        <w:rPr/>
        <w:t xml:space="preserve">三、高分子材料企业品牌的现状分析</w:t>
      </w:r>
    </w:p>
    <w:p>
      <w:pPr>
        <w:spacing w:before="75" w:after="0"/>
      </w:pPr>
      <w:r>
        <w:rPr/>
        <w:t xml:space="preserve">四、中国高分子材料企业的品牌战略</w:t>
      </w:r>
    </w:p>
    <w:p>
      <w:pPr>
        <w:spacing w:before="75" w:after="0"/>
      </w:pPr>
      <w:r>
        <w:rPr/>
        <w:t xml:space="preserve">五、高分子材料品牌战略管理的策略</w:t>
      </w:r>
    </w:p>
    <w:p>
      <w:pPr>
        <w:spacing w:before="75" w:after="0"/>
      </w:pPr>
      <w:r>
        <w:rPr/>
        <w:t xml:space="preserve">第二节 高分子材料经营策略分析</w:t>
      </w:r>
    </w:p>
    <w:p>
      <w:pPr>
        <w:spacing w:before="75" w:after="0"/>
      </w:pPr>
      <w:r>
        <w:rPr/>
        <w:t xml:space="preserve">一、高分子材料市场细分策略</w:t>
      </w:r>
    </w:p>
    <w:p>
      <w:pPr>
        <w:spacing w:before="75" w:after="0"/>
      </w:pPr>
      <w:r>
        <w:rPr/>
        <w:t xml:space="preserve">二、高分子材料市场创新策略</w:t>
      </w:r>
    </w:p>
    <w:p>
      <w:pPr>
        <w:spacing w:before="75" w:after="0"/>
      </w:pPr>
      <w:r>
        <w:rPr/>
        <w:t xml:space="preserve">三、品牌定位与品类规划</w:t>
      </w:r>
    </w:p>
    <w:p>
      <w:pPr>
        <w:spacing w:before="75" w:after="0"/>
      </w:pPr>
      <w:r>
        <w:rPr/>
        <w:t xml:space="preserve">四、高分子材料新产品差异化战略</w:t>
      </w:r>
    </w:p>
    <w:p>
      <w:pPr>
        <w:spacing w:before="75" w:after="0"/>
      </w:pPr>
      <w:r>
        <w:rPr/>
        <w:t xml:space="preserve">第三节 研究结论及发展建议</w:t>
      </w:r>
    </w:p>
    <w:p>
      <w:pPr>
        <w:spacing w:before="75" w:after="0"/>
      </w:pPr>
      <w:r>
        <w:rPr/>
        <w:t xml:space="preserve">一、高分子材料行业研究结论及建议</w:t>
      </w:r>
    </w:p>
    <w:p>
      <w:pPr>
        <w:spacing w:before="75" w:after="0"/>
      </w:pPr>
      <w:r>
        <w:rPr/>
        <w:t xml:space="preserve">二、高分子材料子行业研究结论及建议</w:t>
      </w:r>
    </w:p>
    <w:p>
      <w:pPr>
        <w:spacing w:before="75" w:after="0"/>
      </w:pPr>
      <w:r>
        <w:rPr/>
        <w:t xml:space="preserve">三、高分子材料行业发展建议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图表：高分子材料行业成长周期图</w:t>
      </w:r>
    </w:p>
    <w:p>
      <w:pPr>
        <w:spacing w:before="75" w:after="0"/>
      </w:pPr>
      <w:r>
        <w:rPr/>
        <w:t xml:space="preserve">图表：2021-2026年高分子材料行业市场规模分析</w:t>
      </w:r>
    </w:p>
    <w:p>
      <w:pPr>
        <w:spacing w:before="75" w:after="0"/>
      </w:pPr>
      <w:r>
        <w:rPr/>
        <w:t xml:space="preserve">图表：2021-2026年高分子材料行业销售收入分析</w:t>
      </w:r>
    </w:p>
    <w:p>
      <w:pPr>
        <w:spacing w:before="75" w:after="0"/>
      </w:pPr>
      <w:r>
        <w:rPr/>
        <w:t xml:space="preserve">图表：2021-2026年高分子材料行业总产值分析</w:t>
      </w:r>
    </w:p>
    <w:p>
      <w:pPr>
        <w:spacing w:before="75" w:after="0"/>
      </w:pPr>
      <w:r>
        <w:rPr/>
        <w:t xml:space="preserve">图表：2021-2026年高分子材料行业利润总额分析</w:t>
      </w:r>
    </w:p>
    <w:p>
      <w:pPr>
        <w:spacing w:before="75" w:after="0"/>
      </w:pPr>
      <w:r>
        <w:rPr/>
        <w:t xml:space="preserve">图表：2021-2026年高分子材料企业数量变化分析分析</w:t>
      </w:r>
    </w:p>
    <w:p>
      <w:pPr>
        <w:spacing w:before="75" w:after="0"/>
      </w:pPr>
      <w:r>
        <w:rPr/>
        <w:t xml:space="preserve">图表：2021-2026年高分子材料行业盈利能力分析</w:t>
      </w:r>
    </w:p>
    <w:p>
      <w:pPr>
        <w:spacing w:before="75" w:after="0"/>
      </w:pPr>
      <w:r>
        <w:rPr/>
        <w:t xml:space="preserve">图表：2021-2026年高分子材料行业营运能力分析</w:t>
      </w:r>
    </w:p>
    <w:p>
      <w:pPr>
        <w:spacing w:before="75" w:after="0"/>
      </w:pPr>
      <w:r>
        <w:rPr/>
        <w:t xml:space="preserve">图表：2021-2026年高分子材料行业偿债能力分析</w:t>
      </w:r>
    </w:p>
    <w:p>
      <w:pPr>
        <w:spacing w:before="75" w:after="0"/>
      </w:pPr>
      <w:r>
        <w:rPr/>
        <w:t xml:space="preserve">图表：2021-2026年高分子材料行业发展能力分析</w:t>
      </w:r>
    </w:p>
    <w:p>
      <w:pPr>
        <w:spacing w:before="75" w:after="0"/>
      </w:pPr>
      <w:r>
        <w:rPr/>
        <w:t xml:space="preserve">图表：2026-2031年高分子材料价格走势预测</w:t>
      </w:r>
    </w:p>
    <w:p>
      <w:pPr>
        <w:spacing w:before="75" w:after="0"/>
      </w:pPr>
      <w:r>
        <w:rPr/>
        <w:t xml:space="preserve">图表：2021-2026年高分子材料行业产品结构分析</w:t>
      </w:r>
    </w:p>
    <w:p>
      <w:pPr>
        <w:spacing w:before="75" w:after="0"/>
      </w:pPr>
      <w:r>
        <w:rPr/>
        <w:t xml:space="preserve">图表：2026-2031年高分子材料应用领域需求量预测</w:t>
      </w:r>
    </w:p>
    <w:p>
      <w:pPr>
        <w:spacing w:before="75" w:after="0"/>
      </w:pPr>
      <w:r>
        <w:rPr/>
        <w:t xml:space="preserve">图表：2021-2026年高分子材料行业区域集中度分析</w:t>
      </w:r>
    </w:p>
    <w:p>
      <w:pPr>
        <w:spacing w:before="75" w:after="0"/>
      </w:pPr>
      <w:r>
        <w:rPr/>
        <w:t xml:space="preserve">图表：高分子材料行业区域分布特点</w:t>
      </w:r>
    </w:p>
    <w:p>
      <w:pPr>
        <w:spacing w:before="75" w:after="0"/>
      </w:pPr>
      <w:r>
        <w:rPr/>
        <w:t xml:space="preserve">图表：2021-2026年高分子材料市场集中度分析</w:t>
      </w:r>
    </w:p>
    <w:p>
      <w:pPr>
        <w:spacing w:before="75" w:after="0"/>
      </w:pPr>
      <w:r>
        <w:rPr/>
        <w:t xml:space="preserve">图表：2021-2026年高分子材料区域集中度分析</w:t>
      </w:r>
    </w:p>
    <w:p>
      <w:pPr>
        <w:spacing w:before="75" w:after="0"/>
      </w:pPr>
      <w:r>
        <w:rPr/>
        <w:t xml:space="preserve">图表：2026-2031年高分子材料行业市场规模预测</w:t>
      </w:r>
    </w:p>
    <w:p>
      <w:pPr>
        <w:spacing w:before="75" w:after="0"/>
      </w:pPr>
      <w:r>
        <w:rPr/>
        <w:t xml:space="preserve">图表：2026-2031年高分子材料市场容量预测</w:t>
      </w:r>
    </w:p>
    <w:p>
      <w:pPr>
        <w:spacing w:before="75" w:after="0"/>
      </w:pPr>
      <w:r>
        <w:rPr/>
        <w:t xml:space="preserve">图表：2026-2031年高分子材料供需预测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中国高分子材料行业市场深度分析及竞争格局与投资发展前景研究报告(2026-2031版)</dc:title>
  <dc:description>中国高分子材料行业市场深度分析及竞争格局与投资发展前景研究报告(2026-2031版)</dc:description>
  <dc:subject>中国高分子材料行业市场深度分析及竞争格局与投资发展前景研究报告(2026-2031版)</dc:subject>
  <cp:keywords>研究报告</cp:keywords>
  <cp:category>研究报告</cp:category>
  <cp:lastModifiedBy>北京中道泰和信息咨询有限公司</cp:lastModifiedBy>
  <dcterms:created xsi:type="dcterms:W3CDTF">2026-04-04T20:49:50+08:00</dcterms:created>
  <dcterms:modified xsi:type="dcterms:W3CDTF">2026-04-04T20:49:50+08:00</dcterms:modified>
</cp:coreProperties>
</file>

<file path=docProps/custom.xml><?xml version="1.0" encoding="utf-8"?>
<Properties xmlns="http://schemas.openxmlformats.org/officeDocument/2006/custom-properties" xmlns:vt="http://schemas.openxmlformats.org/officeDocument/2006/docPropsVTypes"/>
</file>