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中国青花瓷行业市场发展现状及竞争格局与投资前景研究报告(2026-2031版)</w:t>
      </w:r>
    </w:p>
    <w:p>
      <w:pPr>
        <w:spacing w:after="150"/>
      </w:pPr>
      <w:r>
        <w:rPr>
          <w:b w:val="1"/>
          <w:bCs w:val="1"/>
        </w:rPr>
        <w:t xml:space="preserve">报告简介</w:t>
      </w:r>
    </w:p>
    <w:p>
      <w:pPr>
        <w:spacing w:after="150"/>
      </w:pPr>
      <w:r>
        <w:rPr/>
        <w:t xml:space="preserve">青花瓷，又称白地青花瓷或简称青花，是中国瓷器的主流品种之一，属釉下彩瓷。青花瓷是用含氧化钴的钴矿为原料，在陶瓷坯体上描绘纹饰，再罩上一层透明釉，经高温还原焰一次烧成。钴料烧成后呈蓝色，具有着色力强、发色鲜艳、烧成率高、呈色稳定的特点。青花瓷不仅是中国传统工艺的代表之一，还因其清新明快、质朴大方的特点，被视为中华民族审美理念的代表。</w:t>
      </w:r>
    </w:p>
    <w:p>
      <w:pPr>
        <w:spacing w:after="150"/>
      </w:pPr>
      <w:r>
        <w:rPr/>
        <w:t xml:space="preserve">青花瓷作为中国陶瓷艺术的瑰宝，在市场上具有巨大的发展潜力。行业应抓住市场机遇，加强技术创新和产业升级，提升产品质量和设计水平，以满足消费者多样化的需求。同时，行业也需要加强监管和自律，维护市场秩序和公平竞争环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青花瓷市场进行了分析研究。报告在总结中国青花瓷行业发展历程的基础上，结合新时期的各方面因素，对中国青花瓷行业的发展趋势给予了细致和审慎的预测论证。报告资料详实，图表丰富，既有深入的分析，又有直观的比较，为青花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青花瓷市场特征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青花瓷行业发展的\"波特五力模型\"分析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2021-2026年全球青花瓷市场发展环境现状分析</w:t>
      </w:r>
    </w:p>
    <w:p>
      <w:pPr>
        <w:spacing w:before="75" w:after="0"/>
      </w:pPr>
      <w:r>
        <w:rPr/>
        <w:t xml:space="preserve">第一节 青花瓷发展环境分析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二、青花瓷行业相关政策分析</w:t>
      </w:r>
    </w:p>
    <w:p>
      <w:pPr>
        <w:spacing w:before="75" w:after="0"/>
      </w:pPr>
      <w:r>
        <w:rPr/>
        <w:t xml:space="preserve">第四节 青花瓷行业技术环境分析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2021-2026年全球和国内青花瓷市场供需平衡调查分析</w:t>
      </w:r>
    </w:p>
    <w:p>
      <w:pPr>
        <w:spacing w:before="75" w:after="0"/>
      </w:pPr>
      <w:r>
        <w:rPr/>
        <w:t xml:space="preserve">第一节 2021-2026年国际青花瓷市场现状分析</w:t>
      </w:r>
    </w:p>
    <w:p>
      <w:pPr>
        <w:spacing w:before="75" w:after="0"/>
      </w:pPr>
      <w:r>
        <w:rPr/>
        <w:t xml:space="preserve">一、国际青花瓷市场发展历程</w:t>
      </w:r>
    </w:p>
    <w:p>
      <w:pPr>
        <w:spacing w:before="75" w:after="0"/>
      </w:pPr>
      <w:r>
        <w:rPr/>
        <w:t xml:space="preserve">二、国际主要国家青花瓷发展情况分析</w:t>
      </w:r>
    </w:p>
    <w:p>
      <w:pPr>
        <w:spacing w:before="75" w:after="0"/>
      </w:pPr>
      <w:r>
        <w:rPr/>
        <w:t xml:space="preserve">三、国际青花瓷市场发展趋势</w:t>
      </w:r>
    </w:p>
    <w:p>
      <w:pPr>
        <w:spacing w:before="75" w:after="0"/>
      </w:pPr>
      <w:r>
        <w:rPr/>
        <w:t xml:space="preserve">第二节 2021-2026年中国青花瓷市场供需平衡分析</w:t>
      </w:r>
    </w:p>
    <w:p>
      <w:pPr>
        <w:spacing w:before="75" w:after="0"/>
      </w:pPr>
      <w:r>
        <w:rPr/>
        <w:t xml:space="preserve">一、2021-2026年中国青花瓷市场市场规模分析</w:t>
      </w:r>
    </w:p>
    <w:p>
      <w:pPr>
        <w:spacing w:before="75" w:after="0"/>
      </w:pPr>
      <w:r>
        <w:rPr/>
        <w:t xml:space="preserve">二、2021-2026年中国青花瓷市场供给统计分析</w:t>
      </w:r>
    </w:p>
    <w:p>
      <w:pPr>
        <w:spacing w:before="75" w:after="0"/>
      </w:pPr>
      <w:r>
        <w:rPr/>
        <w:t xml:space="preserve">三、2021-2026年中国青花瓷市场需求统计分析</w:t>
      </w:r>
    </w:p>
    <w:p>
      <w:pPr>
        <w:spacing w:before="75" w:after="0"/>
      </w:pPr>
      <w:r>
        <w:rPr/>
        <w:t xml:space="preserve">第三节 2021-2026年影响青花瓷市场供需平衡的因素分析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青花瓷市场发展特点分析</w:t>
      </w:r>
    </w:p>
    <w:p>
      <w:pPr>
        <w:spacing w:before="75" w:after="0"/>
      </w:pPr>
      <w:r>
        <w:rPr/>
        <w:t xml:space="preserve">第一节 青花瓷市场周期性、季节性等特点</w:t>
      </w:r>
    </w:p>
    <w:p>
      <w:pPr>
        <w:spacing w:before="75" w:after="0"/>
      </w:pPr>
      <w:r>
        <w:rPr/>
        <w:t xml:space="preserve">第二节 青花瓷行业壁垒</w:t>
      </w:r>
    </w:p>
    <w:p>
      <w:pPr>
        <w:spacing w:before="75" w:after="0"/>
      </w:pPr>
      <w:r>
        <w:rPr/>
        <w:t xml:space="preserve">一、青花瓷行业进入壁垒</w:t>
      </w:r>
    </w:p>
    <w:p>
      <w:pPr>
        <w:spacing w:before="75" w:after="0"/>
      </w:pPr>
      <w:r>
        <w:rPr/>
        <w:t xml:space="preserve">二、青花瓷行业技术壁垒</w:t>
      </w:r>
    </w:p>
    <w:p>
      <w:pPr>
        <w:spacing w:before="75" w:after="0"/>
      </w:pPr>
      <w:r>
        <w:rPr/>
        <w:t xml:space="preserve">三、青花瓷行业人才壁垒</w:t>
      </w:r>
    </w:p>
    <w:p>
      <w:pPr>
        <w:spacing w:before="75" w:after="0"/>
      </w:pPr>
      <w:r>
        <w:rPr/>
        <w:t xml:space="preserve">四、青花瓷行业政策壁垒</w:t>
      </w:r>
    </w:p>
    <w:p>
      <w:pPr>
        <w:spacing w:before="75" w:after="0"/>
      </w:pPr>
      <w:r>
        <w:rPr/>
        <w:t xml:space="preserve">第三节 青花瓷市场发展swot分析</w:t>
      </w:r>
    </w:p>
    <w:p>
      <w:pPr>
        <w:spacing w:before="75" w:after="0"/>
      </w:pPr>
      <w:r>
        <w:rPr/>
        <w:t xml:space="preserve">一、青花瓷市场发展优势分析</w:t>
      </w:r>
    </w:p>
    <w:p>
      <w:pPr>
        <w:spacing w:before="75" w:after="0"/>
      </w:pPr>
      <w:r>
        <w:rPr/>
        <w:t xml:space="preserve">二、青花瓷市场发展劣势分析</w:t>
      </w:r>
    </w:p>
    <w:p>
      <w:pPr>
        <w:spacing w:before="75" w:after="0"/>
      </w:pPr>
      <w:r>
        <w:rPr/>
        <w:t xml:space="preserve">三、青花瓷市场机遇分析</w:t>
      </w:r>
    </w:p>
    <w:p>
      <w:pPr>
        <w:spacing w:before="75" w:after="0"/>
      </w:pPr>
      <w:r>
        <w:rPr/>
        <w:t xml:space="preserve">四、青花瓷市场威胁分析</w:t>
      </w:r>
    </w:p>
    <w:p>
      <w:pPr>
        <w:spacing w:before="75" w:after="0"/>
      </w:pPr>
      <w:r>
        <w:rPr/>
        <w:t xml:space="preserve">第四节 青花瓷市场竞争程度分析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2021-2026年中国青花瓷市场重点区域运行分析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红鑫陶瓷有限公司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景德镇奕匠陶瓷有限公司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杭州瓷福记科技有限公司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烟波致爽阁</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潘帕斯</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景德镇景川陶瓷有限公司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文韵陶瓷</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2021-2026年中国青花瓷市场竞争格局与企业竞争力评价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青花瓷行业营销渠道分析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三、各类渠道对青花瓷行业的影响</w:t>
      </w:r>
    </w:p>
    <w:p>
      <w:pPr>
        <w:spacing w:before="75" w:after="0"/>
      </w:pPr>
      <w:r>
        <w:rPr/>
        <w:t xml:space="preserve">四、主要青花瓷企业渠道策略研究</w:t>
      </w:r>
    </w:p>
    <w:p>
      <w:pPr>
        <w:spacing w:before="75" w:after="0"/>
      </w:pPr>
      <w:r>
        <w:rPr/>
        <w:t xml:space="preserve">第二节 青花瓷行业主要客户群分析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2026-2031年青花瓷市场发展分析预测</w:t>
      </w:r>
    </w:p>
    <w:p>
      <w:pPr>
        <w:spacing w:before="75" w:after="0"/>
      </w:pPr>
      <w:r>
        <w:rPr/>
        <w:t xml:space="preserve">第一节 2026-2031年中国青花瓷市场规模预测</w:t>
      </w:r>
    </w:p>
    <w:p>
      <w:pPr>
        <w:spacing w:before="75" w:after="0"/>
      </w:pPr>
      <w:r>
        <w:rPr/>
        <w:t xml:space="preserve">第二节 2026-2031年中国青花瓷行业产值规模预测</w:t>
      </w:r>
    </w:p>
    <w:p>
      <w:pPr>
        <w:spacing w:before="75" w:after="0"/>
      </w:pPr>
      <w:r>
        <w:rPr/>
        <w:t xml:space="preserve">第三节 2026-2031年中国青花瓷市场需求趋势预测</w:t>
      </w:r>
    </w:p>
    <w:p>
      <w:pPr>
        <w:spacing w:before="75" w:after="0"/>
      </w:pPr>
      <w:r>
        <w:rPr>
          <w:b w:val="1"/>
          <w:bCs w:val="1"/>
        </w:rPr>
        <w:t xml:space="preserve">第十章 青花瓷行业投资前景与投资策略分析</w:t>
      </w:r>
    </w:p>
    <w:p>
      <w:pPr>
        <w:spacing w:before="75" w:after="0"/>
      </w:pPr>
      <w:r>
        <w:rPr/>
        <w:t xml:space="preserve">第一节 青花瓷行业投资价值分析</w:t>
      </w:r>
    </w:p>
    <w:p>
      <w:pPr>
        <w:spacing w:before="75" w:after="0"/>
      </w:pPr>
      <w:r>
        <w:rPr/>
        <w:t xml:space="preserve">一、青花瓷行业发展前景分析</w:t>
      </w:r>
    </w:p>
    <w:p>
      <w:pPr>
        <w:spacing w:before="75" w:after="0"/>
      </w:pPr>
      <w:r>
        <w:rPr/>
        <w:t xml:space="preserve">二、青花瓷行业盈利能力预测</w:t>
      </w:r>
    </w:p>
    <w:p>
      <w:pPr>
        <w:spacing w:before="75" w:after="0"/>
      </w:pPr>
      <w:r>
        <w:rPr/>
        <w:t xml:space="preserve">第二节 青花瓷行业投资风险分析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青花瓷行业投资策略分析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中国青花瓷行业投资风险及对策分析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青花瓷行业投资机会与建议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业内专家对中国青花瓷行业总结及企业重点客户管理建议</w:t>
      </w:r>
    </w:p>
    <w:p>
      <w:pPr>
        <w:spacing w:before="75" w:after="0"/>
      </w:pPr>
      <w:r>
        <w:rPr/>
        <w:t xml:space="preserve">第一节 青花瓷行业企业问题总结</w:t>
      </w:r>
    </w:p>
    <w:p>
      <w:pPr>
        <w:spacing w:before="75" w:after="0"/>
      </w:pPr>
      <w:r>
        <w:rPr/>
        <w:t xml:space="preserve">第二节 青花瓷企业应对策略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青花瓷市场的重点客户战略实施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青花瓷项目投资建议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图表：国内外青花瓷市场需求情况</w:t>
      </w:r>
    </w:p>
    <w:p>
      <w:pPr>
        <w:spacing w:before="75" w:after="0"/>
      </w:pPr>
      <w:r>
        <w:rPr/>
        <w:t xml:space="preserve">图表：2021-2026年中国青花瓷行业市场规模及增速</w:t>
      </w:r>
    </w:p>
    <w:p>
      <w:pPr>
        <w:spacing w:before="75" w:after="0"/>
      </w:pPr>
      <w:r>
        <w:rPr/>
        <w:t xml:space="preserve">图表：2026-2031年中国青花瓷行业市场规模及增速预测</w:t>
      </w:r>
    </w:p>
    <w:p>
      <w:pPr>
        <w:spacing w:before="75" w:after="0"/>
      </w:pPr>
      <w:r>
        <w:rPr/>
        <w:t xml:space="preserve">图表：2021-2026年青花瓷市场规模及增速</w:t>
      </w:r>
    </w:p>
    <w:p>
      <w:pPr>
        <w:spacing w:before="75" w:after="0"/>
      </w:pPr>
      <w:r>
        <w:rPr/>
        <w:t xml:space="preserve">图表：2026-2031年青花瓷市场规模及增速预测</w:t>
      </w:r>
    </w:p>
    <w:p>
      <w:pPr>
        <w:spacing w:before="75" w:after="0"/>
      </w:pPr>
      <w:r>
        <w:rPr/>
        <w:t xml:space="preserve">图表：2021-2026年青花瓷重点企业市场份额</w:t>
      </w:r>
    </w:p>
    <w:p>
      <w:pPr>
        <w:spacing w:before="75" w:after="0"/>
      </w:pPr>
      <w:r>
        <w:rPr/>
        <w:t xml:space="preserve">图表：2026-2031年青花瓷区域结构</w:t>
      </w:r>
    </w:p>
    <w:p>
      <w:pPr>
        <w:spacing w:before="75" w:after="0"/>
      </w:pPr>
      <w:r>
        <w:rPr/>
        <w:t xml:space="preserve">图表：2026-2031年青花瓷渠道结构</w:t>
      </w:r>
    </w:p>
    <w:p>
      <w:pPr>
        <w:spacing w:before="75" w:after="0"/>
      </w:pPr>
      <w:r>
        <w:rPr/>
        <w:t xml:space="preserve">图表：2021-2026年青花瓷需求总量</w:t>
      </w:r>
    </w:p>
    <w:p>
      <w:pPr>
        <w:spacing w:before="75" w:after="0"/>
      </w:pPr>
      <w:r>
        <w:rPr/>
        <w:t xml:space="preserve">图表：2026-2031年青花瓷需求总量预测</w:t>
      </w:r>
    </w:p>
    <w:p>
      <w:pPr>
        <w:spacing w:before="75" w:after="0"/>
      </w:pPr>
      <w:r>
        <w:rPr/>
        <w:t xml:space="preserve">图表：2021-2026年青花瓷需求集中度</w:t>
      </w:r>
    </w:p>
    <w:p>
      <w:pPr>
        <w:spacing w:before="75" w:after="0"/>
      </w:pPr>
      <w:r>
        <w:rPr/>
        <w:t xml:space="preserve">图表：2021-2026年青花瓷需求增长速度</w:t>
      </w:r>
    </w:p>
    <w:p>
      <w:pPr>
        <w:spacing w:before="75" w:after="0"/>
      </w:pPr>
      <w:r>
        <w:rPr/>
        <w:t xml:space="preserve">图表：2021-2026年青花瓷产值分析</w:t>
      </w:r>
    </w:p>
    <w:p>
      <w:pPr>
        <w:spacing w:before="75" w:after="0"/>
      </w:pPr>
      <w:r>
        <w:rPr/>
        <w:t xml:space="preserve">图表：2021-2026年青花瓷供给增长速度</w:t>
      </w:r>
    </w:p>
    <w:p>
      <w:pPr>
        <w:spacing w:before="75" w:after="0"/>
      </w:pPr>
      <w:r>
        <w:rPr/>
        <w:t xml:space="preserve">图表：2026-2031年青花瓷产值规模预测</w:t>
      </w:r>
    </w:p>
    <w:p>
      <w:pPr>
        <w:spacing w:before="75" w:after="0"/>
      </w:pPr>
      <w:r>
        <w:rPr/>
        <w:t xml:space="preserve">图表：2021-2026年青花瓷市场集中度</w:t>
      </w:r>
    </w:p>
    <w:p>
      <w:pPr>
        <w:spacing w:before="75" w:after="0"/>
      </w:pPr>
      <w:r>
        <w:rPr/>
        <w:t xml:space="preserve">图表：2026-2031年青花瓷企业区域分布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本文地址：https://www.51baogao.cn/baogao/20240612/568011.shtml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12/56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中国青花瓷行业市场发展现状及竞争格局与投资前景研究报告(2026-2031版)</dc:title>
  <dc:description>中国青花瓷行业市场发展现状及竞争格局与投资前景研究报告(2026-2031版)</dc:description>
  <dc:subject>中国青花瓷行业市场发展现状及竞争格局与投资前景研究报告(2026-2031版)</dc:subject>
  <cp:keywords>研究报告</cp:keywords>
  <cp:category>研究报告</cp:category>
  <cp:lastModifiedBy>北京中道泰和信息咨询有限公司</cp:lastModifiedBy>
  <dcterms:created xsi:type="dcterms:W3CDTF">2026-04-01T03:07:31+08:00</dcterms:created>
  <dcterms:modified xsi:type="dcterms:W3CDTF">2026-04-01T03:07:31+08:00</dcterms:modified>
</cp:coreProperties>
</file>

<file path=docProps/custom.xml><?xml version="1.0" encoding="utf-8"?>
<Properties xmlns="http://schemas.openxmlformats.org/officeDocument/2006/custom-properties" xmlns:vt="http://schemas.openxmlformats.org/officeDocument/2006/docPropsVTypes"/>
</file>