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中国喷雾消毒车行业市场发展现状及竞争格局与投资前景研究报告(2026-2031版)</w:t>
      </w:r>
    </w:p>
    <w:p>
      <w:pPr>
        <w:spacing w:after="150"/>
      </w:pPr>
      <w:r>
        <w:rPr>
          <w:b w:val="1"/>
          <w:bCs w:val="1"/>
        </w:rPr>
        <w:t xml:space="preserve">报告简介</w:t>
      </w:r>
    </w:p>
    <w:p>
      <w:pPr>
        <w:spacing w:after="150"/>
      </w:pPr>
      <w:r>
        <w:rPr/>
        <w:t xml:space="preserve">喷雾消毒车是一种专门用于大面积消毒的特种车辆，它通过在车辆上安装储液罐、雾炮等装置，利用高压泵将消毒液雾化后喷洒到空气中或特定物体表面，以达到快速、高效地杀灭病毒、细菌等微生物的目的。在喷洒消毒液的同时，还能起到净化空气的作用，减少空气中的尘埃、PM2.5等颗粒物。</w:t>
      </w:r>
    </w:p>
    <w:p>
      <w:pPr>
        <w:spacing w:after="150"/>
      </w:pPr>
      <w:r>
        <w:rPr/>
        <w:t xml:space="preserve">喷雾消毒车行业的竞争主体包括传统消毒设备制造商、新兴科技企业和外资品牌等。这些企业在技术实力、品牌影响力、市场份额等方面存在一定的差异。在激烈的市场竞争中，技术创新成为企业脱颖而出的关键。具有技术优势的企业能够推出更加高效、智能、环保的喷雾消毒车产品，满足市场需求并赢得客户信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雾消毒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喷雾消毒车市场特征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喷雾消毒车行业发展的\"波特五力模型\"分析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2021-2026年全球喷雾消毒车市场发展环境现状分析</w:t>
      </w:r>
    </w:p>
    <w:p>
      <w:pPr>
        <w:spacing w:before="75" w:after="0"/>
      </w:pPr>
      <w:r>
        <w:rPr/>
        <w:t xml:space="preserve">第一节 喷雾消毒车发展环境分析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二、喷雾消毒车行业相关政策分析</w:t>
      </w:r>
    </w:p>
    <w:p>
      <w:pPr>
        <w:spacing w:before="75" w:after="0"/>
      </w:pPr>
      <w:r>
        <w:rPr/>
        <w:t xml:space="preserve">第四节 喷雾消毒车行业技术环境分析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2021-2026年全球和国内喷雾消毒车市场供需平衡调查分析</w:t>
      </w:r>
    </w:p>
    <w:p>
      <w:pPr>
        <w:spacing w:before="75" w:after="0"/>
      </w:pPr>
      <w:r>
        <w:rPr/>
        <w:t xml:space="preserve">第一节 2021-2026年国际喷雾消毒车市场现状分析</w:t>
      </w:r>
    </w:p>
    <w:p>
      <w:pPr>
        <w:spacing w:before="75" w:after="0"/>
      </w:pPr>
      <w:r>
        <w:rPr/>
        <w:t xml:space="preserve">一、国际喷雾消毒车市场发展历程</w:t>
      </w:r>
    </w:p>
    <w:p>
      <w:pPr>
        <w:spacing w:before="75" w:after="0"/>
      </w:pPr>
      <w:r>
        <w:rPr/>
        <w:t xml:space="preserve">二、国际主要国家喷雾消毒车发展情况分析</w:t>
      </w:r>
    </w:p>
    <w:p>
      <w:pPr>
        <w:spacing w:before="75" w:after="0"/>
      </w:pPr>
      <w:r>
        <w:rPr/>
        <w:t xml:space="preserve">三、国际喷雾消毒车市场发展趋势</w:t>
      </w:r>
    </w:p>
    <w:p>
      <w:pPr>
        <w:spacing w:before="75" w:after="0"/>
      </w:pPr>
      <w:r>
        <w:rPr/>
        <w:t xml:space="preserve">第二节 2021-2026年中国喷雾消毒车市场供需平衡分析</w:t>
      </w:r>
    </w:p>
    <w:p>
      <w:pPr>
        <w:spacing w:before="75" w:after="0"/>
      </w:pPr>
      <w:r>
        <w:rPr/>
        <w:t xml:space="preserve">一、2021-2026年中国喷雾消毒车市场市场规模分析</w:t>
      </w:r>
    </w:p>
    <w:p>
      <w:pPr>
        <w:spacing w:before="75" w:after="0"/>
      </w:pPr>
      <w:r>
        <w:rPr/>
        <w:t xml:space="preserve">二、2021-2026年中国喷雾消毒车市场供给统计分析</w:t>
      </w:r>
    </w:p>
    <w:p>
      <w:pPr>
        <w:spacing w:before="75" w:after="0"/>
      </w:pPr>
      <w:r>
        <w:rPr/>
        <w:t xml:space="preserve">三、2021-2026年中国喷雾消毒车市场需求统计分析</w:t>
      </w:r>
    </w:p>
    <w:p>
      <w:pPr>
        <w:spacing w:before="75" w:after="0"/>
      </w:pPr>
      <w:r>
        <w:rPr/>
        <w:t xml:space="preserve">第三节 2021-2026年影响喷雾消毒车市场供需平衡的因素分析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喷雾消毒车市场发展特点分析</w:t>
      </w:r>
    </w:p>
    <w:p>
      <w:pPr>
        <w:spacing w:before="75" w:after="0"/>
      </w:pPr>
      <w:r>
        <w:rPr/>
        <w:t xml:space="preserve">第一节 喷雾消毒车市场周期性、季节性等特点</w:t>
      </w:r>
    </w:p>
    <w:p>
      <w:pPr>
        <w:spacing w:before="75" w:after="0"/>
      </w:pPr>
      <w:r>
        <w:rPr/>
        <w:t xml:space="preserve">第二节 喷雾消毒车行业壁垒</w:t>
      </w:r>
    </w:p>
    <w:p>
      <w:pPr>
        <w:spacing w:before="75" w:after="0"/>
      </w:pPr>
      <w:r>
        <w:rPr/>
        <w:t xml:space="preserve">一、喷雾消毒车行业进入壁垒</w:t>
      </w:r>
    </w:p>
    <w:p>
      <w:pPr>
        <w:spacing w:before="75" w:after="0"/>
      </w:pPr>
      <w:r>
        <w:rPr/>
        <w:t xml:space="preserve">二、喷雾消毒车行业技术壁垒</w:t>
      </w:r>
    </w:p>
    <w:p>
      <w:pPr>
        <w:spacing w:before="75" w:after="0"/>
      </w:pPr>
      <w:r>
        <w:rPr/>
        <w:t xml:space="preserve">三、喷雾消毒车行业人才壁垒</w:t>
      </w:r>
    </w:p>
    <w:p>
      <w:pPr>
        <w:spacing w:before="75" w:after="0"/>
      </w:pPr>
      <w:r>
        <w:rPr/>
        <w:t xml:space="preserve">四、喷雾消毒车行业政策壁垒</w:t>
      </w:r>
    </w:p>
    <w:p>
      <w:pPr>
        <w:spacing w:before="75" w:after="0"/>
      </w:pPr>
      <w:r>
        <w:rPr/>
        <w:t xml:space="preserve">第三节 喷雾消毒车市场发展swot分析</w:t>
      </w:r>
    </w:p>
    <w:p>
      <w:pPr>
        <w:spacing w:before="75" w:after="0"/>
      </w:pPr>
      <w:r>
        <w:rPr/>
        <w:t xml:space="preserve">一、喷雾消毒车市场发展优势分析</w:t>
      </w:r>
    </w:p>
    <w:p>
      <w:pPr>
        <w:spacing w:before="75" w:after="0"/>
      </w:pPr>
      <w:r>
        <w:rPr/>
        <w:t xml:space="preserve">二、喷雾消毒车市场发展劣势分析</w:t>
      </w:r>
    </w:p>
    <w:p>
      <w:pPr>
        <w:spacing w:before="75" w:after="0"/>
      </w:pPr>
      <w:r>
        <w:rPr/>
        <w:t xml:space="preserve">三、喷雾消毒车市场机遇分析</w:t>
      </w:r>
    </w:p>
    <w:p>
      <w:pPr>
        <w:spacing w:before="75" w:after="0"/>
      </w:pPr>
      <w:r>
        <w:rPr/>
        <w:t xml:space="preserve">四、喷雾消毒车市场威胁分析</w:t>
      </w:r>
    </w:p>
    <w:p>
      <w:pPr>
        <w:spacing w:before="75" w:after="0"/>
      </w:pPr>
      <w:r>
        <w:rPr/>
        <w:t xml:space="preserve">第四节 喷雾消毒车市场竞争程度分析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2021-2026年中国喷雾消毒车市场重点区域运行分析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市下seesa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法美特farmate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华盛中天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富士特植保机械fst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金奥机械ja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graco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emist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guarany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wagner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hako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2021-2026年中国喷雾消毒车市场竞争格局与企业竞争力评价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喷雾消毒车行业营销渠道分析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三、各类渠道对喷雾消毒车行业的影响</w:t>
      </w:r>
    </w:p>
    <w:p>
      <w:pPr>
        <w:spacing w:before="75" w:after="0"/>
      </w:pPr>
      <w:r>
        <w:rPr/>
        <w:t xml:space="preserve">四、主要喷雾消毒车企业渠道策略研究</w:t>
      </w:r>
    </w:p>
    <w:p>
      <w:pPr>
        <w:spacing w:before="75" w:after="0"/>
      </w:pPr>
      <w:r>
        <w:rPr/>
        <w:t xml:space="preserve">第二节 喷雾消毒车行业主要客户群分析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2026-2031年喷雾消毒车市场发展分析预测</w:t>
      </w:r>
    </w:p>
    <w:p>
      <w:pPr>
        <w:spacing w:before="75" w:after="0"/>
      </w:pPr>
      <w:r>
        <w:rPr/>
        <w:t xml:space="preserve">第一节 2026-2031年中国喷雾消毒车市场规模预测</w:t>
      </w:r>
    </w:p>
    <w:p>
      <w:pPr>
        <w:spacing w:before="75" w:after="0"/>
      </w:pPr>
      <w:r>
        <w:rPr/>
        <w:t xml:space="preserve">第二节 2026-2031年中国喷雾消毒车行业产值规模预测</w:t>
      </w:r>
    </w:p>
    <w:p>
      <w:pPr>
        <w:spacing w:before="75" w:after="0"/>
      </w:pPr>
      <w:r>
        <w:rPr/>
        <w:t xml:space="preserve">第三节 2026-2031年中国喷雾消毒车市场需求趋势预测</w:t>
      </w:r>
    </w:p>
    <w:p>
      <w:pPr>
        <w:spacing w:before="75" w:after="0"/>
      </w:pPr>
      <w:r>
        <w:rPr>
          <w:b w:val="1"/>
          <w:bCs w:val="1"/>
        </w:rPr>
        <w:t xml:space="preserve">第十章 喷雾消毒车行业投资前景与投资策略分析</w:t>
      </w:r>
    </w:p>
    <w:p>
      <w:pPr>
        <w:spacing w:before="75" w:after="0"/>
      </w:pPr>
      <w:r>
        <w:rPr/>
        <w:t xml:space="preserve">第一节 喷雾消毒车行业投资价值分析</w:t>
      </w:r>
    </w:p>
    <w:p>
      <w:pPr>
        <w:spacing w:before="75" w:after="0"/>
      </w:pPr>
      <w:r>
        <w:rPr/>
        <w:t xml:space="preserve">一、喷雾消毒车行业发展前景分析</w:t>
      </w:r>
    </w:p>
    <w:p>
      <w:pPr>
        <w:spacing w:before="75" w:after="0"/>
      </w:pPr>
      <w:r>
        <w:rPr/>
        <w:t xml:space="preserve">二、喷雾消毒车行业盈利能力预测</w:t>
      </w:r>
    </w:p>
    <w:p>
      <w:pPr>
        <w:spacing w:before="75" w:after="0"/>
      </w:pPr>
      <w:r>
        <w:rPr/>
        <w:t xml:space="preserve">第二节 喷雾消毒车行业投资风险分析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喷雾消毒车行业投资策略分析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中国喷雾消毒车行业投资风险及对策分析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喷雾消毒车行业投资机会与建议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业内专家对中国喷雾消毒车行业总结及企业重点客户管理建议</w:t>
      </w:r>
    </w:p>
    <w:p>
      <w:pPr>
        <w:spacing w:before="75" w:after="0"/>
      </w:pPr>
      <w:r>
        <w:rPr/>
        <w:t xml:space="preserve">第一节 喷雾消毒车行业企业问题总结</w:t>
      </w:r>
    </w:p>
    <w:p>
      <w:pPr>
        <w:spacing w:before="75" w:after="0"/>
      </w:pPr>
      <w:r>
        <w:rPr/>
        <w:t xml:space="preserve">第二节 喷雾消毒车企业应对策略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喷雾消毒车市场的重点客户战略实施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喷雾消毒车项目投资建议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图表：国内外喷雾消毒车市场需求情况</w:t>
      </w:r>
    </w:p>
    <w:p>
      <w:pPr>
        <w:spacing w:before="75" w:after="0"/>
      </w:pPr>
      <w:r>
        <w:rPr/>
        <w:t xml:space="preserve">图表：2021-2026年中国喷雾消毒车行业市场规模及增速</w:t>
      </w:r>
    </w:p>
    <w:p>
      <w:pPr>
        <w:spacing w:before="75" w:after="0"/>
      </w:pPr>
      <w:r>
        <w:rPr/>
        <w:t xml:space="preserve">图表：2026-2031年中国喷雾消毒车行业市场规模及增速预测</w:t>
      </w:r>
    </w:p>
    <w:p>
      <w:pPr>
        <w:spacing w:before="75" w:after="0"/>
      </w:pPr>
      <w:r>
        <w:rPr/>
        <w:t xml:space="preserve">图表：2021-2026年喷雾消毒车市场规模及增速</w:t>
      </w:r>
    </w:p>
    <w:p>
      <w:pPr>
        <w:spacing w:before="75" w:after="0"/>
      </w:pPr>
      <w:r>
        <w:rPr/>
        <w:t xml:space="preserve">图表：2026-2031年喷雾消毒车市场规模及增速预测</w:t>
      </w:r>
    </w:p>
    <w:p>
      <w:pPr>
        <w:spacing w:before="75" w:after="0"/>
      </w:pPr>
      <w:r>
        <w:rPr/>
        <w:t xml:space="preserve">图表：2021-2026年喷雾消毒车重点企业市场份额</w:t>
      </w:r>
    </w:p>
    <w:p>
      <w:pPr>
        <w:spacing w:before="75" w:after="0"/>
      </w:pPr>
      <w:r>
        <w:rPr/>
        <w:t xml:space="preserve">图表：2026-2031年喷雾消毒车区域结构</w:t>
      </w:r>
    </w:p>
    <w:p>
      <w:pPr>
        <w:spacing w:before="75" w:after="0"/>
      </w:pPr>
      <w:r>
        <w:rPr/>
        <w:t xml:space="preserve">图表：2026-2031年喷雾消毒车渠道结构</w:t>
      </w:r>
    </w:p>
    <w:p>
      <w:pPr>
        <w:spacing w:before="75" w:after="0"/>
      </w:pPr>
      <w:r>
        <w:rPr/>
        <w:t xml:space="preserve">图表：2021-2026年喷雾消毒车需求总量</w:t>
      </w:r>
    </w:p>
    <w:p>
      <w:pPr>
        <w:spacing w:before="75" w:after="0"/>
      </w:pPr>
      <w:r>
        <w:rPr/>
        <w:t xml:space="preserve">图表：2026-2031年喷雾消毒车需求总量预测</w:t>
      </w:r>
    </w:p>
    <w:p>
      <w:pPr>
        <w:spacing w:before="75" w:after="0"/>
      </w:pPr>
      <w:r>
        <w:rPr/>
        <w:t xml:space="preserve">图表：2021-2026年喷雾消毒车需求集中度</w:t>
      </w:r>
    </w:p>
    <w:p>
      <w:pPr>
        <w:spacing w:before="75" w:after="0"/>
      </w:pPr>
      <w:r>
        <w:rPr/>
        <w:t xml:space="preserve">图表：2021-2026年喷雾消毒车需求增长速度</w:t>
      </w:r>
    </w:p>
    <w:p>
      <w:pPr>
        <w:spacing w:before="75" w:after="0"/>
      </w:pPr>
      <w:r>
        <w:rPr/>
        <w:t xml:space="preserve">图表：2021-2026年喷雾消毒车产值分析</w:t>
      </w:r>
    </w:p>
    <w:p>
      <w:pPr>
        <w:spacing w:before="75" w:after="0"/>
      </w:pPr>
      <w:r>
        <w:rPr/>
        <w:t xml:space="preserve">图表：2021-2026年喷雾消毒车供给增长速度</w:t>
      </w:r>
    </w:p>
    <w:p>
      <w:pPr>
        <w:spacing w:before="75" w:after="0"/>
      </w:pPr>
      <w:r>
        <w:rPr/>
        <w:t xml:space="preserve">图表：2026-2031年喷雾消毒车产值规模预测</w:t>
      </w:r>
    </w:p>
    <w:p>
      <w:pPr>
        <w:spacing w:before="75" w:after="0"/>
      </w:pPr>
      <w:r>
        <w:rPr/>
        <w:t xml:space="preserve">图表：2021-2026年喷雾消毒车市场集中度</w:t>
      </w:r>
    </w:p>
    <w:p>
      <w:pPr>
        <w:spacing w:before="75" w:after="0"/>
      </w:pPr>
      <w:r>
        <w:rPr/>
        <w:t xml:space="preserve">图表：2026-2031年喷雾消毒车企业区域分布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中国喷雾消毒车行业市场发展现状及竞争格局与投资前景研究报告(2026-2031版)</dc:title>
  <dc:description>中国喷雾消毒车行业市场发展现状及竞争格局与投资前景研究报告(2026-2031版)</dc:description>
  <dc:subject>中国喷雾消毒车行业市场发展现状及竞争格局与投资前景研究报告(2026-2031版)</dc:subject>
  <cp:keywords>研究报告</cp:keywords>
  <cp:category>研究报告</cp:category>
  <cp:lastModifiedBy>北京中道泰和信息咨询有限公司</cp:lastModifiedBy>
  <dcterms:created xsi:type="dcterms:W3CDTF">2026-03-25T17:33:18+08:00</dcterms:created>
  <dcterms:modified xsi:type="dcterms:W3CDTF">2026-03-25T17:33:18+08:00</dcterms:modified>
</cp:coreProperties>
</file>

<file path=docProps/custom.xml><?xml version="1.0" encoding="utf-8"?>
<Properties xmlns="http://schemas.openxmlformats.org/officeDocument/2006/custom-properties" xmlns:vt="http://schemas.openxmlformats.org/officeDocument/2006/docPropsVTypes"/>
</file>