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中国高氯酸钾行业市场发展现状及发展前景与投资分析研究报告(2026-2031版)</w:t>
      </w:r>
    </w:p>
    <w:p>
      <w:pPr>
        <w:spacing w:after="150"/>
      </w:pPr>
      <w:r>
        <w:rPr>
          <w:b w:val="1"/>
          <w:bCs w:val="1"/>
        </w:rPr>
        <w:t xml:space="preserve">报告简介</w:t>
      </w:r>
    </w:p>
    <w:p>
      <w:pPr>
        <w:spacing w:after="150"/>
      </w:pPr>
      <w:r>
        <w:rPr/>
        <w:t xml:space="preserve">高氯酸钾(Potassium perchlorate)，化学式为KClO₄，是一种无机化合物。它通常以无色或白色结晶性粉末的形式存在，能溶于水，但不溶于乙醚、乙醇等有机溶剂。高氯酸钾在熔点时会分解为氯化钾与氧气，其性质较氯酸钾更为稳定。这种化合物在多个领域有着广泛的应用，如作为发烟剂、引火剂、氧化剂和化学分析试剂等。</w:t>
      </w:r>
    </w:p>
    <w:p>
      <w:pPr>
        <w:spacing w:after="150"/>
      </w:pPr>
      <w:r>
        <w:rPr/>
        <w:t xml:space="preserve">高氯酸钾在医药、烟花爆竹、涂料等多个行业中都有重要应用。在医药领域，它用于制造抗高血压药、抗炎药、解热镇痛药等;在烟花爆竹行业，它是制造烟花爆竹的重要原材料之一;在涂料行业，高氯酸钾可以提高涂料的硬度和耐磨性。随着这些行业的不断发展，对高氯酸钾的需求将持续增长。</w:t>
      </w:r>
    </w:p>
    <w:p>
      <w:pPr>
        <w:spacing w:after="150"/>
      </w:pPr>
      <w:r>
        <w:rPr/>
        <w:t xml:space="preserve">本报告利用中道泰和长期对高氯酸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氯酸钾行业的市场走向和发展趋势。</w:t>
      </w:r>
    </w:p>
    <w:p>
      <w:pPr>
        <w:spacing w:after="150"/>
      </w:pPr>
      <w:r>
        <w:rPr/>
        <w:t xml:space="preserve">报告对中国高氯酸钾行业的内外部环境、行业发展现状、产业链发展状况、市场供需、竞争格局、标杆企业、发展趋势、机会风险、发展策略与投资建议等进行了分析，并重点分析了我国高氯酸钾行业将面临的机遇与挑战。报告将帮助高氯酸钾企业、学术科研单位、投资企业准确了解高氯酸钾行业最新发展动向，及早发现高氯酸钾行业市场的空白点，机会点，增长点和盈利点……准确把握高氯酸钾行业未被满足的市场需求和趋势，有效规避高氯酸钾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2021-2026年中国高氯酸钾行业整体局势发展综述</w:t>
      </w:r>
    </w:p>
    <w:p>
      <w:pPr>
        <w:spacing w:before="75" w:after="0"/>
      </w:pPr>
      <w:r>
        <w:rPr/>
        <w:t xml:space="preserve">第一节 中国高氯酸钾行业发展形势情况</w:t>
      </w:r>
    </w:p>
    <w:p>
      <w:pPr>
        <w:spacing w:before="75" w:after="0"/>
      </w:pPr>
      <w:r>
        <w:rPr/>
        <w:t xml:space="preserve">一、中国高氯酸钾行业发展周期</w:t>
      </w:r>
    </w:p>
    <w:p>
      <w:pPr>
        <w:spacing w:before="75" w:after="0"/>
      </w:pPr>
      <w:r>
        <w:rPr/>
        <w:t xml:space="preserve">二、中国高氯酸钾行业产业链分析</w:t>
      </w:r>
    </w:p>
    <w:p>
      <w:pPr>
        <w:spacing w:before="75" w:after="0"/>
      </w:pPr>
      <w:r>
        <w:rPr/>
        <w:t xml:space="preserve">三、中国高氯酸钾行业发展swotw分析</w:t>
      </w:r>
    </w:p>
    <w:p>
      <w:pPr>
        <w:spacing w:before="75" w:after="0"/>
      </w:pPr>
      <w:r>
        <w:rPr/>
        <w:t xml:space="preserve">第二节 近几年中国高氯酸钾行业运行状况研究</w:t>
      </w:r>
    </w:p>
    <w:p>
      <w:pPr>
        <w:spacing w:before="75" w:after="0"/>
      </w:pPr>
      <w:r>
        <w:rPr/>
        <w:t xml:space="preserve">一、2021-2026年中国高氯酸钾行业产量统计</w:t>
      </w:r>
    </w:p>
    <w:p>
      <w:pPr>
        <w:spacing w:before="75" w:after="0"/>
      </w:pPr>
      <w:r>
        <w:rPr/>
        <w:t xml:space="preserve">二、2021-2026年中国高氯酸钾行业需求量走势</w:t>
      </w:r>
    </w:p>
    <w:p>
      <w:pPr>
        <w:spacing w:before="75" w:after="0"/>
      </w:pPr>
      <w:r>
        <w:rPr/>
        <w:t xml:space="preserve">三、2021-2026年中国高氯酸钾所属行业进出口分析</w:t>
      </w:r>
    </w:p>
    <w:p>
      <w:pPr>
        <w:spacing w:before="75" w:after="0"/>
      </w:pPr>
      <w:r>
        <w:rPr/>
        <w:t xml:space="preserve">四、2021-2026年中国高氯酸钾行业整体供需状况</w:t>
      </w:r>
    </w:p>
    <w:p>
      <w:pPr>
        <w:spacing w:before="75" w:after="0"/>
      </w:pPr>
      <w:r>
        <w:rPr>
          <w:b w:val="1"/>
          <w:bCs w:val="1"/>
        </w:rPr>
        <w:t xml:space="preserve">第二章 2021-2026年当前经济形势对行业发展环境的影响</w:t>
      </w:r>
    </w:p>
    <w:p>
      <w:pPr>
        <w:spacing w:before="75" w:after="0"/>
      </w:pPr>
      <w:r>
        <w:rPr/>
        <w:t xml:space="preserve">第一节 2021-2026年中国高氯酸钾行业经济环境展望</w:t>
      </w:r>
    </w:p>
    <w:p>
      <w:pPr>
        <w:spacing w:before="75" w:after="0"/>
      </w:pPr>
      <w:r>
        <w:rPr/>
        <w:t xml:space="preserve">一、2021-2026年中国国民经济分析</w:t>
      </w:r>
    </w:p>
    <w:p>
      <w:pPr>
        <w:spacing w:before="75" w:after="0"/>
      </w:pPr>
      <w:r>
        <w:rPr/>
        <w:t xml:space="preserve">二、2021-2026年中国固定资产投资情况分析</w:t>
      </w:r>
    </w:p>
    <w:p>
      <w:pPr>
        <w:spacing w:before="75" w:after="0"/>
      </w:pPr>
      <w:r>
        <w:rPr/>
        <w:t xml:space="preserve">三、2021-2026年中国恩格尔系数分析</w:t>
      </w:r>
    </w:p>
    <w:p>
      <w:pPr>
        <w:spacing w:before="75" w:after="0"/>
      </w:pPr>
      <w:r>
        <w:rPr/>
        <w:t xml:space="preserve">四、2026-2031年中国宏观经济发展预测</w:t>
      </w:r>
    </w:p>
    <w:p>
      <w:pPr>
        <w:spacing w:before="75" w:after="0"/>
      </w:pPr>
      <w:r>
        <w:rPr/>
        <w:t xml:space="preserve">第二节 中国高氯酸钾行业社会环境分析</w:t>
      </w:r>
    </w:p>
    <w:p>
      <w:pPr>
        <w:spacing w:before="75" w:after="0"/>
      </w:pPr>
      <w:r>
        <w:rPr/>
        <w:t xml:space="preserve">一、居民消费水平分析</w:t>
      </w:r>
    </w:p>
    <w:p>
      <w:pPr>
        <w:spacing w:before="75" w:after="0"/>
      </w:pPr>
      <w:r>
        <w:rPr/>
        <w:t xml:space="preserve">二、城镇人员从业状况</w:t>
      </w:r>
    </w:p>
    <w:p>
      <w:pPr>
        <w:spacing w:before="75" w:after="0"/>
      </w:pPr>
      <w:r>
        <w:rPr/>
        <w:t xml:space="preserve">第三节 中国高氯酸钾行业政策法规解读</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第四节 中国高氯酸钾行业国际贸易环境研究</w:t>
      </w:r>
    </w:p>
    <w:p>
      <w:pPr>
        <w:spacing w:before="75" w:after="0"/>
      </w:pPr>
      <w:r>
        <w:rPr/>
        <w:t xml:space="preserve">第五节 当前经济形势对行业发展环境的影响</w:t>
      </w:r>
    </w:p>
    <w:p>
      <w:pPr>
        <w:spacing w:before="75" w:after="0"/>
      </w:pPr>
      <w:r>
        <w:rPr>
          <w:b w:val="1"/>
          <w:bCs w:val="1"/>
        </w:rPr>
        <w:t xml:space="preserve">第三章 2021-2026年中国高氯酸钾所属行业数据情报跟踪监测</w:t>
      </w:r>
    </w:p>
    <w:p>
      <w:pPr>
        <w:spacing w:before="75" w:after="0"/>
      </w:pPr>
      <w:r>
        <w:rPr/>
        <w:t xml:space="preserve">第一节 2021-2026年中国高氯酸钾所属行业规模分析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2021-2026年中国高氯酸钾所属行业结构分析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2021-2026年中国高氯酸钾所属行业产值分析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2021-2026年中国高氯酸钾所属行业成本费用分析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2021-2026年中国高氯酸钾所属行业盈利能力分析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第四章 2026-2031年中国高氯酸钾所属行业区域市场需求状况预测</w:t>
      </w:r>
    </w:p>
    <w:p>
      <w:pPr>
        <w:spacing w:before="75" w:after="0"/>
      </w:pPr>
      <w:r>
        <w:rPr/>
        <w:t xml:space="preserve">第一节 2026-2031年华北地区高氯酸钾市场需求状况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第二节 2026-2031年东北地区高氯酸钾市场规模研究</w:t>
      </w:r>
    </w:p>
    <w:p>
      <w:pPr>
        <w:spacing w:before="75" w:after="0"/>
      </w:pPr>
      <w:r>
        <w:rPr/>
        <w:t xml:space="preserve">一、2021-2026年高氯酸钾所属行业发展现状</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第三节 2026-2031年华东地区高氯酸钾所属行业前景展望</w:t>
      </w:r>
    </w:p>
    <w:p>
      <w:pPr>
        <w:spacing w:before="75" w:after="0"/>
      </w:pPr>
      <w:r>
        <w:rPr/>
        <w:t xml:space="preserve">一、2021-2026年高氯酸钾所属行业发展回顾</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第四节 2026-2031年华南地区高氯酸钾市场需求预测</w:t>
      </w:r>
    </w:p>
    <w:p>
      <w:pPr>
        <w:spacing w:before="75" w:after="0"/>
      </w:pPr>
      <w:r>
        <w:rPr/>
        <w:t xml:space="preserve">一、2021-2026年高氯酸钾所属行业发展局势分析</w:t>
      </w:r>
    </w:p>
    <w:p>
      <w:pPr>
        <w:spacing w:before="75" w:after="0"/>
      </w:pPr>
      <w:r>
        <w:rPr/>
        <w:t xml:space="preserve">二、2021-2026年市场规模情况分析</w:t>
      </w:r>
    </w:p>
    <w:p>
      <w:pPr>
        <w:spacing w:before="75" w:after="0"/>
      </w:pPr>
      <w:r>
        <w:rPr/>
        <w:t xml:space="preserve">三、2026-2031年市场需求格局</w:t>
      </w:r>
    </w:p>
    <w:p>
      <w:pPr>
        <w:spacing w:before="75" w:after="0"/>
      </w:pPr>
      <w:r>
        <w:rPr/>
        <w:t xml:space="preserve">四、2026-2031年高氯酸钾所属行业发展前景预测</w:t>
      </w:r>
    </w:p>
    <w:p>
      <w:pPr>
        <w:spacing w:before="75" w:after="0"/>
      </w:pPr>
      <w:r>
        <w:rPr/>
        <w:t xml:space="preserve">第五节 2026-2031年华中地区高氯酸钾所属行业发展潜力分析</w:t>
      </w:r>
    </w:p>
    <w:p>
      <w:pPr>
        <w:spacing w:before="75" w:after="0"/>
      </w:pPr>
      <w:r>
        <w:rPr/>
        <w:t xml:space="preserve">一、2021-2026年高氯酸钾所属行业发展情况</w:t>
      </w:r>
    </w:p>
    <w:p>
      <w:pPr>
        <w:spacing w:before="75" w:after="0"/>
      </w:pPr>
      <w:r>
        <w:rPr/>
        <w:t xml:space="preserve">二、2021-2026年市场规模研究</w:t>
      </w:r>
    </w:p>
    <w:p>
      <w:pPr>
        <w:spacing w:before="75" w:after="0"/>
      </w:pPr>
      <w:r>
        <w:rPr/>
        <w:t xml:space="preserve">三、2026-2031年市场需求情况</w:t>
      </w:r>
    </w:p>
    <w:p>
      <w:pPr>
        <w:spacing w:before="75" w:after="0"/>
      </w:pPr>
      <w:r>
        <w:rPr/>
        <w:t xml:space="preserve">四、2026-2031年高氯酸钾所属行业发展前景预测</w:t>
      </w:r>
    </w:p>
    <w:p>
      <w:pPr>
        <w:spacing w:before="75" w:after="0"/>
      </w:pPr>
      <w:r>
        <w:rPr/>
        <w:t xml:space="preserve">第六节 2026-2031年西南地区高氯酸钾市场规模预测</w:t>
      </w:r>
    </w:p>
    <w:p>
      <w:pPr>
        <w:spacing w:before="75" w:after="0"/>
      </w:pPr>
      <w:r>
        <w:rPr/>
        <w:t xml:space="preserve">一、2021-2026年高氯酸钾所属行业发展形势</w:t>
      </w:r>
    </w:p>
    <w:p>
      <w:pPr>
        <w:spacing w:before="75" w:after="0"/>
      </w:pPr>
      <w:r>
        <w:rPr/>
        <w:t xml:space="preserve">二、2026-2031年市场规模情况</w:t>
      </w:r>
    </w:p>
    <w:p>
      <w:pPr>
        <w:spacing w:before="75" w:after="0"/>
      </w:pPr>
      <w:r>
        <w:rPr/>
        <w:t xml:space="preserve">三、2026-2031年市场需求预测</w:t>
      </w:r>
    </w:p>
    <w:p>
      <w:pPr>
        <w:spacing w:before="75" w:after="0"/>
      </w:pPr>
      <w:r>
        <w:rPr/>
        <w:t xml:space="preserve">四、2026-2031年高氯酸钾所属行业发展前景预测</w:t>
      </w:r>
    </w:p>
    <w:p>
      <w:pPr>
        <w:spacing w:before="75" w:after="0"/>
      </w:pPr>
      <w:r>
        <w:rPr/>
        <w:t xml:space="preserve">第七节 2026-2031年西北地区高氯酸钾所属行业发展预测</w:t>
      </w:r>
    </w:p>
    <w:p>
      <w:pPr>
        <w:spacing w:before="75" w:after="0"/>
      </w:pPr>
      <w:r>
        <w:rPr/>
        <w:t xml:space="preserve">一、2021-2026年高氯酸钾所属行业发展现状分析</w:t>
      </w:r>
    </w:p>
    <w:p>
      <w:pPr>
        <w:spacing w:before="75" w:after="0"/>
      </w:pPr>
      <w:r>
        <w:rPr/>
        <w:t xml:space="preserve">二、2021-2026年市场规模情况分析</w:t>
      </w:r>
    </w:p>
    <w:p>
      <w:pPr>
        <w:spacing w:before="75" w:after="0"/>
      </w:pPr>
      <w:r>
        <w:rPr/>
        <w:t xml:space="preserve">三、2026-2031年高氯酸钾所属行业市场需求状况</w:t>
      </w:r>
    </w:p>
    <w:p>
      <w:pPr>
        <w:spacing w:before="75" w:after="0"/>
      </w:pPr>
      <w:r>
        <w:rPr/>
        <w:t xml:space="preserve">四、2026-2031年高氯酸钾所属行业发展前景预测</w:t>
      </w:r>
    </w:p>
    <w:p>
      <w:pPr>
        <w:spacing w:before="75" w:after="0"/>
      </w:pPr>
      <w:r>
        <w:rPr>
          <w:b w:val="1"/>
          <w:bCs w:val="1"/>
        </w:rPr>
        <w:t xml:space="preserve">第五章 相关产业链分析</w:t>
      </w:r>
    </w:p>
    <w:p>
      <w:pPr>
        <w:spacing w:before="75" w:after="0"/>
      </w:pPr>
      <w:r>
        <w:rPr/>
        <w:t xml:space="preserve">第一节 上游产业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三、上游供应链对高氯酸钾行业发展的影响</w:t>
      </w:r>
    </w:p>
    <w:p>
      <w:pPr>
        <w:spacing w:before="75" w:after="0"/>
      </w:pPr>
      <w:r>
        <w:rPr/>
        <w:t xml:space="preserve">第二节 下游产业</w:t>
      </w:r>
    </w:p>
    <w:p>
      <w:pPr>
        <w:spacing w:before="75" w:after="0"/>
      </w:pPr>
      <w:r>
        <w:rPr/>
        <w:t xml:space="preserve">一、行业发展现状分析</w:t>
      </w:r>
    </w:p>
    <w:p>
      <w:pPr>
        <w:spacing w:before="75" w:after="0"/>
      </w:pPr>
      <w:r>
        <w:rPr/>
        <w:t xml:space="preserve">二、市场供求形势预测</w:t>
      </w:r>
    </w:p>
    <w:p>
      <w:pPr>
        <w:spacing w:before="75" w:after="0"/>
      </w:pPr>
      <w:r>
        <w:rPr/>
        <w:t xml:space="preserve">三、下游供应链对高氯酸钾行业发展的影响</w:t>
      </w:r>
    </w:p>
    <w:p>
      <w:pPr>
        <w:spacing w:before="75" w:after="0"/>
      </w:pPr>
      <w:r>
        <w:rPr>
          <w:b w:val="1"/>
          <w:bCs w:val="1"/>
        </w:rPr>
        <w:t xml:space="preserve">第六章 2021-2026年中国高氯酸钾所属行业成本费用统计分析</w:t>
      </w:r>
    </w:p>
    <w:p>
      <w:pPr>
        <w:spacing w:before="75" w:after="0"/>
      </w:pPr>
      <w:r>
        <w:rPr/>
        <w:t xml:space="preserve">第一节 2021-2026年高氯酸钾所属行业产品销售成本分析</w:t>
      </w:r>
    </w:p>
    <w:p>
      <w:pPr>
        <w:spacing w:before="75" w:after="0"/>
      </w:pPr>
      <w:r>
        <w:rPr/>
        <w:t xml:space="preserve">一、2021-2026年高氯酸钾所属行业销售成本总额分析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2021-2026年高氯酸钾所属行业销售费用分析</w:t>
      </w:r>
    </w:p>
    <w:p>
      <w:pPr>
        <w:spacing w:before="75" w:after="0"/>
      </w:pPr>
      <w:r>
        <w:rPr/>
        <w:t xml:space="preserve">一、2021-2026年高氯酸钾所属行业销售费用总额分析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2021-2026年高氯酸钾所属行业管理费用分析</w:t>
      </w:r>
    </w:p>
    <w:p>
      <w:pPr>
        <w:spacing w:before="75" w:after="0"/>
      </w:pPr>
      <w:r>
        <w:rPr/>
        <w:t xml:space="preserve">一、2021-2026年高氯酸钾所属行业管理费用总额分析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2021-2026年高氯酸钾所属行业财务费用分析</w:t>
      </w:r>
    </w:p>
    <w:p>
      <w:pPr>
        <w:spacing w:before="75" w:after="0"/>
      </w:pPr>
      <w:r>
        <w:rPr/>
        <w:t xml:space="preserve">一、2021-2026年高氯酸钾所属行业财务费用总额分析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第七章 中国高氯酸钾产业市场营销策略竞争深度研究</w:t>
      </w:r>
    </w:p>
    <w:p>
      <w:pPr>
        <w:spacing w:before="75" w:after="0"/>
      </w:pPr>
      <w:r>
        <w:rPr/>
        <w:t xml:space="preserve">第一节 不同规模企业市场营销策略竞争分析</w:t>
      </w:r>
    </w:p>
    <w:p>
      <w:pPr>
        <w:spacing w:before="75" w:after="0"/>
      </w:pPr>
      <w:r>
        <w:rPr/>
        <w:t xml:space="preserve">一、不同规模企业市场产品策略</w:t>
      </w:r>
    </w:p>
    <w:p>
      <w:pPr>
        <w:spacing w:before="75" w:after="0"/>
      </w:pPr>
      <w:r>
        <w:rPr/>
        <w:t xml:space="preserve">二、不同规模企业市场渠道策略</w:t>
      </w:r>
    </w:p>
    <w:p>
      <w:pPr>
        <w:spacing w:before="75" w:after="0"/>
      </w:pPr>
      <w:r>
        <w:rPr/>
        <w:t xml:space="preserve">三、不同规模企业市场价格策略</w:t>
      </w:r>
    </w:p>
    <w:p>
      <w:pPr>
        <w:spacing w:before="75" w:after="0"/>
      </w:pPr>
      <w:r>
        <w:rPr/>
        <w:t xml:space="preserve">四、不同规模企业广告媒体策略</w:t>
      </w:r>
    </w:p>
    <w:p>
      <w:pPr>
        <w:spacing w:before="75" w:after="0"/>
      </w:pPr>
      <w:r>
        <w:rPr/>
        <w:t xml:space="preserve">五、不同规模企业客户服务策略</w:t>
      </w:r>
    </w:p>
    <w:p>
      <w:pPr>
        <w:spacing w:before="75" w:after="0"/>
      </w:pPr>
      <w:r>
        <w:rPr/>
        <w:t xml:space="preserve">第二节 不同所有制企业市场营销策略竞争分析</w:t>
      </w:r>
    </w:p>
    <w:p>
      <w:pPr>
        <w:spacing w:before="75" w:after="0"/>
      </w:pPr>
      <w:r>
        <w:rPr/>
        <w:t xml:space="preserve">一、不同所有制企业市场产品策略</w:t>
      </w:r>
    </w:p>
    <w:p>
      <w:pPr>
        <w:spacing w:before="75" w:after="0"/>
      </w:pPr>
      <w:r>
        <w:rPr/>
        <w:t xml:space="preserve">二、不同所有制企业市场渠道策略</w:t>
      </w:r>
    </w:p>
    <w:p>
      <w:pPr>
        <w:spacing w:before="75" w:after="0"/>
      </w:pPr>
      <w:r>
        <w:rPr/>
        <w:t xml:space="preserve">三、不同所有制企业市场价格策略</w:t>
      </w:r>
    </w:p>
    <w:p>
      <w:pPr>
        <w:spacing w:before="75" w:after="0"/>
      </w:pPr>
      <w:r>
        <w:rPr/>
        <w:t xml:space="preserve">四、不同所有制企业广告媒体策略</w:t>
      </w:r>
    </w:p>
    <w:p>
      <w:pPr>
        <w:spacing w:before="75" w:after="0"/>
      </w:pPr>
      <w:r>
        <w:rPr/>
        <w:t xml:space="preserve">五、不同所有制企业客户服务策略</w:t>
      </w:r>
    </w:p>
    <w:p>
      <w:pPr>
        <w:spacing w:before="75" w:after="0"/>
      </w:pPr>
      <w:r>
        <w:rPr/>
        <w:t xml:space="preserve">第三节 不同规模企业/所有制企业市场营销策略专家观点</w:t>
      </w:r>
    </w:p>
    <w:p>
      <w:pPr>
        <w:spacing w:before="75" w:after="0"/>
      </w:pPr>
      <w:r>
        <w:rPr>
          <w:b w:val="1"/>
          <w:bCs w:val="1"/>
        </w:rPr>
        <w:t xml:space="preserve">第八章 2021-2026年中国高氯酸钾行业营销策略和销售渠道考察</w:t>
      </w:r>
    </w:p>
    <w:p>
      <w:pPr>
        <w:spacing w:before="75" w:after="0"/>
      </w:pPr>
      <w:r>
        <w:rPr/>
        <w:t xml:space="preserve">第一节 中国高氯酸钾行业目前主要营销渠道分析</w:t>
      </w:r>
    </w:p>
    <w:p>
      <w:pPr>
        <w:spacing w:before="75" w:after="0"/>
      </w:pPr>
      <w:r>
        <w:rPr/>
        <w:t xml:space="preserve">第二节 中国高氯酸钾行业重点企业营销策略</w:t>
      </w:r>
    </w:p>
    <w:p>
      <w:pPr>
        <w:spacing w:before="75" w:after="0"/>
      </w:pPr>
      <w:r>
        <w:rPr/>
        <w:t xml:space="preserve">第三节 中国高氯酸钾行业产品营销策略建议</w:t>
      </w:r>
    </w:p>
    <w:p>
      <w:pPr>
        <w:spacing w:before="75" w:after="0"/>
      </w:pPr>
      <w:r>
        <w:rPr/>
        <w:t xml:space="preserve">第四节 中国高氯酸钾行业营销渠道变革专家研究</w:t>
      </w:r>
    </w:p>
    <w:p>
      <w:pPr>
        <w:spacing w:before="75" w:after="0"/>
      </w:pPr>
      <w:r>
        <w:rPr/>
        <w:t xml:space="preserve">一、高氯酸钾行业营销渠道新理念</w:t>
      </w:r>
    </w:p>
    <w:p>
      <w:pPr>
        <w:spacing w:before="75" w:after="0"/>
      </w:pPr>
      <w:r>
        <w:rPr/>
        <w:t xml:space="preserve">二、高氯酸钾行业渠道管理新发展</w:t>
      </w:r>
    </w:p>
    <w:p>
      <w:pPr>
        <w:spacing w:before="75" w:after="0"/>
      </w:pPr>
      <w:r>
        <w:rPr/>
        <w:t xml:space="preserve">三、当前中国中小企业的外部营销环境</w:t>
      </w:r>
    </w:p>
    <w:p>
      <w:pPr>
        <w:spacing w:before="75" w:after="0"/>
      </w:pPr>
      <w:r>
        <w:rPr/>
        <w:t xml:space="preserve">四、中小企业营销渠道存在的问题和不足</w:t>
      </w:r>
    </w:p>
    <w:p>
      <w:pPr>
        <w:spacing w:before="75" w:after="0"/>
      </w:pPr>
      <w:r>
        <w:rPr/>
        <w:t xml:space="preserve">第五节 中国高氯酸钾行业营销渠道发展趋势点评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第九章 2021-2026年中国高氯酸钾行业需求用户分析</w:t>
      </w:r>
    </w:p>
    <w:p>
      <w:pPr>
        <w:spacing w:before="75" w:after="0"/>
      </w:pPr>
      <w:r>
        <w:rPr/>
        <w:t xml:space="preserve">第一节 2021-2026年高氯酸钾行业用户认知程度分析</w:t>
      </w:r>
    </w:p>
    <w:p>
      <w:pPr>
        <w:spacing w:before="75" w:after="0"/>
      </w:pPr>
      <w:r>
        <w:rPr/>
        <w:t xml:space="preserve">第二节 2021-2026年中国高氯酸钾行业用户需求特点</w:t>
      </w:r>
    </w:p>
    <w:p>
      <w:pPr>
        <w:spacing w:before="75" w:after="0"/>
      </w:pPr>
      <w:r>
        <w:rPr/>
        <w:t xml:space="preserve">第三节 2021-2026年中国高氯酸钾行业用户关注因素分析</w:t>
      </w:r>
    </w:p>
    <w:p>
      <w:pPr>
        <w:spacing w:before="75" w:after="0"/>
      </w:pPr>
      <w:r>
        <w:rPr/>
        <w:t xml:space="preserve">第四节 2021-2026年高氯酸钾行业其它用户特征分析</w:t>
      </w:r>
    </w:p>
    <w:p>
      <w:pPr>
        <w:spacing w:before="75" w:after="0"/>
      </w:pPr>
      <w:r>
        <w:rPr>
          <w:b w:val="1"/>
          <w:bCs w:val="1"/>
        </w:rPr>
        <w:t xml:space="preserve">第十章 2021-2026年中国高氯酸钾行业整体竞争格局形势剖析</w:t>
      </w:r>
    </w:p>
    <w:p>
      <w:pPr>
        <w:spacing w:before="75" w:after="0"/>
      </w:pPr>
      <w:r>
        <w:rPr/>
        <w:t xml:space="preserve">第一节 2021-2026年中国高氯酸钾行业集中度分析</w:t>
      </w:r>
    </w:p>
    <w:p>
      <w:pPr>
        <w:spacing w:before="75" w:after="0"/>
      </w:pPr>
      <w:r>
        <w:rPr/>
        <w:t xml:space="preserve">一、行业集中度分析</w:t>
      </w:r>
    </w:p>
    <w:p>
      <w:pPr>
        <w:spacing w:before="75" w:after="0"/>
      </w:pPr>
      <w:r>
        <w:rPr/>
        <w:t xml:space="preserve">二、不同所有制企业市场份额调查</w:t>
      </w:r>
    </w:p>
    <w:p>
      <w:pPr>
        <w:spacing w:before="75" w:after="0"/>
      </w:pPr>
      <w:r>
        <w:rPr/>
        <w:t xml:space="preserve">三、不同规模企业市场份额调查</w:t>
      </w:r>
    </w:p>
    <w:p>
      <w:pPr>
        <w:spacing w:before="75" w:after="0"/>
      </w:pPr>
      <w:r>
        <w:rPr/>
        <w:t xml:space="preserve">四、不同类型市场主要企业分析</w:t>
      </w:r>
    </w:p>
    <w:p>
      <w:pPr>
        <w:spacing w:before="75" w:after="0"/>
      </w:pPr>
      <w:r>
        <w:rPr/>
        <w:t xml:space="preserve">第二节 2021-2026年中国区域竞争格局深度剖析</w:t>
      </w:r>
    </w:p>
    <w:p>
      <w:pPr>
        <w:spacing w:before="75" w:after="0"/>
      </w:pPr>
      <w:r>
        <w:rPr/>
        <w:t xml:space="preserve">一、主要生产区域</w:t>
      </w:r>
    </w:p>
    <w:p>
      <w:pPr>
        <w:spacing w:before="75" w:after="0"/>
      </w:pPr>
      <w:r>
        <w:rPr/>
        <w:t xml:space="preserve">二、主要消费区域</w:t>
      </w:r>
    </w:p>
    <w:p>
      <w:pPr>
        <w:spacing w:before="75" w:after="0"/>
      </w:pPr>
      <w:r>
        <w:rPr/>
        <w:t xml:space="preserve">三、主要产销区市场对接分析</w:t>
      </w:r>
    </w:p>
    <w:p>
      <w:pPr>
        <w:spacing w:before="75" w:after="0"/>
      </w:pPr>
      <w:r>
        <w:rPr/>
        <w:t xml:space="preserve">第三节 2021-2026年中国高氯酸钾行业与替代品行业市场占有率分析</w:t>
      </w:r>
    </w:p>
    <w:p>
      <w:pPr>
        <w:spacing w:before="75" w:after="0"/>
      </w:pPr>
      <w:r>
        <w:rPr/>
        <w:t xml:space="preserve">第四节 2026-2031年中国高氯酸钾行业市场竞争趋势预测</w:t>
      </w:r>
    </w:p>
    <w:p>
      <w:pPr>
        <w:spacing w:before="75" w:after="0"/>
      </w:pPr>
      <w:r>
        <w:rPr>
          <w:b w:val="1"/>
          <w:bCs w:val="1"/>
        </w:rPr>
        <w:t xml:space="preserve">第十一章 2021-2026年中国高氯酸钾企业竞争力指标分析</w:t>
      </w:r>
    </w:p>
    <w:p>
      <w:pPr>
        <w:spacing w:before="75" w:after="0"/>
      </w:pPr>
      <w:r>
        <w:rPr/>
        <w:t xml:space="preserve">第一节 湖北鑫润德化工有限公司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成都博瑞特化学技术有限公司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桂东县节光化工有限公司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南京化学试剂股份有限公司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第十二章 2026-2031年中国高氯酸钾行业市场盈利预测与投资潜力</w:t>
      </w:r>
    </w:p>
    <w:p>
      <w:pPr>
        <w:spacing w:before="75" w:after="0"/>
      </w:pPr>
      <w:r>
        <w:rPr/>
        <w:t xml:space="preserve">第一节 2026-2031年中国高氯酸钾行业重点企业投资行为研究</w:t>
      </w:r>
    </w:p>
    <w:p>
      <w:pPr>
        <w:spacing w:before="75" w:after="0"/>
      </w:pPr>
      <w:r>
        <w:rPr/>
        <w:t xml:space="preserve">第二节 2026-2031年中国高氯酸钾行业市场规模预测</w:t>
      </w:r>
    </w:p>
    <w:p>
      <w:pPr>
        <w:spacing w:before="75" w:after="0"/>
      </w:pPr>
      <w:r>
        <w:rPr/>
        <w:t xml:space="preserve">第三节 2026-2031年中国高氯酸钾行业盈利水平分析</w:t>
      </w:r>
    </w:p>
    <w:p>
      <w:pPr>
        <w:spacing w:before="75" w:after="0"/>
      </w:pPr>
      <w:r>
        <w:rPr/>
        <w:t xml:space="preserve">第四节 2026-2031年中国高氯酸钾投资机会分析</w:t>
      </w:r>
    </w:p>
    <w:p>
      <w:pPr>
        <w:spacing w:before="75" w:after="0"/>
      </w:pPr>
      <w:r>
        <w:rPr/>
        <w:t xml:space="preserve">一、细分市场机会</w:t>
      </w:r>
    </w:p>
    <w:p>
      <w:pPr>
        <w:spacing w:before="75" w:after="0"/>
      </w:pPr>
      <w:r>
        <w:rPr/>
        <w:t xml:space="preserve">二、新进入者投资机会</w:t>
      </w:r>
    </w:p>
    <w:p>
      <w:pPr>
        <w:spacing w:before="75" w:after="0"/>
      </w:pPr>
      <w:r>
        <w:rPr/>
        <w:t xml:space="preserve">三、产业链投资机会</w:t>
      </w:r>
    </w:p>
    <w:p>
      <w:pPr>
        <w:spacing w:before="75" w:after="0"/>
      </w:pPr>
      <w:r>
        <w:rPr/>
        <w:t xml:space="preserve">第五节 2026-2031年中国高氯酸钾总体机会专家评价</w:t>
      </w:r>
    </w:p>
    <w:p>
      <w:pPr>
        <w:spacing w:before="75" w:after="0"/>
      </w:pPr>
      <w:r>
        <w:rPr>
          <w:b w:val="1"/>
          <w:bCs w:val="1"/>
        </w:rPr>
        <w:t xml:space="preserve">第十三章 2026-2031年中国高氯酸钾行业前景展望及对策分析</w:t>
      </w:r>
    </w:p>
    <w:p>
      <w:pPr>
        <w:spacing w:before="75" w:after="0"/>
      </w:pPr>
      <w:r>
        <w:rPr/>
        <w:t xml:space="preserve">第一节 2026-2031年中国高氯酸钾行业发展前景展望</w:t>
      </w:r>
    </w:p>
    <w:p>
      <w:pPr>
        <w:spacing w:before="75" w:after="0"/>
      </w:pPr>
      <w:r>
        <w:rPr/>
        <w:t xml:space="preserve">一、高氯酸钾行业市场发展前景分析</w:t>
      </w:r>
    </w:p>
    <w:p>
      <w:pPr>
        <w:spacing w:before="75" w:after="0"/>
      </w:pPr>
      <w:r>
        <w:rPr/>
        <w:t xml:space="preserve">二、高氯酸钾行业市场蕴藏的商机探讨</w:t>
      </w:r>
    </w:p>
    <w:p>
      <w:pPr>
        <w:spacing w:before="75" w:after="0"/>
      </w:pPr>
      <w:r>
        <w:rPr/>
        <w:t xml:space="preserve">三、高氯酸钾行业“十四五”规划解读</w:t>
      </w:r>
    </w:p>
    <w:p>
      <w:pPr>
        <w:spacing w:before="75" w:after="0"/>
      </w:pPr>
      <w:r>
        <w:rPr/>
        <w:t xml:space="preserve">第二节 2026-2031年中国行业发展对策研究</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第十四章 2026-2031年中国高氯酸钾产业未来发展预测及投资风险</w:t>
      </w:r>
    </w:p>
    <w:p>
      <w:pPr>
        <w:spacing w:before="75" w:after="0"/>
      </w:pPr>
      <w:r>
        <w:rPr/>
        <w:t xml:space="preserve">第一节 当前行业存在的问题解决</w:t>
      </w:r>
    </w:p>
    <w:p>
      <w:pPr>
        <w:spacing w:before="75" w:after="0"/>
      </w:pPr>
      <w:r>
        <w:rPr/>
        <w:t xml:space="preserve">第二节 中国高氯酸钾行业发展预测与投资前景</w:t>
      </w:r>
    </w:p>
    <w:p>
      <w:pPr>
        <w:spacing w:before="75" w:after="0"/>
      </w:pPr>
      <w:r>
        <w:rPr/>
        <w:t xml:space="preserve">第三节 中国高氯酸钾产业投资风险</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四、财务风险</w:t>
      </w:r>
    </w:p>
    <w:p>
      <w:pPr>
        <w:spacing w:before="75" w:after="0"/>
      </w:pPr>
      <w:r>
        <w:rPr/>
        <w:t xml:space="preserve">五、经营管理风险</w:t>
      </w:r>
    </w:p>
    <w:p>
      <w:pPr>
        <w:spacing w:before="75" w:after="0"/>
      </w:pPr>
      <w:r>
        <w:rPr/>
        <w:t xml:space="preserve">第四节 当前经济不景气环境下高氯酸钾企业防范措施及策略</w:t>
      </w:r>
    </w:p>
    <w:p>
      <w:pPr>
        <w:spacing w:before="75" w:after="0"/>
      </w:pPr>
      <w:r>
        <w:rPr>
          <w:b w:val="1"/>
          <w:bCs w:val="1"/>
        </w:rPr>
        <w:t xml:space="preserve">第十五章 2026-2031年中国高氯酸钾行业投资风险策略探讨</w:t>
      </w:r>
    </w:p>
    <w:p>
      <w:pPr>
        <w:spacing w:before="75" w:after="0"/>
      </w:pPr>
      <w:r>
        <w:rPr/>
        <w:t xml:space="preserve">第一节 产品定位与定价</w:t>
      </w:r>
    </w:p>
    <w:p>
      <w:pPr>
        <w:spacing w:before="75" w:after="0"/>
      </w:pPr>
      <w:r>
        <w:rPr/>
        <w:t xml:space="preserve">第二节 成本控制建议</w:t>
      </w:r>
    </w:p>
    <w:p>
      <w:pPr>
        <w:spacing w:before="75" w:after="0"/>
      </w:pPr>
      <w:r>
        <w:rPr/>
        <w:t xml:space="preserve">第三节 技术创新研究</w:t>
      </w:r>
    </w:p>
    <w:p>
      <w:pPr>
        <w:spacing w:before="75" w:after="0"/>
      </w:pPr>
      <w:r>
        <w:rPr/>
        <w:t xml:space="preserve">第四节 投资策略解析</w:t>
      </w:r>
    </w:p>
    <w:p>
      <w:pPr>
        <w:spacing w:before="75" w:after="0"/>
      </w:pPr>
      <w:r>
        <w:rPr/>
        <w:t xml:space="preserve">第五节 如何应对当前经济形势</w:t>
      </w:r>
    </w:p>
    <w:p>
      <w:pPr>
        <w:spacing w:before="75" w:after="0"/>
      </w:pPr>
      <w:r>
        <w:rPr>
          <w:b w:val="1"/>
          <w:bCs w:val="1"/>
        </w:rPr>
        <w:t xml:space="preserve">第十六章 项目投资可行性及注意事项</w:t>
      </w:r>
    </w:p>
    <w:p>
      <w:pPr>
        <w:spacing w:before="75" w:after="0"/>
      </w:pPr>
      <w:r>
        <w:rPr/>
        <w:t xml:space="preserve">第一节 2026-2031年中国高氯酸钾行业投资可行性分析</w:t>
      </w:r>
    </w:p>
    <w:p>
      <w:pPr>
        <w:spacing w:before="75" w:after="0"/>
      </w:pPr>
      <w:r>
        <w:rPr/>
        <w:t xml:space="preserve">一、行业活力系数比较及分析</w:t>
      </w:r>
    </w:p>
    <w:p>
      <w:pPr>
        <w:spacing w:before="75" w:after="0"/>
      </w:pPr>
      <w:r>
        <w:rPr/>
        <w:t xml:space="preserve">二、行业投资收益率比较及分析</w:t>
      </w:r>
    </w:p>
    <w:p>
      <w:pPr>
        <w:spacing w:before="75" w:after="0"/>
      </w:pPr>
      <w:r>
        <w:rPr/>
        <w:t xml:space="preserve">三、高氯酸钾行业投资效益分析</w:t>
      </w:r>
    </w:p>
    <w:p>
      <w:pPr>
        <w:spacing w:before="75" w:after="0"/>
      </w:pPr>
      <w:r>
        <w:rPr/>
        <w:t xml:space="preserve">第二节 中国高氯酸钾行业投资环境考察</w:t>
      </w:r>
    </w:p>
    <w:p>
      <w:pPr>
        <w:spacing w:before="75" w:after="0"/>
      </w:pPr>
      <w:r>
        <w:rPr/>
        <w:t xml:space="preserve">一、经济因素</w:t>
      </w:r>
    </w:p>
    <w:p>
      <w:pPr>
        <w:spacing w:before="75" w:after="0"/>
      </w:pPr>
      <w:r>
        <w:rPr/>
        <w:t xml:space="preserve">二、政策因素</w:t>
      </w:r>
    </w:p>
    <w:p>
      <w:pPr>
        <w:spacing w:before="75" w:after="0"/>
      </w:pPr>
      <w:r>
        <w:rPr/>
        <w:t xml:space="preserve">三、人口因素</w:t>
      </w:r>
    </w:p>
    <w:p>
      <w:pPr>
        <w:spacing w:before="75" w:after="0"/>
      </w:pPr>
      <w:r>
        <w:rPr/>
        <w:t xml:space="preserve">四、社会发展因素</w:t>
      </w:r>
    </w:p>
    <w:p>
      <w:pPr>
        <w:spacing w:before="75" w:after="0"/>
      </w:pPr>
      <w:r>
        <w:rPr/>
        <w:t xml:space="preserve">第三节 中国高氯酸钾行业投资风险控制策略</w:t>
      </w:r>
    </w:p>
    <w:p>
      <w:pPr>
        <w:spacing w:before="75" w:after="0"/>
      </w:pPr>
      <w:r>
        <w:rPr/>
        <w:t xml:space="preserve">一、行业投资风险控制及策略研究</w:t>
      </w:r>
    </w:p>
    <w:p>
      <w:pPr>
        <w:spacing w:before="75" w:after="0"/>
      </w:pPr>
      <w:r>
        <w:rPr/>
        <w:t xml:space="preserve">二、建立健全投资风险预警机制</w:t>
      </w:r>
    </w:p>
    <w:p>
      <w:pPr>
        <w:spacing w:before="75" w:after="0"/>
      </w:pPr>
      <w:r>
        <w:rPr/>
        <w:t xml:space="preserve">三、建立完善的质量管理体系</w:t>
      </w:r>
    </w:p>
    <w:p>
      <w:pPr>
        <w:spacing w:before="75" w:after="0"/>
      </w:pPr>
      <w:r>
        <w:rPr/>
        <w:t xml:space="preserve">四、建立健全企业内控机制</w:t>
      </w:r>
    </w:p>
    <w:p>
      <w:pPr>
        <w:spacing w:before="75" w:after="0"/>
      </w:pPr>
      <w:r>
        <w:rPr/>
        <w:t xml:space="preserve">第四节 高氯酸钾行业技术应用注意事项</w:t>
      </w:r>
    </w:p>
    <w:p>
      <w:pPr>
        <w:spacing w:before="75" w:after="0"/>
      </w:pPr>
      <w:r>
        <w:rPr/>
        <w:t xml:space="preserve">第五节 高氯酸钾行业项目投资注意事项</w:t>
      </w:r>
    </w:p>
    <w:p>
      <w:pPr>
        <w:spacing w:before="75" w:after="0"/>
      </w:pPr>
      <w:r>
        <w:rPr/>
        <w:t xml:space="preserve">一、注意选择好项目实施团队</w:t>
      </w:r>
    </w:p>
    <w:p>
      <w:pPr>
        <w:spacing w:before="75" w:after="0"/>
      </w:pPr>
      <w:r>
        <w:rPr/>
        <w:t xml:space="preserve">二、注意对项目的前期分析</w:t>
      </w:r>
    </w:p>
    <w:p>
      <w:pPr>
        <w:spacing w:before="75" w:after="0"/>
      </w:pPr>
      <w:r>
        <w:rPr/>
        <w:t xml:space="preserve">三、注意与企业现有产业相衔接</w:t>
      </w:r>
    </w:p>
    <w:p>
      <w:pPr>
        <w:spacing w:before="75" w:after="0"/>
      </w:pPr>
      <w:r>
        <w:rPr/>
        <w:t xml:space="preserve">四、注意与所在地区产业相连接</w:t>
      </w:r>
    </w:p>
    <w:p>
      <w:pPr>
        <w:spacing w:before="75" w:after="0"/>
      </w:pPr>
      <w:r>
        <w:rPr/>
        <w:t xml:space="preserve">五、注意与现有营销体系相连接</w:t>
      </w:r>
    </w:p>
    <w:p>
      <w:pPr>
        <w:spacing w:before="75" w:after="0"/>
      </w:pPr>
      <w:r>
        <w:rPr/>
        <w:t xml:space="preserve">六、注意对项目投资总额的控制</w:t>
      </w:r>
    </w:p>
    <w:p>
      <w:pPr>
        <w:spacing w:before="75" w:after="0"/>
      </w:pPr>
      <w:r>
        <w:rPr/>
        <w:t xml:space="preserve">第六节 高氯酸钾行业生产开发注意事项</w:t>
      </w:r>
    </w:p>
    <w:p>
      <w:pPr>
        <w:spacing w:before="75" w:after="0"/>
      </w:pPr>
      <w:r>
        <w:rPr/>
        <w:t xml:space="preserve">一、战线统一</w:t>
      </w:r>
    </w:p>
    <w:p>
      <w:pPr>
        <w:spacing w:before="75" w:after="0"/>
      </w:pPr>
      <w:r>
        <w:rPr/>
        <w:t xml:space="preserve">二、开发新产品要差异化，拥有个性</w:t>
      </w:r>
    </w:p>
    <w:p>
      <w:pPr>
        <w:spacing w:before="75" w:after="0"/>
      </w:pPr>
      <w:r>
        <w:rPr/>
        <w:t xml:space="preserve">三、注重生产现场管理，精益化生产</w:t>
      </w:r>
    </w:p>
    <w:p>
      <w:pPr>
        <w:spacing w:before="75" w:after="0"/>
      </w:pPr>
      <w:r>
        <w:rPr/>
        <w:t xml:space="preserve">第七节 高氯酸钾行业销售注意事项</w:t>
      </w:r>
    </w:p>
    <w:p>
      <w:pPr>
        <w:spacing w:before="75" w:after="0"/>
      </w:pPr>
      <w:r>
        <w:rPr>
          <w:b w:val="1"/>
          <w:bCs w:val="1"/>
        </w:rPr>
        <w:t xml:space="preserve">图表目录：</w:t>
      </w:r>
    </w:p>
    <w:p>
      <w:pPr>
        <w:spacing w:before="75" w:after="0"/>
      </w:pPr>
      <w:r>
        <w:rPr/>
        <w:t xml:space="preserve">图表：2021-2026年中国高氯酸钾产量变化走势图</w:t>
      </w:r>
    </w:p>
    <w:p>
      <w:pPr>
        <w:spacing w:before="75" w:after="0"/>
      </w:pPr>
      <w:r>
        <w:rPr/>
        <w:t xml:space="preserve">图表：2021-2026年中国高氯酸钾重点省市产量对比图</w:t>
      </w:r>
    </w:p>
    <w:p>
      <w:pPr>
        <w:spacing w:before="75" w:after="0"/>
      </w:pPr>
      <w:r>
        <w:rPr/>
        <w:t xml:space="preserve">图表：2021-2026年中国高氯酸钾产量同期对比图</w:t>
      </w:r>
    </w:p>
    <w:p>
      <w:pPr>
        <w:spacing w:before="75" w:after="0"/>
      </w:pPr>
      <w:r>
        <w:rPr/>
        <w:t xml:space="preserve">图表：2021-2026年中国高氯酸钾产量前5位省市对比图</w:t>
      </w:r>
    </w:p>
    <w:p>
      <w:pPr>
        <w:spacing w:before="75" w:after="0"/>
      </w:pPr>
      <w:r>
        <w:rPr/>
        <w:t xml:space="preserve">图表：2021-2026年中国高氯酸钾前5位省市产量比例图</w:t>
      </w:r>
    </w:p>
    <w:p>
      <w:pPr>
        <w:spacing w:before="75" w:after="0"/>
      </w:pPr>
      <w:r>
        <w:rPr/>
        <w:t xml:space="preserve">图表：2021-2026年中国高氯酸钾重点省市产量及增长率统计表　单位：吨</w:t>
      </w:r>
    </w:p>
    <w:p>
      <w:pPr>
        <w:spacing w:before="75" w:after="0"/>
      </w:pPr>
      <w:r>
        <w:rPr/>
        <w:t xml:space="preserve">图表：2021-2026年中国高氯酸钾产量增长率排名前5位省市对比图　单位：吨</w:t>
      </w:r>
    </w:p>
    <w:p>
      <w:pPr>
        <w:spacing w:before="75" w:after="0"/>
      </w:pPr>
      <w:r>
        <w:rPr/>
        <w:t xml:space="preserve">图表：2021-2026年中国高氯酸钾主要省份产量比重统计表</w:t>
      </w:r>
    </w:p>
    <w:p>
      <w:pPr>
        <w:spacing w:before="75" w:after="0"/>
      </w:pPr>
      <w:r>
        <w:rPr/>
        <w:t xml:space="preserve">图表：2021-2026年中国高氯酸钾市场集中度同期对比图</w:t>
      </w:r>
    </w:p>
    <w:p>
      <w:pPr>
        <w:spacing w:before="75" w:after="0"/>
      </w:pPr>
      <w:r>
        <w:rPr/>
        <w:t xml:space="preserve">图表：2021-2026年中国高氯酸钾需求量走势图</w:t>
      </w:r>
    </w:p>
    <w:p>
      <w:pPr>
        <w:spacing w:before="75" w:after="0"/>
      </w:pPr>
      <w:r>
        <w:rPr/>
        <w:t xml:space="preserve">图表：2021-2026年中国高氯酸钾整体供需走势图</w:t>
      </w:r>
    </w:p>
    <w:p>
      <w:pPr>
        <w:spacing w:before="75" w:after="0"/>
      </w:pPr>
      <w:r>
        <w:rPr/>
        <w:t xml:space="preserve">图表：2021-2026年中国高氯酸钾进出口总额走势图</w:t>
      </w:r>
    </w:p>
    <w:p>
      <w:pPr>
        <w:spacing w:before="75" w:after="0"/>
      </w:pPr>
      <w:r>
        <w:rPr/>
        <w:t xml:space="preserve">图表：2021-2026年中国高氯酸钾进口总额和出口总额走势图</w:t>
      </w:r>
    </w:p>
    <w:p>
      <w:pPr>
        <w:spacing w:before="75" w:after="0"/>
      </w:pPr>
      <w:r>
        <w:rPr/>
        <w:t xml:space="preserve">图表：2021-2026年中国高氯酸钾进口数量统计图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本文地址：https://www.51baogao.cn/baogao/20240812/767110.shtml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2/7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中国高氯酸钾行业市场发展现状及发展前景与投资分析研究报告(2026-2031版)</dc:title>
  <dc:description>中国高氯酸钾行业市场发展现状及发展前景与投资分析研究报告(2026-2031版)</dc:description>
  <dc:subject>中国高氯酸钾行业市场发展现状及发展前景与投资分析研究报告(2026-2031版)</dc:subject>
  <cp:keywords>研究报告</cp:keywords>
  <cp:category>研究报告</cp:category>
  <cp:lastModifiedBy>北京中道泰和信息咨询有限公司</cp:lastModifiedBy>
  <dcterms:created xsi:type="dcterms:W3CDTF">2026-03-25T18:05:22+08:00</dcterms:created>
  <dcterms:modified xsi:type="dcterms:W3CDTF">2026-03-25T18:05:22+08:00</dcterms:modified>
</cp:coreProperties>
</file>

<file path=docProps/custom.xml><?xml version="1.0" encoding="utf-8"?>
<Properties xmlns="http://schemas.openxmlformats.org/officeDocument/2006/custom-properties" xmlns:vt="http://schemas.openxmlformats.org/officeDocument/2006/docPropsVTypes"/>
</file>