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2026-2031年伽玛刀行业发展趋势及投资风险研究报告</w:t>
      </w:r>
    </w:p>
    <w:p>
      <w:pPr>
        <w:spacing w:after="150"/>
      </w:pPr>
      <w:r>
        <w:rPr>
          <w:b w:val="1"/>
          <w:bCs w:val="1"/>
        </w:rPr>
        <w:t xml:space="preserve">报告简介</w:t>
      </w:r>
    </w:p>
    <w:p>
      <w:pPr>
        <w:spacing w:after="150"/>
      </w:pPr>
      <w:r>
        <w:rPr/>
        <w:t xml:space="preserve">伽玛刀，全称伽玛射线立体定向放射治疗系统，是一种融合现代计算机技术、立体定向技术与放射外科技术于一体的高精度治疗设备，并非传统意义上的手术刀。其核心原理基于立体几何定向技术，通过精密计算将多个钴-60放射源产生的伽玛射线束从不同角度聚焦于病灶靶点，形成陡峭的剂量梯度分布——靶点中心区域接受高剂量辐射，而周围正常组织仅接受微量辐射，实现“精准打击”与“低损伤”的平衡。这种聚焦方式类似放大镜聚焦阳光，焦点处能量高度集中，而焦点外辐射强度急剧衰减，因此得名“伽玛刀”。</w:t>
      </w:r>
    </w:p>
    <w:p>
      <w:pPr>
        <w:spacing w:after="150"/>
      </w:pPr>
      <w:r>
        <w:rPr/>
        <w:t xml:space="preserve">作为无创放射治疗技术的代表，伽玛刀无需开颅或切开体表组织，患者治疗时保持清醒状态，通过立体定位头架固定头部，配合CT、MRI等影像技术实现毫米级定位精度(误差常小于0.5毫米)。其治疗过程通过多束伽玛射线三维空间聚焦，在靶区形成高能量治疗区，一次性致死性摧毁病变组织，同时最大限度保护周围健康组织，尤其适用于直径小于3厘米的颅内病变，如脑肿瘤、脑血管畸形及功能性神经疾病等。</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伽玛刀专业研究单位等公布和提供的大量资料。对我国伽玛刀的行业现状、市场各类经营指标的情况、重点企业状况、区域市场发展情况等内容进行详细的阐述和深入的分析，着重对伽玛刀业务的发展进行详尽深入的分析，并根据伽玛刀行业的政策经济发展环境对伽玛刀行业潜在的风险和防范建议进行分析。最后提出研究者对伽玛刀行业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2025年全球伽玛刀行业发展态势分析</w:t>
      </w:r>
    </w:p>
    <w:p>
      <w:pPr>
        <w:spacing w:before="75" w:after="0"/>
      </w:pPr>
      <w:r>
        <w:rPr/>
        <w:t xml:space="preserve">第一节 2025年全球伽玛刀市场发展状况分析</w:t>
      </w:r>
    </w:p>
    <w:p>
      <w:pPr>
        <w:spacing w:before="75" w:after="0"/>
      </w:pPr>
      <w:r>
        <w:rPr/>
        <w:t xml:space="preserve">一、全球伽玛刀行业特点分析</w:t>
      </w:r>
    </w:p>
    <w:p>
      <w:pPr>
        <w:spacing w:before="75" w:after="0"/>
      </w:pPr>
      <w:r>
        <w:rPr/>
        <w:t xml:space="preserve">二、全球伽玛刀市场需求分析</w:t>
      </w:r>
    </w:p>
    <w:p>
      <w:pPr>
        <w:spacing w:before="75" w:after="0"/>
      </w:pPr>
      <w:r>
        <w:rPr/>
        <w:t xml:space="preserve">第二节 2025年全球伽玛刀市场分析</w:t>
      </w:r>
    </w:p>
    <w:p>
      <w:pPr>
        <w:spacing w:before="75" w:after="0"/>
      </w:pPr>
      <w:r>
        <w:rPr/>
        <w:t xml:space="preserve">一、2025年全球伽玛刀需求分析</w:t>
      </w:r>
    </w:p>
    <w:p>
      <w:pPr>
        <w:spacing w:before="75" w:after="0"/>
      </w:pPr>
      <w:r>
        <w:rPr/>
        <w:t xml:space="preserve">二、2025年全球伽玛刀产销分析</w:t>
      </w:r>
    </w:p>
    <w:p>
      <w:pPr>
        <w:spacing w:before="75" w:after="0"/>
      </w:pPr>
      <w:r>
        <w:rPr/>
        <w:t xml:space="preserve">三、2025年中外伽玛刀市场对比</w:t>
      </w:r>
    </w:p>
    <w:p>
      <w:pPr>
        <w:spacing w:before="75" w:after="0"/>
      </w:pPr>
      <w:r>
        <w:rPr>
          <w:b w:val="1"/>
          <w:bCs w:val="1"/>
        </w:rPr>
        <w:t xml:space="preserve">第二章 中国伽玛刀行业发展现状</w:t>
      </w:r>
    </w:p>
    <w:p>
      <w:pPr>
        <w:spacing w:before="75" w:after="0"/>
      </w:pPr>
      <w:r>
        <w:rPr/>
        <w:t xml:space="preserve">第一节 中国伽玛刀行业发展现状</w:t>
      </w:r>
    </w:p>
    <w:p>
      <w:pPr>
        <w:spacing w:before="75" w:after="0"/>
      </w:pPr>
      <w:r>
        <w:rPr/>
        <w:t xml:space="preserve">一、伽玛刀行业品牌发展现状</w:t>
      </w:r>
    </w:p>
    <w:p>
      <w:pPr>
        <w:spacing w:before="75" w:after="0"/>
      </w:pPr>
      <w:r>
        <w:rPr/>
        <w:t xml:space="preserve">二、伽玛刀行业消费市场现状</w:t>
      </w:r>
    </w:p>
    <w:p>
      <w:pPr>
        <w:spacing w:before="75" w:after="0"/>
      </w:pPr>
      <w:r>
        <w:rPr/>
        <w:t xml:space="preserve">三、伽玛刀市场消费层次分析</w:t>
      </w:r>
    </w:p>
    <w:p>
      <w:pPr>
        <w:spacing w:before="75" w:after="0"/>
      </w:pPr>
      <w:r>
        <w:rPr/>
        <w:t xml:space="preserve">四、中国伽玛刀市场走向分析</w:t>
      </w:r>
    </w:p>
    <w:p>
      <w:pPr>
        <w:spacing w:before="75" w:after="0"/>
      </w:pPr>
      <w:r>
        <w:rPr/>
        <w:t xml:space="preserve">第二节 2023-2025年伽玛刀行业发展情况分析</w:t>
      </w:r>
    </w:p>
    <w:p>
      <w:pPr>
        <w:spacing w:before="75" w:after="0"/>
      </w:pPr>
      <w:r>
        <w:rPr/>
        <w:t xml:space="preserve">一、2025年伽玛刀行业发展特点分析</w:t>
      </w:r>
    </w:p>
    <w:p>
      <w:pPr>
        <w:spacing w:before="75" w:after="0"/>
      </w:pPr>
      <w:r>
        <w:rPr/>
        <w:t xml:space="preserve">二、2025年伽玛刀行业发展情况</w:t>
      </w:r>
    </w:p>
    <w:p>
      <w:pPr>
        <w:spacing w:before="75" w:after="0"/>
      </w:pPr>
      <w:r>
        <w:rPr/>
        <w:t xml:space="preserve">第三节 2025年伽玛刀行业运行分析</w:t>
      </w:r>
    </w:p>
    <w:p>
      <w:pPr>
        <w:spacing w:before="75" w:after="0"/>
      </w:pPr>
      <w:r>
        <w:rPr/>
        <w:t xml:space="preserve">一、2025年伽玛刀行业产销运行分析</w:t>
      </w:r>
    </w:p>
    <w:p>
      <w:pPr>
        <w:spacing w:before="75" w:after="0"/>
      </w:pPr>
      <w:r>
        <w:rPr/>
        <w:t xml:space="preserve">二、2025年伽玛刀行业利润情况分析</w:t>
      </w:r>
    </w:p>
    <w:p>
      <w:pPr>
        <w:spacing w:before="75" w:after="0"/>
      </w:pPr>
      <w:r>
        <w:rPr/>
        <w:t xml:space="preserve">三、2025年伽玛刀行业发展周期分析</w:t>
      </w:r>
    </w:p>
    <w:p>
      <w:pPr>
        <w:spacing w:before="75" w:after="0"/>
      </w:pPr>
      <w:r>
        <w:rPr/>
        <w:t xml:space="preserve">四、2026-2031年伽玛刀行业发展机遇分析</w:t>
      </w:r>
    </w:p>
    <w:p>
      <w:pPr>
        <w:spacing w:before="75" w:after="0"/>
      </w:pPr>
      <w:r>
        <w:rPr/>
        <w:t xml:space="preserve">五、2026-2031年伽玛刀行业利润增速预测</w:t>
      </w:r>
    </w:p>
    <w:p>
      <w:pPr>
        <w:spacing w:before="75" w:after="0"/>
      </w:pPr>
      <w:r>
        <w:rPr/>
        <w:t xml:space="preserve">第四节 对中国伽玛刀市场的分析及思考</w:t>
      </w:r>
    </w:p>
    <w:p>
      <w:pPr>
        <w:spacing w:before="75" w:after="0"/>
      </w:pPr>
      <w:r>
        <w:rPr/>
        <w:t xml:space="preserve">一、伽玛刀市场特点</w:t>
      </w:r>
    </w:p>
    <w:p>
      <w:pPr>
        <w:spacing w:before="75" w:after="0"/>
      </w:pPr>
      <w:r>
        <w:rPr/>
        <w:t xml:space="preserve">二、伽玛刀市场分析</w:t>
      </w:r>
    </w:p>
    <w:p>
      <w:pPr>
        <w:spacing w:before="75" w:after="0"/>
      </w:pPr>
      <w:r>
        <w:rPr/>
        <w:t xml:space="preserve">三、伽玛刀市场变化的方向</w:t>
      </w:r>
    </w:p>
    <w:p>
      <w:pPr>
        <w:spacing w:before="75" w:after="0"/>
      </w:pPr>
      <w:r>
        <w:rPr/>
        <w:t xml:space="preserve">四、中国伽玛刀产业发展的新思路</w:t>
      </w:r>
    </w:p>
    <w:p>
      <w:pPr>
        <w:spacing w:before="75" w:after="0"/>
      </w:pPr>
      <w:r>
        <w:rPr/>
        <w:t xml:space="preserve">五、对中国伽玛刀产业发展的思考</w:t>
      </w:r>
    </w:p>
    <w:p>
      <w:pPr>
        <w:spacing w:before="75" w:after="0"/>
      </w:pPr>
      <w:r>
        <w:rPr>
          <w:b w:val="1"/>
          <w:bCs w:val="1"/>
        </w:rPr>
        <w:t xml:space="preserve">第三章 2025年中国伽玛刀市场运行态势剖析</w:t>
      </w:r>
    </w:p>
    <w:p>
      <w:pPr>
        <w:spacing w:before="75" w:after="0"/>
      </w:pPr>
      <w:r>
        <w:rPr/>
        <w:t xml:space="preserve">第一节 2025年中国伽玛刀市场动态分析</w:t>
      </w:r>
    </w:p>
    <w:p>
      <w:pPr>
        <w:spacing w:before="75" w:after="0"/>
      </w:pPr>
      <w:r>
        <w:rPr/>
        <w:t xml:space="preserve">一、伽玛刀行业新动态</w:t>
      </w:r>
    </w:p>
    <w:p>
      <w:pPr>
        <w:spacing w:before="75" w:after="0"/>
      </w:pPr>
      <w:r>
        <w:rPr/>
        <w:t xml:space="preserve">二、伽玛刀主要品牌市场动态</w:t>
      </w:r>
    </w:p>
    <w:p>
      <w:pPr>
        <w:spacing w:before="75" w:after="0"/>
      </w:pPr>
      <w:r>
        <w:rPr/>
        <w:t xml:space="preserve">三、伽玛刀行业消费者需求新动态</w:t>
      </w:r>
    </w:p>
    <w:p>
      <w:pPr>
        <w:spacing w:before="75" w:after="0"/>
      </w:pPr>
      <w:r>
        <w:rPr/>
        <w:t xml:space="preserve">第二节 2025年中国伽玛刀市场运营格局分析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2025年中国伽玛刀市场价格分析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伽玛刀行业经济运行分析</w:t>
      </w:r>
    </w:p>
    <w:p>
      <w:pPr>
        <w:spacing w:before="75" w:after="0"/>
      </w:pPr>
      <w:r>
        <w:rPr/>
        <w:t xml:space="preserve">第一节 2023-2025年伽玛刀行业主要经济指标分析</w:t>
      </w:r>
    </w:p>
    <w:p>
      <w:pPr>
        <w:spacing w:before="75" w:after="0"/>
      </w:pPr>
      <w:r>
        <w:rPr/>
        <w:t xml:space="preserve">一、2023年伽玛刀行业主要经济指标分析</w:t>
      </w:r>
    </w:p>
    <w:p>
      <w:pPr>
        <w:spacing w:before="75" w:after="0"/>
      </w:pPr>
      <w:r>
        <w:rPr/>
        <w:t xml:space="preserve">二、2024年伽玛刀行业主要经济指标分析</w:t>
      </w:r>
    </w:p>
    <w:p>
      <w:pPr>
        <w:spacing w:before="75" w:after="0"/>
      </w:pPr>
      <w:r>
        <w:rPr/>
        <w:t xml:space="preserve">三、2025年伽玛刀行业主要经济指标分析</w:t>
      </w:r>
    </w:p>
    <w:p>
      <w:pPr>
        <w:spacing w:before="75" w:after="0"/>
      </w:pPr>
      <w:r>
        <w:rPr/>
        <w:t xml:space="preserve">第二节 2025年中国伽玛刀行业企业运行指标分析</w:t>
      </w:r>
    </w:p>
    <w:p>
      <w:pPr>
        <w:spacing w:before="75" w:after="0"/>
      </w:pPr>
      <w:r>
        <w:rPr/>
        <w:t xml:space="preserve">一、2025年行业总体供应能力</w:t>
      </w:r>
    </w:p>
    <w:p>
      <w:pPr>
        <w:spacing w:before="75" w:after="0"/>
      </w:pPr>
      <w:r>
        <w:rPr/>
        <w:t xml:space="preserve">二、2025年行业企业规模分析</w:t>
      </w:r>
    </w:p>
    <w:p>
      <w:pPr>
        <w:spacing w:before="75" w:after="0"/>
      </w:pPr>
      <w:r>
        <w:rPr/>
        <w:t xml:space="preserve">三、2025年行业企业盈利能力</w:t>
      </w:r>
    </w:p>
    <w:p>
      <w:pPr>
        <w:spacing w:before="75" w:after="0"/>
      </w:pPr>
      <w:r>
        <w:rPr/>
        <w:t xml:space="preserve">四、2025年行业企业运营能力</w:t>
      </w:r>
    </w:p>
    <w:p>
      <w:pPr>
        <w:spacing w:before="75" w:after="0"/>
      </w:pPr>
      <w:r>
        <w:rPr/>
        <w:t xml:space="preserve">五、2025年行业企业发展能力</w:t>
      </w:r>
    </w:p>
    <w:p>
      <w:pPr>
        <w:spacing w:before="75" w:after="0"/>
      </w:pPr>
      <w:r>
        <w:rPr/>
        <w:t xml:space="preserve">六、2025年行业企业偿债能力</w:t>
      </w:r>
    </w:p>
    <w:p>
      <w:pPr>
        <w:spacing w:before="75" w:after="0"/>
      </w:pPr>
      <w:r>
        <w:rPr>
          <w:b w:val="1"/>
          <w:bCs w:val="1"/>
        </w:rPr>
        <w:t xml:space="preserve">第五章 中国伽玛刀行业消费市场分析</w:t>
      </w:r>
    </w:p>
    <w:p>
      <w:pPr>
        <w:spacing w:before="75" w:after="0"/>
      </w:pPr>
      <w:r>
        <w:rPr/>
        <w:t xml:space="preserve">第一节 伽玛刀市场消费需求分析</w:t>
      </w:r>
    </w:p>
    <w:p>
      <w:pPr>
        <w:spacing w:before="75" w:after="0"/>
      </w:pPr>
      <w:r>
        <w:rPr/>
        <w:t xml:space="preserve">一、伽玛刀市场的消费需求变化</w:t>
      </w:r>
    </w:p>
    <w:p>
      <w:pPr>
        <w:spacing w:before="75" w:after="0"/>
      </w:pPr>
      <w:r>
        <w:rPr/>
        <w:t xml:space="preserve">二、伽玛刀行业的需求情况分析</w:t>
      </w:r>
    </w:p>
    <w:p>
      <w:pPr>
        <w:spacing w:before="75" w:after="0"/>
      </w:pPr>
      <w:r>
        <w:rPr/>
        <w:t xml:space="preserve">三、2025年伽玛刀品牌市场消费需求分析</w:t>
      </w:r>
    </w:p>
    <w:p>
      <w:pPr>
        <w:spacing w:before="75" w:after="0"/>
      </w:pPr>
      <w:r>
        <w:rPr/>
        <w:t xml:space="preserve">第二节 伽玛刀消费市场状况分析</w:t>
      </w:r>
    </w:p>
    <w:p>
      <w:pPr>
        <w:spacing w:before="75" w:after="0"/>
      </w:pPr>
      <w:r>
        <w:rPr/>
        <w:t xml:space="preserve">一、伽玛刀行业消费特点</w:t>
      </w:r>
    </w:p>
    <w:p>
      <w:pPr>
        <w:spacing w:before="75" w:after="0"/>
      </w:pPr>
      <w:r>
        <w:rPr/>
        <w:t xml:space="preserve">二、伽玛刀行业消费分析</w:t>
      </w:r>
    </w:p>
    <w:p>
      <w:pPr>
        <w:spacing w:before="75" w:after="0"/>
      </w:pPr>
      <w:r>
        <w:rPr/>
        <w:t xml:space="preserve">三、伽玛刀行业消费结构分析</w:t>
      </w:r>
    </w:p>
    <w:p>
      <w:pPr>
        <w:spacing w:before="75" w:after="0"/>
      </w:pPr>
      <w:r>
        <w:rPr/>
        <w:t xml:space="preserve">四、伽玛刀行业消费的市场变化</w:t>
      </w:r>
    </w:p>
    <w:p>
      <w:pPr>
        <w:spacing w:before="75" w:after="0"/>
      </w:pPr>
      <w:r>
        <w:rPr/>
        <w:t xml:space="preserve">五、伽玛刀市场的消费方向</w:t>
      </w:r>
    </w:p>
    <w:p>
      <w:pPr>
        <w:spacing w:before="75" w:after="0"/>
      </w:pPr>
      <w:r>
        <w:rPr/>
        <w:t xml:space="preserve">第三节 伽玛刀行业产品的品牌市场调查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五、伽玛刀行业品牌忠诚度调查</w:t>
      </w:r>
    </w:p>
    <w:p>
      <w:pPr>
        <w:spacing w:before="75" w:after="0"/>
      </w:pPr>
      <w:r>
        <w:rPr/>
        <w:t xml:space="preserve">六、伽玛刀行业品牌市场占有率调查</w:t>
      </w:r>
    </w:p>
    <w:p>
      <w:pPr>
        <w:spacing w:before="75" w:after="0"/>
      </w:pPr>
      <w:r>
        <w:rPr/>
        <w:t xml:space="preserve">七、消费者的消费理念调研</w:t>
      </w:r>
    </w:p>
    <w:p>
      <w:pPr>
        <w:spacing w:before="75" w:after="0"/>
      </w:pPr>
      <w:r>
        <w:rPr>
          <w:b w:val="1"/>
          <w:bCs w:val="1"/>
        </w:rPr>
        <w:t xml:space="preserve">第六章 中国伽玛刀行业市场调查分析</w:t>
      </w:r>
    </w:p>
    <w:p>
      <w:pPr>
        <w:spacing w:before="75" w:after="0"/>
      </w:pPr>
      <w:r>
        <w:rPr/>
        <w:t xml:space="preserve">第一节 2025年中国伽玛刀行业市场宏观分析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2025年中国伽玛刀行业市场微观分析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伽玛刀行业上下游产业分析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四、行业竞争状况及其对伽玛刀行业的意义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四、行业新动态及其对伽玛刀行业的影响</w:t>
      </w:r>
    </w:p>
    <w:p>
      <w:pPr>
        <w:spacing w:before="75" w:after="0"/>
      </w:pPr>
      <w:r>
        <w:rPr/>
        <w:t xml:space="preserve">五、行业竞争状况及其对伽玛刀行业的意义</w:t>
      </w:r>
    </w:p>
    <w:p>
      <w:pPr>
        <w:spacing w:before="75" w:after="0"/>
      </w:pPr>
      <w:r>
        <w:rPr>
          <w:b w:val="1"/>
          <w:bCs w:val="1"/>
        </w:rPr>
        <w:t xml:space="preserve">第八章 伽玛刀行业竞争格局分析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中国伽玛刀行业竞争格局综述</w:t>
      </w:r>
    </w:p>
    <w:p>
      <w:pPr>
        <w:spacing w:before="75" w:after="0"/>
      </w:pPr>
      <w:r>
        <w:rPr/>
        <w:t xml:space="preserve">一、2025年伽玛刀行业竞争程度</w:t>
      </w:r>
    </w:p>
    <w:p>
      <w:pPr>
        <w:spacing w:before="75" w:after="0"/>
      </w:pPr>
      <w:r>
        <w:rPr/>
        <w:t xml:space="preserve">二、2025年伽玛刀企业与品牌数量</w:t>
      </w:r>
    </w:p>
    <w:p>
      <w:pPr>
        <w:spacing w:before="75" w:after="0"/>
      </w:pPr>
      <w:r>
        <w:rPr/>
        <w:t xml:space="preserve">三、2025年伽玛刀行业竞争格局分析</w:t>
      </w:r>
    </w:p>
    <w:p>
      <w:pPr>
        <w:spacing w:before="75" w:after="0"/>
      </w:pPr>
      <w:r>
        <w:rPr/>
        <w:t xml:space="preserve">第四节 2023-2025年伽玛刀行业竞争格局分析</w:t>
      </w:r>
    </w:p>
    <w:p>
      <w:pPr>
        <w:spacing w:before="75" w:after="0"/>
      </w:pPr>
      <w:r>
        <w:rPr/>
        <w:t xml:space="preserve">一、2023-2025年国内外伽玛刀行业竞争分析</w:t>
      </w:r>
    </w:p>
    <w:p>
      <w:pPr>
        <w:spacing w:before="75" w:after="0"/>
      </w:pPr>
      <w:r>
        <w:rPr/>
        <w:t xml:space="preserve">二、2023-2025年中国伽玛刀市场竞争分析</w:t>
      </w:r>
    </w:p>
    <w:p>
      <w:pPr>
        <w:spacing w:before="75" w:after="0"/>
      </w:pPr>
      <w:r>
        <w:rPr>
          <w:b w:val="1"/>
          <w:bCs w:val="1"/>
        </w:rPr>
        <w:t xml:space="preserve">第九章 伽玛刀行业盈利能力分析</w:t>
      </w:r>
    </w:p>
    <w:p>
      <w:pPr>
        <w:spacing w:before="75" w:after="0"/>
      </w:pPr>
      <w:r>
        <w:rPr/>
        <w:t xml:space="preserve">第一节 2025年中国伽玛刀行业利润总额分析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2025年中国伽玛刀行业销售利润率分析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2025年中国伽玛刀行业总资产利润率分析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2025年中国伽玛刀行业产值利税率分析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伽玛刀企业竞争策略分析</w:t>
      </w:r>
    </w:p>
    <w:p>
      <w:pPr>
        <w:spacing w:before="75" w:after="0"/>
      </w:pPr>
      <w:r>
        <w:rPr/>
        <w:t xml:space="preserve">第一节 伽玛刀市场竞争策略分析</w:t>
      </w:r>
    </w:p>
    <w:p>
      <w:pPr>
        <w:spacing w:before="75" w:after="0"/>
      </w:pPr>
      <w:r>
        <w:rPr/>
        <w:t xml:space="preserve">一、2025年伽玛刀市场增长潜力分析</w:t>
      </w:r>
    </w:p>
    <w:p>
      <w:pPr>
        <w:spacing w:before="75" w:after="0"/>
      </w:pPr>
      <w:r>
        <w:rPr/>
        <w:t xml:space="preserve">二、2025年伽玛刀主要潜力品种分析</w:t>
      </w:r>
    </w:p>
    <w:p>
      <w:pPr>
        <w:spacing w:before="75" w:after="0"/>
      </w:pPr>
      <w:r>
        <w:rPr/>
        <w:t xml:space="preserve">三、现有伽玛刀市场竞争策略分析</w:t>
      </w:r>
    </w:p>
    <w:p>
      <w:pPr>
        <w:spacing w:before="75" w:after="0"/>
      </w:pPr>
      <w:r>
        <w:rPr/>
        <w:t xml:space="preserve">四、潜力伽玛刀竞争策略选择</w:t>
      </w:r>
    </w:p>
    <w:p>
      <w:pPr>
        <w:spacing w:before="75" w:after="0"/>
      </w:pPr>
      <w:r>
        <w:rPr/>
        <w:t xml:space="preserve">第二节 伽玛刀企业竞争策略分析</w:t>
      </w:r>
    </w:p>
    <w:p>
      <w:pPr>
        <w:spacing w:before="75" w:after="0"/>
      </w:pPr>
      <w:r>
        <w:rPr/>
        <w:t xml:space="preserve">一、2026-2031年中国伽玛刀市场竞争趋势</w:t>
      </w:r>
    </w:p>
    <w:p>
      <w:pPr>
        <w:spacing w:before="75" w:after="0"/>
      </w:pPr>
      <w:r>
        <w:rPr/>
        <w:t xml:space="preserve">二、2026-2031年伽玛刀行业竞争格局展望</w:t>
      </w:r>
    </w:p>
    <w:p>
      <w:pPr>
        <w:spacing w:before="75" w:after="0"/>
      </w:pPr>
      <w:r>
        <w:rPr/>
        <w:t xml:space="preserve">三、2026-2031年伽玛刀行业竞争策略分析</w:t>
      </w:r>
    </w:p>
    <w:p>
      <w:pPr>
        <w:spacing w:before="75" w:after="0"/>
      </w:pPr>
      <w:r>
        <w:rPr/>
        <w:t xml:space="preserve">第三节 伽玛刀行业发展机会分析</w:t>
      </w:r>
    </w:p>
    <w:p>
      <w:pPr>
        <w:spacing w:before="75" w:after="0"/>
      </w:pPr>
      <w:r>
        <w:rPr/>
        <w:t xml:space="preserve">第四节 伽玛刀行业发展风险分析</w:t>
      </w:r>
    </w:p>
    <w:p>
      <w:pPr>
        <w:spacing w:before="75" w:after="0"/>
      </w:pPr>
      <w:r>
        <w:rPr/>
        <w:t xml:space="preserve">第五节 伽玛刀企业竞争分析</w:t>
      </w:r>
    </w:p>
    <w:p>
      <w:pPr>
        <w:spacing w:before="75" w:after="0"/>
      </w:pPr>
      <w:r>
        <w:rPr/>
        <w:t xml:space="preserve">一、西安大医集团股份有限公司</w:t>
      </w:r>
    </w:p>
    <w:p>
      <w:pPr>
        <w:spacing w:before="75" w:after="0"/>
      </w:pPr>
      <w:r>
        <w:rPr/>
        <w:t xml:space="preserve">1、企业概况</w:t>
      </w:r>
    </w:p>
    <w:p>
      <w:pPr>
        <w:spacing w:before="75" w:after="0"/>
      </w:pPr>
      <w:r>
        <w:rPr/>
        <w:t xml:space="preserve">2、竞争优势分析</w:t>
      </w:r>
    </w:p>
    <w:p>
      <w:pPr>
        <w:spacing w:before="75" w:after="0"/>
      </w:pPr>
      <w:r>
        <w:rPr/>
        <w:t xml:space="preserve">3、2023-2025年发展趋势</w:t>
      </w:r>
    </w:p>
    <w:p>
      <w:pPr>
        <w:spacing w:before="75" w:after="0"/>
      </w:pPr>
      <w:r>
        <w:rPr/>
        <w:t xml:space="preserve">4、2023-2025年经营状况</w:t>
      </w:r>
    </w:p>
    <w:p>
      <w:pPr>
        <w:spacing w:before="75" w:after="0"/>
      </w:pPr>
      <w:r>
        <w:rPr/>
        <w:t xml:space="preserve">5、2026-2031年发展战略</w:t>
      </w:r>
    </w:p>
    <w:p>
      <w:pPr>
        <w:spacing w:before="75" w:after="0"/>
      </w:pPr>
      <w:r>
        <w:rPr>
          <w:b w:val="1"/>
          <w:bCs w:val="1"/>
        </w:rPr>
        <w:t xml:space="preserve">第十一章 伽玛刀行业发展趋势分析</w:t>
      </w:r>
    </w:p>
    <w:p>
      <w:pPr>
        <w:spacing w:before="75" w:after="0"/>
      </w:pPr>
      <w:r>
        <w:rPr/>
        <w:t xml:space="preserve">第一节 中国伽玛刀行业前景与机遇分析</w:t>
      </w:r>
    </w:p>
    <w:p>
      <w:pPr>
        <w:spacing w:before="75" w:after="0"/>
      </w:pPr>
      <w:r>
        <w:rPr/>
        <w:t xml:space="preserve">一、中国伽玛刀行业发展前景</w:t>
      </w:r>
    </w:p>
    <w:p>
      <w:pPr>
        <w:spacing w:before="75" w:after="0"/>
      </w:pPr>
      <w:r>
        <w:rPr/>
        <w:t xml:space="preserve">二、中国伽玛刀发展机遇分析</w:t>
      </w:r>
    </w:p>
    <w:p>
      <w:pPr>
        <w:spacing w:before="75" w:after="0"/>
      </w:pPr>
      <w:r>
        <w:rPr/>
        <w:t xml:space="preserve">三、未来2-3年伽玛刀行业的发展机遇分析</w:t>
      </w:r>
    </w:p>
    <w:p>
      <w:pPr>
        <w:spacing w:before="75" w:after="0"/>
      </w:pPr>
      <w:r>
        <w:rPr/>
        <w:t xml:space="preserve">第二节 2026-2031年中国伽玛刀市场趋势分析</w:t>
      </w:r>
    </w:p>
    <w:p>
      <w:pPr>
        <w:spacing w:before="75" w:after="0"/>
      </w:pPr>
      <w:r>
        <w:rPr/>
        <w:t xml:space="preserve">一、2025年伽玛刀市场趋势总结</w:t>
      </w:r>
    </w:p>
    <w:p>
      <w:pPr>
        <w:spacing w:before="75" w:after="0"/>
      </w:pPr>
      <w:r>
        <w:rPr/>
        <w:t xml:space="preserve">二、2026年伽玛刀行业发展趋势分析</w:t>
      </w:r>
    </w:p>
    <w:p>
      <w:pPr>
        <w:spacing w:before="75" w:after="0"/>
      </w:pPr>
      <w:r>
        <w:rPr/>
        <w:t xml:space="preserve">三、2026-2031年伽玛刀市场发展空间</w:t>
      </w:r>
    </w:p>
    <w:p>
      <w:pPr>
        <w:spacing w:before="75" w:after="0"/>
      </w:pPr>
      <w:r>
        <w:rPr/>
        <w:t xml:space="preserve">四、2026-2031年伽玛刀产业政策趋向</w:t>
      </w:r>
    </w:p>
    <w:p>
      <w:pPr>
        <w:spacing w:before="75" w:after="0"/>
      </w:pPr>
      <w:r>
        <w:rPr/>
        <w:t xml:space="preserve">五、2026-2031年伽玛刀行业技术革新趋势</w:t>
      </w:r>
    </w:p>
    <w:p>
      <w:pPr>
        <w:spacing w:before="75" w:after="0"/>
      </w:pPr>
      <w:r>
        <w:rPr/>
        <w:t xml:space="preserve">六、2026-2031年伽玛刀价格走势分析</w:t>
      </w:r>
    </w:p>
    <w:p>
      <w:pPr>
        <w:spacing w:before="75" w:after="0"/>
      </w:pPr>
      <w:r>
        <w:rPr/>
        <w:t xml:space="preserve">七、2026-2031年国际环境对伽玛刀行业的影响</w:t>
      </w:r>
    </w:p>
    <w:p>
      <w:pPr>
        <w:spacing w:before="75" w:after="0"/>
      </w:pPr>
      <w:r>
        <w:rPr>
          <w:b w:val="1"/>
          <w:bCs w:val="1"/>
        </w:rPr>
        <w:t xml:space="preserve">第十二章 伽玛刀行业发展趋势与投资战略研究</w:t>
      </w:r>
    </w:p>
    <w:p>
      <w:pPr>
        <w:spacing w:before="75" w:after="0"/>
      </w:pPr>
      <w:r>
        <w:rPr/>
        <w:t xml:space="preserve">第一节 伽玛刀市场发展潜力分析</w:t>
      </w:r>
    </w:p>
    <w:p>
      <w:pPr>
        <w:spacing w:before="75" w:after="0"/>
      </w:pPr>
      <w:r>
        <w:rPr/>
        <w:t xml:space="preserve">一、产业链下游需求变化</w:t>
      </w:r>
    </w:p>
    <w:p>
      <w:pPr>
        <w:spacing w:before="75" w:after="0"/>
      </w:pPr>
      <w:r>
        <w:rPr/>
        <w:t xml:space="preserve">二、伽玛刀竞争格局分布</w:t>
      </w:r>
    </w:p>
    <w:p>
      <w:pPr>
        <w:spacing w:before="75" w:after="0"/>
      </w:pPr>
      <w:r>
        <w:rPr/>
        <w:t xml:space="preserve">三、伽玛刀集中度变化</w:t>
      </w:r>
    </w:p>
    <w:p>
      <w:pPr>
        <w:spacing w:before="75" w:after="0"/>
      </w:pPr>
      <w:r>
        <w:rPr/>
        <w:t xml:space="preserve">四、高科技应用带来新生机</w:t>
      </w:r>
    </w:p>
    <w:p>
      <w:pPr>
        <w:spacing w:before="75" w:after="0"/>
      </w:pPr>
      <w:r>
        <w:rPr/>
        <w:t xml:space="preserve">第二节 伽玛刀行业发展趋势分析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伽玛刀行业发展战略研究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对中国伽玛刀品牌的战略思考</w:t>
      </w:r>
    </w:p>
    <w:p>
      <w:pPr>
        <w:spacing w:before="75" w:after="0"/>
      </w:pPr>
      <w:r>
        <w:rPr/>
        <w:t xml:space="preserve">一、企业品牌的重要性</w:t>
      </w:r>
    </w:p>
    <w:p>
      <w:pPr>
        <w:spacing w:before="75" w:after="0"/>
      </w:pPr>
      <w:r>
        <w:rPr/>
        <w:t xml:space="preserve">二、伽玛刀实施品牌战略的意义</w:t>
      </w:r>
    </w:p>
    <w:p>
      <w:pPr>
        <w:spacing w:before="75" w:after="0"/>
      </w:pPr>
      <w:r>
        <w:rPr/>
        <w:t xml:space="preserve">三、伽玛刀企业品牌的现状分析</w:t>
      </w:r>
    </w:p>
    <w:p>
      <w:pPr>
        <w:spacing w:before="75" w:after="0"/>
      </w:pPr>
      <w:r>
        <w:rPr/>
        <w:t xml:space="preserve">四、中国伽玛刀企业的品牌战略</w:t>
      </w:r>
    </w:p>
    <w:p>
      <w:pPr>
        <w:spacing w:before="75" w:after="0"/>
      </w:pPr>
      <w:r>
        <w:rPr/>
        <w:t xml:space="preserve">五、伽玛刀品牌战略管理的策略</w:t>
      </w:r>
    </w:p>
    <w:p>
      <w:pPr>
        <w:spacing w:before="75" w:after="0"/>
      </w:pPr>
      <w:r>
        <w:rPr>
          <w:b w:val="1"/>
          <w:bCs w:val="1"/>
        </w:rPr>
        <w:t xml:space="preserve">第十三章 2026-2031年伽玛刀行业发展预测</w:t>
      </w:r>
    </w:p>
    <w:p>
      <w:pPr>
        <w:spacing w:before="75" w:after="0"/>
      </w:pPr>
      <w:r>
        <w:rPr/>
        <w:t xml:space="preserve">第一节 未来伽玛刀需求与消费预测</w:t>
      </w:r>
    </w:p>
    <w:p>
      <w:pPr>
        <w:spacing w:before="75" w:after="0"/>
      </w:pPr>
      <w:r>
        <w:rPr/>
        <w:t xml:space="preserve">一、2026-2031年伽玛刀产品消费预测</w:t>
      </w:r>
    </w:p>
    <w:p>
      <w:pPr>
        <w:spacing w:before="75" w:after="0"/>
      </w:pPr>
      <w:r>
        <w:rPr/>
        <w:t xml:space="preserve">二、2026-2031年伽玛刀市场规模预测</w:t>
      </w:r>
    </w:p>
    <w:p>
      <w:pPr>
        <w:spacing w:before="75" w:after="0"/>
      </w:pPr>
      <w:r>
        <w:rPr/>
        <w:t xml:space="preserve">三、2026-2031年伽玛刀行业销售收入预测</w:t>
      </w:r>
    </w:p>
    <w:p>
      <w:pPr>
        <w:spacing w:before="75" w:after="0"/>
      </w:pPr>
      <w:r>
        <w:rPr/>
        <w:t xml:space="preserve">四、2026-2031年伽玛刀行业总资产预测</w:t>
      </w:r>
    </w:p>
    <w:p>
      <w:pPr>
        <w:spacing w:before="75" w:after="0"/>
      </w:pPr>
      <w:r>
        <w:rPr/>
        <w:t xml:space="preserve">第二节 2026-2031年中国伽玛刀行业供需预测</w:t>
      </w:r>
    </w:p>
    <w:p>
      <w:pPr>
        <w:spacing w:before="75" w:after="0"/>
      </w:pPr>
      <w:r>
        <w:rPr/>
        <w:t xml:space="preserve">一、2026-2031年中国伽玛刀供给预测</w:t>
      </w:r>
    </w:p>
    <w:p>
      <w:pPr>
        <w:spacing w:before="75" w:after="0"/>
      </w:pPr>
      <w:r>
        <w:rPr/>
        <w:t xml:space="preserve">二、2026-2031年中国伽玛刀产值预测</w:t>
      </w:r>
    </w:p>
    <w:p>
      <w:pPr>
        <w:spacing w:before="75" w:after="0"/>
      </w:pPr>
      <w:r>
        <w:rPr/>
        <w:t xml:space="preserve">三、2026-2031年中国伽玛刀需求预测</w:t>
      </w:r>
    </w:p>
    <w:p>
      <w:pPr>
        <w:spacing w:before="75" w:after="0"/>
      </w:pPr>
      <w:r>
        <w:rPr/>
        <w:t xml:space="preserve">四、2026-2031年中国伽玛刀供需平衡预测</w:t>
      </w:r>
    </w:p>
    <w:p>
      <w:pPr>
        <w:spacing w:before="75" w:after="0"/>
      </w:pPr>
      <w:r>
        <w:rPr/>
        <w:t xml:space="preserve">五、2026-2031年中国伽玛刀产品价格预测</w:t>
      </w:r>
    </w:p>
    <w:p>
      <w:pPr>
        <w:spacing w:before="75" w:after="0"/>
      </w:pPr>
      <w:r>
        <w:rPr/>
        <w:t xml:space="preserve">第三节 影响伽玛刀行业发展的主要因素</w:t>
      </w:r>
    </w:p>
    <w:p>
      <w:pPr>
        <w:spacing w:before="75" w:after="0"/>
      </w:pPr>
      <w:r>
        <w:rPr/>
        <w:t xml:space="preserve">一、2026-2031年影响伽玛刀行业运行的有利因素分析</w:t>
      </w:r>
    </w:p>
    <w:p>
      <w:pPr>
        <w:spacing w:before="75" w:after="0"/>
      </w:pPr>
      <w:r>
        <w:rPr/>
        <w:t xml:space="preserve">二、2026-2031年影响伽玛刀行业运行的稳定因素分析</w:t>
      </w:r>
    </w:p>
    <w:p>
      <w:pPr>
        <w:spacing w:before="75" w:after="0"/>
      </w:pPr>
      <w:r>
        <w:rPr/>
        <w:t xml:space="preserve">三、2026-2031年影响伽玛刀行业运行的不利因素分析</w:t>
      </w:r>
    </w:p>
    <w:p>
      <w:pPr>
        <w:spacing w:before="75" w:after="0"/>
      </w:pPr>
      <w:r>
        <w:rPr/>
        <w:t xml:space="preserve">四、2026-2031年中国伽玛刀行业发展面临的挑战分析</w:t>
      </w:r>
    </w:p>
    <w:p>
      <w:pPr>
        <w:spacing w:before="75" w:after="0"/>
      </w:pPr>
      <w:r>
        <w:rPr/>
        <w:t xml:space="preserve">五、2026-2031年中国伽玛刀行业发展面临的机遇分析</w:t>
      </w:r>
    </w:p>
    <w:p>
      <w:pPr>
        <w:spacing w:before="75" w:after="0"/>
      </w:pPr>
      <w:r>
        <w:rPr/>
        <w:t xml:space="preserve">第四节 伽玛刀行业投资风险及控制策略分析</w:t>
      </w:r>
    </w:p>
    <w:p>
      <w:pPr>
        <w:spacing w:before="75" w:after="0"/>
      </w:pPr>
      <w:r>
        <w:rPr/>
        <w:t xml:space="preserve">一、2026-2031年伽玛刀行业市场风险及控制策略</w:t>
      </w:r>
    </w:p>
    <w:p>
      <w:pPr>
        <w:spacing w:before="75" w:after="0"/>
      </w:pPr>
      <w:r>
        <w:rPr/>
        <w:t xml:space="preserve">二、2026-2031年伽玛刀行业政策风险及控制策略</w:t>
      </w:r>
    </w:p>
    <w:p>
      <w:pPr>
        <w:spacing w:before="75" w:after="0"/>
      </w:pPr>
      <w:r>
        <w:rPr/>
        <w:t xml:space="preserve">三、2026-2031年伽玛刀行业经营风险及控制策略</w:t>
      </w:r>
    </w:p>
    <w:p>
      <w:pPr>
        <w:spacing w:before="75" w:after="0"/>
      </w:pPr>
      <w:r>
        <w:rPr/>
        <w:t xml:space="preserve">四、2026-2031年伽玛刀行业技术风险及控制策略</w:t>
      </w:r>
    </w:p>
    <w:p>
      <w:pPr>
        <w:spacing w:before="75" w:after="0"/>
      </w:pPr>
      <w:r>
        <w:rPr/>
        <w:t xml:space="preserve">五、2026-2031年伽玛刀行业同业竞争风险及控制策略</w:t>
      </w:r>
    </w:p>
    <w:p>
      <w:pPr>
        <w:spacing w:before="75" w:after="0"/>
      </w:pPr>
      <w:r>
        <w:rPr/>
        <w:t xml:space="preserve">六、2026-2031年伽玛刀行业其他风险及控制策略</w:t>
      </w:r>
    </w:p>
    <w:p>
      <w:pPr>
        <w:spacing w:before="75" w:after="0"/>
      </w:pPr>
      <w:r>
        <w:rPr>
          <w:b w:val="1"/>
          <w:bCs w:val="1"/>
        </w:rPr>
        <w:t xml:space="preserve">图表目录</w:t>
      </w:r>
    </w:p>
    <w:p>
      <w:pPr>
        <w:spacing w:before="75" w:after="0"/>
      </w:pPr>
      <w:r>
        <w:rPr/>
        <w:t xml:space="preserve">图表：伽玛刀产业链分析</w:t>
      </w:r>
    </w:p>
    <w:p>
      <w:pPr>
        <w:spacing w:before="75" w:after="0"/>
      </w:pPr>
      <w:r>
        <w:rPr/>
        <w:t xml:space="preserve">图表：国际伽玛刀市场规模</w:t>
      </w:r>
    </w:p>
    <w:p>
      <w:pPr>
        <w:spacing w:before="75" w:after="0"/>
      </w:pPr>
      <w:r>
        <w:rPr/>
        <w:t xml:space="preserve">图表：国际伽玛刀生命周期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图表：2023-2025年中国伽玛刀市场规模</w:t>
      </w:r>
    </w:p>
    <w:p>
      <w:pPr>
        <w:spacing w:before="75" w:after="0"/>
      </w:pPr>
      <w:r>
        <w:rPr/>
        <w:t xml:space="preserve">图表：2023-2025年中国伽玛刀供应情况</w:t>
      </w:r>
    </w:p>
    <w:p>
      <w:pPr>
        <w:spacing w:before="75" w:after="0"/>
      </w:pPr>
      <w:r>
        <w:rPr/>
        <w:t xml:space="preserve">图表：2023-2025年中国伽玛刀需求情况</w:t>
      </w:r>
    </w:p>
    <w:p>
      <w:pPr>
        <w:spacing w:before="75" w:after="0"/>
      </w:pPr>
      <w:r>
        <w:rPr/>
        <w:t xml:space="preserve">图表：2023-2025年中国伽玛刀行业需求及增长情况</w:t>
      </w:r>
    </w:p>
    <w:p>
      <w:pPr>
        <w:spacing w:before="75" w:after="0"/>
      </w:pPr>
      <w:r>
        <w:rPr/>
        <w:t xml:space="preserve">图表：2023-2025年中国伽玛刀行业需求及增长对比</w:t>
      </w:r>
    </w:p>
    <w:p>
      <w:pPr>
        <w:spacing w:before="75" w:after="0"/>
      </w:pPr>
      <w:r>
        <w:rPr/>
        <w:t xml:space="preserve">图表：2023-2025年中国伽玛刀行业管理费用及增长情况</w:t>
      </w:r>
    </w:p>
    <w:p>
      <w:pPr>
        <w:spacing w:before="75" w:after="0"/>
      </w:pPr>
      <w:r>
        <w:rPr/>
        <w:t xml:space="preserve">图表：2023-2025年中国伽玛刀行业资产及增长情况</w:t>
      </w:r>
    </w:p>
    <w:p>
      <w:pPr>
        <w:spacing w:before="75" w:after="0"/>
      </w:pPr>
      <w:r>
        <w:rPr/>
        <w:t xml:space="preserve">图表：2023-2025年中国伽玛刀行业资产及增长对比</w:t>
      </w:r>
    </w:p>
    <w:p>
      <w:pPr>
        <w:spacing w:before="75" w:after="0"/>
      </w:pPr>
      <w:r>
        <w:rPr/>
        <w:t xml:space="preserve">图表：2026-2031年中国伽玛刀市场规模预测</w:t>
      </w:r>
    </w:p>
    <w:p>
      <w:pPr>
        <w:spacing w:before="75" w:after="0"/>
      </w:pPr>
      <w:r>
        <w:rPr/>
        <w:t xml:space="preserve">图表：2026-2031年中国伽玛刀供应规模预测</w:t>
      </w:r>
    </w:p>
    <w:p>
      <w:pPr>
        <w:spacing w:before="75" w:after="0"/>
      </w:pPr>
      <w:r>
        <w:rPr/>
        <w:t xml:space="preserve">图表：2026-2031年中国伽玛刀需求规模预测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本文地址：https://www.51baogao.cn/baogao/20260328/4066592.shtml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6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2026-2031年伽玛刀行业发展趋势及投资风险研究报告</dc:title>
  <dc:description>2026-2031年伽玛刀行业发展趋势及投资风险研究报告</dc:description>
  <dc:subject>2026-2031年伽玛刀行业发展趋势及投资风险研究报告</dc:subject>
  <cp:keywords>研究报告</cp:keywords>
  <cp:category>研究报告</cp:category>
  <cp:lastModifiedBy>北京中道泰和信息咨询有限公司</cp:lastModifiedBy>
  <dcterms:created xsi:type="dcterms:W3CDTF">2026-03-30T22:03:34+08:00</dcterms:created>
  <dcterms:modified xsi:type="dcterms:W3CDTF">2026-03-30T22:03:34+08:00</dcterms:modified>
</cp:coreProperties>
</file>

<file path=docProps/custom.xml><?xml version="1.0" encoding="utf-8"?>
<Properties xmlns="http://schemas.openxmlformats.org/officeDocument/2006/custom-properties" xmlns:vt="http://schemas.openxmlformats.org/officeDocument/2006/docPropsVTypes"/>
</file>