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2026年全球散热器行业市场规模、领先企业国内外市场份额及排名</w:t>
      </w:r>
    </w:p>
    <w:p>
      <w:pPr>
        <w:spacing w:after="150"/>
      </w:pPr>
      <w:r>
        <w:rPr>
          <w:b w:val="1"/>
          <w:bCs w:val="1"/>
        </w:rPr>
        <w:t xml:space="preserve">报告简介</w:t>
      </w:r>
    </w:p>
    <w:p>
      <w:pPr>
        <w:spacing w:after="150"/>
      </w:pPr>
      <w:r>
        <w:rPr/>
        <w:t xml:space="preserve">散热器行业是热管理领域的核心支撑产业，指通过导热、对流、辐射等物理方式，将电子、电力及动力设备运行产生的热量高效传导与散发，保障系统在安全温度区间稳定工作的功能性组件产业。行业涵盖材料研发、结构设计、精密制造与系统集成等全链条，产品包括风冷、热管、均热板、液冷板及相变散热等多类形态，广泛应用于数据中心、新能源汽车、消费电子、工业电力电子、通信基站及储能设备等关键领域。作为现代高端制造的“刚需部件”，散热器直接决定高功率设备的运行效率、安全性与使用寿命，是全球数字经济、新能源转型与工业升级的关键基础赛道。</w:t>
      </w:r>
    </w:p>
    <w:p>
      <w:pPr>
        <w:spacing w:after="150"/>
      </w:pPr>
      <w:r>
        <w:rPr/>
        <w:t xml:space="preserve">当前全球散热器行业处于需求高增、技术迭代、格局重塑、绿色升级的快速发展阶段。需求端，全球算力升级、新能源汽车普及、5G建设深化与工业自动化推进，驱动高功率密度散热需求持续扩容，下游场景从通用散热向定制化、高效化、集成化解决方案升级。供给端，行业形成国际巨头主导高端市场、本土企业深耕制造加工、头部品牌依托技术与产能构建壁垒的竞争格局，中国企业凭借完整产业链、成本优势与技术突破快速崛起，深度参与全球份额重构。同时，行业面临材料价格波动、高端技术壁垒、环保合规趋严等挑战，倒逼企业向高导热材料、精密制造、智能热控、低碳循环方向转型。未来，全球散热器行业将呈现液冷普及化、材料高端化、制造精密化、市场集中化的核心趋势。技术层面，液冷、相变散热、微通道及3D打印结构等先进技术加速落地，石墨烯、纳米流体、复合材料等新型材料突破传统导热瓶颈，推动产品向更高热效率、更小体积、更低噪音、更长寿命迭代。市场层面，亚太地区凭借数据中心与新能源汽车产业优势成为全球增长核心引擎，欧美市场聚焦高端液冷与智能热管理赛道，新兴市场随基建与能源转型快速放量。竞争层面，行业集中度持续提升，具备材料研发、精密制造、系统方案与全球渠道能力的企业将主导市场格局。</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散热器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一、散热器定义</w:t>
      </w:r>
    </w:p>
    <w:p>
      <w:pPr>
        <w:spacing w:before="75" w:after="0"/>
      </w:pPr>
      <w:r>
        <w:rPr/>
        <w:t xml:space="preserve">二、散热器产品特征</w:t>
      </w:r>
    </w:p>
    <w:p>
      <w:pPr>
        <w:spacing w:before="75" w:after="0"/>
      </w:pPr>
      <w:r>
        <w:rPr/>
        <w:t xml:space="preserve">第二节 散热器行业归属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全球及国内散热器市场规模</w:t>
      </w:r>
    </w:p>
    <w:p>
      <w:pPr>
        <w:spacing w:before="75" w:after="0"/>
      </w:pPr>
      <w:r>
        <w:rPr/>
        <w:t xml:space="preserve">一、2023-2026年全球散热器市场规模</w:t>
      </w:r>
    </w:p>
    <w:p>
      <w:pPr>
        <w:spacing w:before="75" w:after="0"/>
      </w:pPr>
      <w:r>
        <w:rPr/>
        <w:t xml:space="preserve">二、2023-2026年国内散热器市场规模</w:t>
      </w:r>
    </w:p>
    <w:p>
      <w:pPr>
        <w:spacing w:before="75" w:after="0"/>
      </w:pPr>
      <w:r>
        <w:rPr/>
        <w:t xml:space="preserve">第四节 散热器行业发展现状分析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散热器行业发展影响因素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全球散热器行业发展状况概览</w:t>
      </w:r>
    </w:p>
    <w:p>
      <w:pPr>
        <w:spacing w:before="75" w:after="0"/>
      </w:pPr>
      <w:r>
        <w:rPr/>
        <w:t xml:space="preserve">一、全球散热器产能及区域分布</w:t>
      </w:r>
    </w:p>
    <w:p>
      <w:pPr>
        <w:spacing w:before="75" w:after="0"/>
      </w:pPr>
      <w:r>
        <w:rPr/>
        <w:t xml:space="preserve">二、全球散热器产品结构</w:t>
      </w:r>
    </w:p>
    <w:p>
      <w:pPr>
        <w:spacing w:before="75" w:after="0"/>
      </w:pPr>
      <w:r>
        <w:rPr/>
        <w:t xml:space="preserve">第二节 全球散热器市场竞争分析</w:t>
      </w:r>
    </w:p>
    <w:p>
      <w:pPr>
        <w:spacing w:before="75" w:after="0"/>
      </w:pPr>
      <w:r>
        <w:rPr/>
        <w:t xml:space="preserve">一、全球散热器市场集中度</w:t>
      </w:r>
    </w:p>
    <w:p>
      <w:pPr>
        <w:spacing w:before="75" w:after="0"/>
      </w:pPr>
      <w:r>
        <w:rPr/>
        <w:t xml:space="preserve">二、全球散热器行业竞争梯队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全球散热器领先企业市场占有率及排名(按营收)</w:t>
      </w:r>
    </w:p>
    <w:p>
      <w:pPr>
        <w:spacing w:before="75" w:after="0"/>
      </w:pPr>
      <w:r>
        <w:rPr/>
        <w:t xml:space="preserve">一、2024-2026年全球散热器领先企业营业收入</w:t>
      </w:r>
    </w:p>
    <w:p>
      <w:pPr>
        <w:spacing w:before="75" w:after="0"/>
      </w:pPr>
      <w:r>
        <w:rPr/>
        <w:t xml:space="preserve">二、2024-2026年全球散热器领先企业市场份额</w:t>
      </w:r>
    </w:p>
    <w:p>
      <w:pPr>
        <w:spacing w:before="75" w:after="0"/>
      </w:pPr>
      <w:r>
        <w:rPr/>
        <w:t xml:space="preserve">三、2024-2026年全球散热器领先企业排名</w:t>
      </w:r>
    </w:p>
    <w:p>
      <w:pPr>
        <w:spacing w:before="75" w:after="0"/>
      </w:pPr>
      <w:r>
        <w:rPr/>
        <w:t xml:space="preserve">第四节 国内散热器领先企业市场占有率及排名(按营收)</w:t>
      </w:r>
    </w:p>
    <w:p>
      <w:pPr>
        <w:spacing w:before="75" w:after="0"/>
      </w:pPr>
      <w:r>
        <w:rPr/>
        <w:t xml:space="preserve">一、2024-2026年国内散热器领先企业营业收入</w:t>
      </w:r>
    </w:p>
    <w:p>
      <w:pPr>
        <w:spacing w:before="75" w:after="0"/>
      </w:pPr>
      <w:r>
        <w:rPr/>
        <w:t xml:space="preserve">二、2024-2026年国内散热器领先企业市场份额</w:t>
      </w:r>
    </w:p>
    <w:p>
      <w:pPr>
        <w:spacing w:before="75" w:after="0"/>
      </w:pPr>
      <w:r>
        <w:rPr/>
        <w:t xml:space="preserve">三、2024-2026年国内散热器领先企业排名</w:t>
      </w:r>
    </w:p>
    <w:p>
      <w:pPr>
        <w:spacing w:before="75" w:after="0"/>
      </w:pPr>
      <w:r>
        <w:rPr/>
        <w:t xml:space="preserve">第五节 2026年全球散热器行业资本运作分析</w:t>
      </w:r>
    </w:p>
    <w:p>
      <w:pPr>
        <w:spacing w:before="75" w:after="0"/>
      </w:pPr>
      <w:r>
        <w:rPr/>
        <w:t xml:space="preserve">一、2026年全球散热器行业重大投资并购事件</w:t>
      </w:r>
    </w:p>
    <w:p>
      <w:pPr>
        <w:spacing w:before="75" w:after="0"/>
      </w:pPr>
      <w:r>
        <w:rPr/>
        <w:t xml:space="preserve">二、2026年全球散热器行业重大投资并购事件对行业的影响分析</w:t>
      </w:r>
    </w:p>
    <w:p>
      <w:pPr>
        <w:spacing w:before="75" w:after="0"/>
      </w:pPr>
      <w:r>
        <w:rPr>
          <w:b w:val="1"/>
          <w:bCs w:val="1"/>
        </w:rPr>
        <w:t xml:space="preserve">第三章 全球散热器行业主要国家（地区）分析</w:t>
      </w:r>
    </w:p>
    <w:p>
      <w:pPr>
        <w:spacing w:before="75" w:after="0"/>
      </w:pPr>
      <w:r>
        <w:rPr/>
        <w:t xml:space="preserve">第一节 美国散热器行业分析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三、2024-2026年美国散热器市场规模</w:t>
      </w:r>
    </w:p>
    <w:p>
      <w:pPr>
        <w:spacing w:before="75" w:after="0"/>
      </w:pPr>
      <w:r>
        <w:rPr/>
        <w:t xml:space="preserve">四、2026-2031年美国散热器市场规模预测</w:t>
      </w:r>
    </w:p>
    <w:p>
      <w:pPr>
        <w:spacing w:before="75" w:after="0"/>
      </w:pPr>
      <w:r>
        <w:rPr/>
        <w:t xml:space="preserve">五、美国散热器行业典型企业分析</w:t>
      </w:r>
    </w:p>
    <w:p>
      <w:pPr>
        <w:spacing w:before="75" w:after="0"/>
      </w:pPr>
      <w:r>
        <w:rPr/>
        <w:t xml:space="preserve">第二节 德国散热器行业分析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三、2024-2026年德国散热器市场规模</w:t>
      </w:r>
    </w:p>
    <w:p>
      <w:pPr>
        <w:spacing w:before="75" w:after="0"/>
      </w:pPr>
      <w:r>
        <w:rPr/>
        <w:t xml:space="preserve">四、2026-2031年德国散热器市场规模预测</w:t>
      </w:r>
    </w:p>
    <w:p>
      <w:pPr>
        <w:spacing w:before="75" w:after="0"/>
      </w:pPr>
      <w:r>
        <w:rPr/>
        <w:t xml:space="preserve">五、德国散热器行业典型企业分析</w:t>
      </w:r>
    </w:p>
    <w:p>
      <w:pPr>
        <w:spacing w:before="75" w:after="0"/>
      </w:pPr>
      <w:r>
        <w:rPr/>
        <w:t xml:space="preserve">第三节 日本散热器行业分析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三、2024-2026年日本散热器市场规模</w:t>
      </w:r>
    </w:p>
    <w:p>
      <w:pPr>
        <w:spacing w:before="75" w:after="0"/>
      </w:pPr>
      <w:r>
        <w:rPr/>
        <w:t xml:space="preserve">四、2026-2031年日本散热器市场规模预测</w:t>
      </w:r>
    </w:p>
    <w:p>
      <w:pPr>
        <w:spacing w:before="75" w:after="0"/>
      </w:pPr>
      <w:r>
        <w:rPr/>
        <w:t xml:space="preserve">五、日本散热器行业典型企业分析</w:t>
      </w:r>
    </w:p>
    <w:p>
      <w:pPr>
        <w:spacing w:before="75" w:after="0"/>
      </w:pPr>
      <w:r>
        <w:rPr/>
        <w:t xml:space="preserve">第四节 韩国散热器行业分析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三、2024-2026年韩国散热器市场规模</w:t>
      </w:r>
    </w:p>
    <w:p>
      <w:pPr>
        <w:spacing w:before="75" w:after="0"/>
      </w:pPr>
      <w:r>
        <w:rPr/>
        <w:t xml:space="preserve">四、2026-2031年韩国散热器市场规模预测</w:t>
      </w:r>
    </w:p>
    <w:p>
      <w:pPr>
        <w:spacing w:before="75" w:after="0"/>
      </w:pPr>
      <w:r>
        <w:rPr/>
        <w:t xml:space="preserve">五、韩国散热器行业典型企业分析</w:t>
      </w:r>
    </w:p>
    <w:p>
      <w:pPr>
        <w:spacing w:before="75" w:after="0"/>
      </w:pPr>
      <w:r>
        <w:rPr/>
        <w:t xml:space="preserve">第五节 中国散热器行业分析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三、2024-2026年中国散热器市场规模</w:t>
      </w:r>
    </w:p>
    <w:p>
      <w:pPr>
        <w:spacing w:before="75" w:after="0"/>
      </w:pPr>
      <w:r>
        <w:rPr/>
        <w:t xml:space="preserve">四、2026-2031年中国散热器市场规模预测</w:t>
      </w:r>
    </w:p>
    <w:p>
      <w:pPr>
        <w:spacing w:before="75" w:after="0"/>
      </w:pPr>
      <w:r>
        <w:rPr/>
        <w:t xml:space="preserve">五、中国散热器行业典型企业分析</w:t>
      </w:r>
    </w:p>
    <w:p>
      <w:pPr>
        <w:spacing w:before="75" w:after="0"/>
      </w:pPr>
      <w:r>
        <w:rPr>
          <w:b w:val="1"/>
          <w:bCs w:val="1"/>
        </w:rPr>
        <w:t xml:space="preserve">第四章 散热器细分行业分析</w:t>
      </w:r>
    </w:p>
    <w:p>
      <w:pPr>
        <w:spacing w:before="75" w:after="0"/>
      </w:pPr>
      <w:r>
        <w:rPr/>
        <w:t xml:space="preserve">第一节 风冷散热器</w:t>
      </w:r>
    </w:p>
    <w:p>
      <w:pPr>
        <w:spacing w:before="75" w:after="0"/>
      </w:pPr>
      <w:r>
        <w:rPr/>
        <w:t xml:space="preserve">一、全球风冷散热器市场规模(2022vs2026vs2030)</w:t>
      </w:r>
    </w:p>
    <w:p>
      <w:pPr>
        <w:spacing w:before="75" w:after="0"/>
      </w:pPr>
      <w:r>
        <w:rPr/>
        <w:t xml:space="preserve">二、全球风冷散热器主要供应商及其市场份额(按2026年营收)</w:t>
      </w:r>
    </w:p>
    <w:p>
      <w:pPr>
        <w:spacing w:before="75" w:after="0"/>
      </w:pPr>
      <w:r>
        <w:rPr/>
        <w:t xml:space="preserve">三、中国风冷散热器市场规模(2022vs2026vs2030)</w:t>
      </w:r>
    </w:p>
    <w:p>
      <w:pPr>
        <w:spacing w:before="75" w:after="0"/>
      </w:pPr>
      <w:r>
        <w:rPr/>
        <w:t xml:space="preserve">四、中国风冷散热器主要供应商及其市场份额(按2026年营收)</w:t>
      </w:r>
    </w:p>
    <w:p>
      <w:pPr>
        <w:spacing w:before="75" w:after="0"/>
      </w:pPr>
      <w:r>
        <w:rPr/>
        <w:t xml:space="preserve">五、风冷散热器未来发展趋势预测</w:t>
      </w:r>
    </w:p>
    <w:p>
      <w:pPr>
        <w:spacing w:before="75" w:after="0"/>
      </w:pPr>
      <w:r>
        <w:rPr/>
        <w:t xml:space="preserve">第二节 液冷散热器</w:t>
      </w:r>
    </w:p>
    <w:p>
      <w:pPr>
        <w:spacing w:before="75" w:after="0"/>
      </w:pPr>
      <w:r>
        <w:rPr/>
        <w:t xml:space="preserve">一、全球液冷散热器市场规模(2022vs2026vs2030)</w:t>
      </w:r>
    </w:p>
    <w:p>
      <w:pPr>
        <w:spacing w:before="75" w:after="0"/>
      </w:pPr>
      <w:r>
        <w:rPr/>
        <w:t xml:space="preserve">二、全球液冷散热器主要供应商及其市场份额(按2026年营收)</w:t>
      </w:r>
    </w:p>
    <w:p>
      <w:pPr>
        <w:spacing w:before="75" w:after="0"/>
      </w:pPr>
      <w:r>
        <w:rPr/>
        <w:t xml:space="preserve">三、中国液冷散热器市场规模(2022vs2026vs2030)</w:t>
      </w:r>
    </w:p>
    <w:p>
      <w:pPr>
        <w:spacing w:before="75" w:after="0"/>
      </w:pPr>
      <w:r>
        <w:rPr/>
        <w:t xml:space="preserve">四、中国液冷散热器主要供应商及其市场份额(按2026年营收)</w:t>
      </w:r>
    </w:p>
    <w:p>
      <w:pPr>
        <w:spacing w:before="75" w:after="0"/>
      </w:pPr>
      <w:r>
        <w:rPr/>
        <w:t xml:space="preserve">五、液冷散热器未来发展趋势预测</w:t>
      </w:r>
    </w:p>
    <w:p>
      <w:pPr>
        <w:spacing w:before="75" w:after="0"/>
      </w:pPr>
      <w:r>
        <w:rPr/>
        <w:t xml:space="preserve">第三节 热管散热器</w:t>
      </w:r>
    </w:p>
    <w:p>
      <w:pPr>
        <w:spacing w:before="75" w:after="0"/>
      </w:pPr>
      <w:r>
        <w:rPr/>
        <w:t xml:space="preserve">一、全球热管散热器市场规模(2022vs2026vs2030)</w:t>
      </w:r>
    </w:p>
    <w:p>
      <w:pPr>
        <w:spacing w:before="75" w:after="0"/>
      </w:pPr>
      <w:r>
        <w:rPr/>
        <w:t xml:space="preserve">二、全球热管散热器主要供应商及其市场份额(按2026年营收)</w:t>
      </w:r>
    </w:p>
    <w:p>
      <w:pPr>
        <w:spacing w:before="75" w:after="0"/>
      </w:pPr>
      <w:r>
        <w:rPr/>
        <w:t xml:space="preserve">三、中国热管散热器市场规模(2022vs2026vs2030)</w:t>
      </w:r>
    </w:p>
    <w:p>
      <w:pPr>
        <w:spacing w:before="75" w:after="0"/>
      </w:pPr>
      <w:r>
        <w:rPr/>
        <w:t xml:space="preserve">四、中国热管散热器主要供应商及其市场份额(按2026年营收)</w:t>
      </w:r>
    </w:p>
    <w:p>
      <w:pPr>
        <w:spacing w:before="75" w:after="0"/>
      </w:pPr>
      <w:r>
        <w:rPr/>
        <w:t xml:space="preserve">五、热管散热器未来发展趋势预测</w:t>
      </w:r>
    </w:p>
    <w:p>
      <w:pPr>
        <w:spacing w:before="75" w:after="0"/>
      </w:pPr>
      <w:r>
        <w:rPr/>
        <w:t xml:space="preserve">第四节 半导体制冷散热器</w:t>
      </w:r>
    </w:p>
    <w:p>
      <w:pPr>
        <w:spacing w:before="75" w:after="0"/>
      </w:pPr>
      <w:r>
        <w:rPr/>
        <w:t xml:space="preserve">一、全球半导体制冷散热器市场规模(2022vs2026vs2030)</w:t>
      </w:r>
    </w:p>
    <w:p>
      <w:pPr>
        <w:spacing w:before="75" w:after="0"/>
      </w:pPr>
      <w:r>
        <w:rPr/>
        <w:t xml:space="preserve">二、全球半导体制冷散热器主要供应商及其市场份额(按2026年营收)</w:t>
      </w:r>
    </w:p>
    <w:p>
      <w:pPr>
        <w:spacing w:before="75" w:after="0"/>
      </w:pPr>
      <w:r>
        <w:rPr/>
        <w:t xml:space="preserve">三、中国半导体制冷散热器市场规模(2022vs2026vs2030)</w:t>
      </w:r>
    </w:p>
    <w:p>
      <w:pPr>
        <w:spacing w:before="75" w:after="0"/>
      </w:pPr>
      <w:r>
        <w:rPr/>
        <w:t xml:space="preserve">四、中国半导体制冷散热器主要供应商及其市场份额(按2026年营收)</w:t>
      </w:r>
    </w:p>
    <w:p>
      <w:pPr>
        <w:spacing w:before="75" w:after="0"/>
      </w:pPr>
      <w:r>
        <w:rPr/>
        <w:t xml:space="preserve">五、半导体制冷散热器未来发展趋势预测</w:t>
      </w:r>
    </w:p>
    <w:p>
      <w:pPr>
        <w:spacing w:before="75" w:after="0"/>
      </w:pPr>
      <w:r>
        <w:rPr/>
        <w:t xml:space="preserve">第五节 相变储能散热器</w:t>
      </w:r>
    </w:p>
    <w:p>
      <w:pPr>
        <w:spacing w:before="75" w:after="0"/>
      </w:pPr>
      <w:r>
        <w:rPr/>
        <w:t xml:space="preserve">一、全球相变储能散热器市场规模(2022vs2026vs2030)</w:t>
      </w:r>
    </w:p>
    <w:p>
      <w:pPr>
        <w:spacing w:before="75" w:after="0"/>
      </w:pPr>
      <w:r>
        <w:rPr/>
        <w:t xml:space="preserve">二、全球相变储能散热器主要供应商及其市场份额(按2026年营收)</w:t>
      </w:r>
    </w:p>
    <w:p>
      <w:pPr>
        <w:spacing w:before="75" w:after="0"/>
      </w:pPr>
      <w:r>
        <w:rPr/>
        <w:t xml:space="preserve">三、中国相变储能散热器市场规模(2022vs2026vs2030)</w:t>
      </w:r>
    </w:p>
    <w:p>
      <w:pPr>
        <w:spacing w:before="75" w:after="0"/>
      </w:pPr>
      <w:r>
        <w:rPr/>
        <w:t xml:space="preserve">四、中国相变储能散热器主要供应商及其市场份额(按2026年营收)</w:t>
      </w:r>
    </w:p>
    <w:p>
      <w:pPr>
        <w:spacing w:before="75" w:after="0"/>
      </w:pPr>
      <w:r>
        <w:rPr/>
        <w:t xml:space="preserve">五、相变储能散热器未来发展趋势预测</w:t>
      </w:r>
    </w:p>
    <w:p>
      <w:pPr>
        <w:spacing w:before="75" w:after="0"/>
      </w:pPr>
      <w:r>
        <w:rPr>
          <w:b w:val="1"/>
          <w:bCs w:val="1"/>
        </w:rPr>
        <w:t xml:space="preserve">第五章 散热器产业链分析</w:t>
      </w:r>
    </w:p>
    <w:p>
      <w:pPr>
        <w:spacing w:before="75" w:after="0"/>
      </w:pPr>
      <w:r>
        <w:rPr/>
        <w:t xml:space="preserve">第一节 散热器产业链结构解析</w:t>
      </w:r>
    </w:p>
    <w:p>
      <w:pPr>
        <w:spacing w:before="75" w:after="0"/>
      </w:pPr>
      <w:r>
        <w:rPr/>
        <w:t xml:space="preserve">一、散热器产业链结构示意图</w:t>
      </w:r>
    </w:p>
    <w:p>
      <w:pPr>
        <w:spacing w:before="75" w:after="0"/>
      </w:pPr>
      <w:r>
        <w:rPr/>
        <w:t xml:space="preserve">二、散热器产业链全景图</w:t>
      </w:r>
    </w:p>
    <w:p>
      <w:pPr>
        <w:spacing w:before="75" w:after="0"/>
      </w:pPr>
      <w:r>
        <w:rPr/>
        <w:t xml:space="preserve">三、散热器产业发展热力地图</w:t>
      </w:r>
    </w:p>
    <w:p>
      <w:pPr>
        <w:spacing w:before="75" w:after="0"/>
      </w:pPr>
      <w:r>
        <w:rPr/>
        <w:t xml:space="preserve">第二节 散热器产业链上游分析</w:t>
      </w:r>
    </w:p>
    <w:p>
      <w:pPr>
        <w:spacing w:before="75" w:after="0"/>
      </w:pPr>
      <w:r>
        <w:rPr/>
        <w:t xml:space="preserve">一、散热器成本结构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散热器产业链中游分析</w:t>
      </w:r>
    </w:p>
    <w:p>
      <w:pPr>
        <w:spacing w:before="75" w:after="0"/>
      </w:pPr>
      <w:r>
        <w:rPr/>
        <w:t xml:space="preserve">一、散热器中游行业分布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散热器产业链下游分析</w:t>
      </w:r>
    </w:p>
    <w:p>
      <w:pPr>
        <w:spacing w:before="75" w:after="0"/>
      </w:pPr>
      <w:r>
        <w:rPr/>
        <w:t xml:space="preserve">一、散热器下游行业分布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四、下游需求对散热器行业的影响</w:t>
      </w:r>
    </w:p>
    <w:p>
      <w:pPr>
        <w:spacing w:before="75" w:after="0"/>
      </w:pPr>
      <w:r>
        <w:rPr>
          <w:b w:val="1"/>
          <w:bCs w:val="1"/>
        </w:rPr>
        <w:t xml:space="preserve">第六章 散热器领先企业分析</w:t>
      </w:r>
    </w:p>
    <w:p>
      <w:pPr>
        <w:spacing w:before="75" w:after="0"/>
      </w:pPr>
      <w:r>
        <w:rPr/>
        <w:t xml:space="preserve">第一节 北京金旗舰暖通科技有限公司</w:t>
      </w:r>
    </w:p>
    <w:p>
      <w:pPr>
        <w:spacing w:before="75" w:after="0"/>
      </w:pPr>
      <w:r>
        <w:rPr/>
        <w:t xml:space="preserve">一、企业基本概况</w:t>
      </w:r>
    </w:p>
    <w:p>
      <w:pPr>
        <w:spacing w:before="75" w:after="0"/>
      </w:pPr>
      <w:r>
        <w:rPr/>
        <w:t xml:space="preserve">二、企业散热器产品分析</w:t>
      </w:r>
    </w:p>
    <w:p>
      <w:pPr>
        <w:spacing w:before="75" w:after="0"/>
      </w:pPr>
      <w:r>
        <w:rPr/>
        <w:t xml:space="preserve">三、2024-2026年企业散热器业务经营分析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寿光市鲁本斯采暖设备有限公司</w:t>
      </w:r>
    </w:p>
    <w:p>
      <w:pPr>
        <w:spacing w:before="75" w:after="0"/>
      </w:pPr>
      <w:r>
        <w:rPr/>
        <w:t xml:space="preserve">一、企业基本概况</w:t>
      </w:r>
    </w:p>
    <w:p>
      <w:pPr>
        <w:spacing w:before="75" w:after="0"/>
      </w:pPr>
      <w:r>
        <w:rPr/>
        <w:t xml:space="preserve">二、企业散热器产品分析</w:t>
      </w:r>
    </w:p>
    <w:p>
      <w:pPr>
        <w:spacing w:before="75" w:after="0"/>
      </w:pPr>
      <w:r>
        <w:rPr/>
        <w:t xml:space="preserve">三、2024-2026年企业散热器业务经营分析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兰州陇星沃尔凯采暖设备制造集团有限公司</w:t>
      </w:r>
    </w:p>
    <w:p>
      <w:pPr>
        <w:spacing w:before="75" w:after="0"/>
      </w:pPr>
      <w:r>
        <w:rPr/>
        <w:t xml:space="preserve">一、企业基本概况</w:t>
      </w:r>
    </w:p>
    <w:p>
      <w:pPr>
        <w:spacing w:before="75" w:after="0"/>
      </w:pPr>
      <w:r>
        <w:rPr/>
        <w:t xml:space="preserve">二、企业散热器产品分析</w:t>
      </w:r>
    </w:p>
    <w:p>
      <w:pPr>
        <w:spacing w:before="75" w:after="0"/>
      </w:pPr>
      <w:r>
        <w:rPr/>
        <w:t xml:space="preserve">三、2024-2026年企业散热器业务经营分析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森德(中国)暖通设备有限公司</w:t>
      </w:r>
    </w:p>
    <w:p>
      <w:pPr>
        <w:spacing w:before="75" w:after="0"/>
      </w:pPr>
      <w:r>
        <w:rPr/>
        <w:t xml:space="preserve">一、企业基本概况</w:t>
      </w:r>
    </w:p>
    <w:p>
      <w:pPr>
        <w:spacing w:before="75" w:after="0"/>
      </w:pPr>
      <w:r>
        <w:rPr/>
        <w:t xml:space="preserve">二、企业散热器产品分析</w:t>
      </w:r>
    </w:p>
    <w:p>
      <w:pPr>
        <w:spacing w:before="75" w:after="0"/>
      </w:pPr>
      <w:r>
        <w:rPr/>
        <w:t xml:space="preserve">三、2024-2026年企业散热器业务经营分析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努奥罗(中国)有限公司</w:t>
      </w:r>
    </w:p>
    <w:p>
      <w:pPr>
        <w:spacing w:before="75" w:after="0"/>
      </w:pPr>
      <w:r>
        <w:rPr/>
        <w:t xml:space="preserve">一、企业基本概况</w:t>
      </w:r>
    </w:p>
    <w:p>
      <w:pPr>
        <w:spacing w:before="75" w:after="0"/>
      </w:pPr>
      <w:r>
        <w:rPr/>
        <w:t xml:space="preserve">二、企业散热器产品分析</w:t>
      </w:r>
    </w:p>
    <w:p>
      <w:pPr>
        <w:spacing w:before="75" w:after="0"/>
      </w:pPr>
      <w:r>
        <w:rPr/>
        <w:t xml:space="preserve">三、2024-2026年企业散热器业务经营分析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北京福仕德科技有限公司</w:t>
      </w:r>
    </w:p>
    <w:p>
      <w:pPr>
        <w:spacing w:before="75" w:after="0"/>
      </w:pPr>
      <w:r>
        <w:rPr/>
        <w:t xml:space="preserve">一、企业基本概况</w:t>
      </w:r>
    </w:p>
    <w:p>
      <w:pPr>
        <w:spacing w:before="75" w:after="0"/>
      </w:pPr>
      <w:r>
        <w:rPr/>
        <w:t xml:space="preserve">二、企业散热器产品分析</w:t>
      </w:r>
    </w:p>
    <w:p>
      <w:pPr>
        <w:spacing w:before="75" w:after="0"/>
      </w:pPr>
      <w:r>
        <w:rPr/>
        <w:t xml:space="preserve">三、2024-2026年企业散热器业务经营分析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圣春散热器股份有限公司</w:t>
      </w:r>
    </w:p>
    <w:p>
      <w:pPr>
        <w:spacing w:before="75" w:after="0"/>
      </w:pPr>
      <w:r>
        <w:rPr/>
        <w:t xml:space="preserve">一、企业基本概况</w:t>
      </w:r>
    </w:p>
    <w:p>
      <w:pPr>
        <w:spacing w:before="75" w:after="0"/>
      </w:pPr>
      <w:r>
        <w:rPr/>
        <w:t xml:space="preserve">二、企业散热器产品分析</w:t>
      </w:r>
    </w:p>
    <w:p>
      <w:pPr>
        <w:spacing w:before="75" w:after="0"/>
      </w:pPr>
      <w:r>
        <w:rPr/>
        <w:t xml:space="preserve">三、2024-2026年企业散热器业务经营分析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北京圣劳伦斯散热器制造有限公司</w:t>
      </w:r>
    </w:p>
    <w:p>
      <w:pPr>
        <w:spacing w:before="75" w:after="0"/>
      </w:pPr>
      <w:r>
        <w:rPr/>
        <w:t xml:space="preserve">一、企业基本概况</w:t>
      </w:r>
    </w:p>
    <w:p>
      <w:pPr>
        <w:spacing w:before="75" w:after="0"/>
      </w:pPr>
      <w:r>
        <w:rPr/>
        <w:t xml:space="preserve">二、企业散热器产品分析</w:t>
      </w:r>
    </w:p>
    <w:p>
      <w:pPr>
        <w:spacing w:before="75" w:after="0"/>
      </w:pPr>
      <w:r>
        <w:rPr/>
        <w:t xml:space="preserve">三、2024-2026年企业散热器业务经营分析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散热器行业swot分析及发展策略</w:t>
      </w:r>
    </w:p>
    <w:p>
      <w:pPr>
        <w:spacing w:before="75" w:after="0"/>
      </w:pPr>
      <w:r>
        <w:rPr/>
        <w:t xml:space="preserve">第一节 散热器行业发展驱动因素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散热器行业发展swot分析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基于swot分析的散热器行业发展策略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散热器行业商业模式及运营模式</w:t>
      </w:r>
    </w:p>
    <w:p>
      <w:pPr>
        <w:spacing w:before="75" w:after="0"/>
      </w:pPr>
      <w:r>
        <w:rPr/>
        <w:t xml:space="preserve">第一节 散热器行业商业模式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散热器行业运营模式分析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散热器行业发展潜力研究结论</w:t>
      </w:r>
    </w:p>
    <w:p>
      <w:pPr>
        <w:spacing w:before="75" w:after="0"/>
      </w:pPr>
      <w:r>
        <w:rPr/>
        <w:t xml:space="preserve">第二节 散热器主要供应商排名研究结论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图表：全球散热器产品结构</w:t>
      </w:r>
    </w:p>
    <w:p>
      <w:pPr>
        <w:spacing w:before="75" w:after="0"/>
      </w:pPr>
      <w:r>
        <w:rPr/>
        <w:t xml:space="preserve">图表：全球散热器市场集中度</w:t>
      </w:r>
    </w:p>
    <w:p>
      <w:pPr>
        <w:spacing w:before="75" w:after="0"/>
      </w:pPr>
      <w:r>
        <w:rPr/>
        <w:t xml:space="preserve">图表：散热器行业发展趋势</w:t>
      </w:r>
    </w:p>
    <w:p>
      <w:pPr>
        <w:spacing w:before="75" w:after="0"/>
      </w:pPr>
      <w:r>
        <w:rPr/>
        <w:t xml:space="preserve">图表：散热器行业供应链分析</w:t>
      </w:r>
    </w:p>
    <w:p>
      <w:pPr>
        <w:spacing w:before="75" w:after="0"/>
      </w:pPr>
      <w:r>
        <w:rPr/>
        <w:t xml:space="preserve">图表：散热器行业销售模式分析</w:t>
      </w:r>
    </w:p>
    <w:p>
      <w:pPr>
        <w:spacing w:before="75" w:after="0"/>
      </w:pPr>
      <w:r>
        <w:rPr/>
        <w:t xml:space="preserve">图表：散热器产业链结构示意图</w:t>
      </w:r>
    </w:p>
    <w:p>
      <w:pPr>
        <w:spacing w:before="75" w:after="0"/>
      </w:pPr>
      <w:r>
        <w:rPr/>
        <w:t xml:space="preserve">图表：2024-2026年全球散热器市场规模</w:t>
      </w:r>
    </w:p>
    <w:p>
      <w:pPr>
        <w:spacing w:before="75" w:after="0"/>
      </w:pPr>
      <w:r>
        <w:rPr/>
        <w:t xml:space="preserve">图表：2024-2026年中国散热器市场规模</w:t>
      </w:r>
    </w:p>
    <w:p>
      <w:pPr>
        <w:spacing w:before="75" w:after="0"/>
      </w:pPr>
      <w:r>
        <w:rPr/>
        <w:t xml:space="preserve">图表：2026年全球散热器产能区域分布图</w:t>
      </w:r>
    </w:p>
    <w:p>
      <w:pPr>
        <w:spacing w:before="75" w:after="0"/>
      </w:pPr>
      <w:r>
        <w:rPr/>
        <w:t xml:space="preserve">图表：全球主要散热器供应商市场份额及排名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本文地址：https://www.51baogao.cn/baogao/20260702/4068580.shtml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02/4068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2026年全球散热器行业市场规模、领先企业国内外市场份额及排名</dc:title>
  <dc:description>2026年全球散热器行业市场规模、领先企业国内外市场份额及排名</dc:description>
  <dc:subject>2026年全球散热器行业市场规模、领先企业国内外市场份额及排名</dc:subject>
  <cp:keywords>研究报告</cp:keywords>
  <cp:category>研究报告</cp:category>
  <cp:lastModifiedBy>北京中道泰和信息咨询有限公司</cp:lastModifiedBy>
  <dcterms:created xsi:type="dcterms:W3CDTF">2026-07-02T19:53:33+08:00</dcterms:created>
  <dcterms:modified xsi:type="dcterms:W3CDTF">2026-07-02T19:53:33+08:00</dcterms:modified>
</cp:coreProperties>
</file>

<file path=docProps/custom.xml><?xml version="1.0" encoding="utf-8"?>
<Properties xmlns="http://schemas.openxmlformats.org/officeDocument/2006/custom-properties" xmlns:vt="http://schemas.openxmlformats.org/officeDocument/2006/docPropsVTypes"/>
</file>