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2026-2031年国内医疗电子行业发展趋势及发展策略研究报告</w:t>
      </w:r>
    </w:p>
    <w:p>
      <w:pPr>
        <w:spacing w:after="150"/>
      </w:pPr>
      <w:r>
        <w:rPr>
          <w:b w:val="1"/>
          <w:bCs w:val="1"/>
        </w:rPr>
        <w:t xml:space="preserve">报告简介</w:t>
      </w:r>
    </w:p>
    <w:p>
      <w:pPr>
        <w:spacing w:after="150"/>
      </w:pPr>
      <w:r>
        <w:rPr/>
        <w:t xml:space="preserve">医疗电子是融合电子技术、精密制造与医学工程的战略性产业，指应用于临床诊断、治疗、监护、康复及健康管理等场景的电子设备与系统，主要包括医学影像、生命体征监护、体外诊断、可穿戴健康设备及远程诊疗终端等品类。作为智慧医疗与健康中国建设的核心支撑，医疗电子兼具技术密集、准入门槛高、监管体系严、民生属性强的特征，其发展水平直接关乎医疗服务质量、公共卫生安全及医疗资源均等化进程，是“十五五”期间我国高端装备制造与生物医药产业协同发展的重点领域。</w:t>
      </w:r>
    </w:p>
    <w:p>
      <w:pPr>
        <w:spacing w:after="150"/>
      </w:pPr>
      <w:r>
        <w:rPr/>
        <w:t xml:space="preserve">当前国内医疗电子行业处于需求扩容、国产替代提速、技术融合深化、格局优化调整的关键阶段。政策层面，健康中国战略、医疗装备产业规划及基层医疗建设政策持续落地，为行业提供明确导向与有力支撑。产业层面，本土企业在中低端设备领域实现规模化供给，高端影像、监护设备等领域逐步突破，部分产品进入主流医疗机构供应链。但上游核心芯片、高端传感器、精密光学部件等仍存短板，对外依赖度较高，同时面临创新能力不足、高端人才短缺、产品同质化、合规成本上升等挑战。市场层面，人口老龄化、慢性病管理、消费升级及医疗资源下沉驱动需求持续释放，远程医疗、家庭健康管理等新场景加速崛起。未来，国内医疗电子行业将呈现产品智能化、技术融合化、市场下沉化、产业链自主化、竞争集中化的核心趋势。技术层面，AI、物联网、5G、先进传感与精密制造技术深度融合，推动设备向小型化、便携化、精准化、互联化升级，AI辅助诊断、远程监护、智能康复等成为创新热点。市场层面，需求结构从大型设备向“设备+数据+服务”综合解决方案转型，基层医疗与家庭健康市场成为增长新引擎。产业层面，本土企业向上游核心部件延伸，构建协同生态，资源向技术创新强、质量控制优、品牌影响力大的头部企业集中，行业整合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行业研究单位等公布和提供的大量资料。报告对我国医疗电子行业的供需状况、发展现状、子行业发展变化等进行了分析，重点分析了国内外医疗电子行业的发展现状、如何面对行业的发展挑战、行业的发展建议、行业竞争力，以及行业的投资分析和趋势预测等等。报告还综合了医疗电子行业的整体发展动态，对行业在产品方面提供了参考建议和具体解决办法。报告对于医疗电子产品生产企业、经销商、行业管理部门以及拟进入该行业的投资者具有重要的参考价值，对于研究我国医疗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医疗电子行业基本概况</w:t>
      </w:r>
    </w:p>
    <w:p>
      <w:pPr>
        <w:spacing w:before="75" w:after="0"/>
      </w:pPr>
      <w:r>
        <w:rPr/>
        <w:t xml:space="preserve">第一节 医疗电子行业概念界定及特征</w:t>
      </w:r>
    </w:p>
    <w:p>
      <w:pPr>
        <w:spacing w:before="75" w:after="0"/>
      </w:pPr>
      <w:r>
        <w:rPr/>
        <w:t xml:space="preserve">一、医疗电子行业定义及研究范围</w:t>
      </w:r>
    </w:p>
    <w:p>
      <w:pPr>
        <w:spacing w:before="75" w:after="0"/>
      </w:pPr>
      <w:r>
        <w:rPr/>
        <w:t xml:space="preserve">二、医疗电子行业发展特征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2026年全球医疗电子行业发展概述</w:t>
      </w:r>
    </w:p>
    <w:p>
      <w:pPr>
        <w:spacing w:before="75" w:after="0"/>
      </w:pPr>
      <w:r>
        <w:rPr/>
        <w:t xml:space="preserve">第一节 全球医疗电子行业市场规模</w:t>
      </w:r>
    </w:p>
    <w:p>
      <w:pPr>
        <w:spacing w:before="75" w:after="0"/>
      </w:pPr>
      <w:r>
        <w:rPr/>
        <w:t xml:space="preserve">一、2024-2026年全球医疗电子行业市场规模及其变化趋势</w:t>
      </w:r>
    </w:p>
    <w:p>
      <w:pPr>
        <w:spacing w:before="75" w:after="0"/>
      </w:pPr>
      <w:r>
        <w:rPr/>
        <w:t xml:space="preserve">二、2026-2031年全球医疗电子行业市场规模预测</w:t>
      </w:r>
    </w:p>
    <w:p>
      <w:pPr>
        <w:spacing w:before="75" w:after="0"/>
      </w:pPr>
      <w:r>
        <w:rPr/>
        <w:t xml:space="preserve">第二节 全球医疗电子行业供给情况分析</w:t>
      </w:r>
    </w:p>
    <w:p>
      <w:pPr>
        <w:spacing w:before="75" w:after="0"/>
      </w:pPr>
      <w:r>
        <w:rPr/>
        <w:t xml:space="preserve">一、全球医疗电子行业产能分布情况</w:t>
      </w:r>
    </w:p>
    <w:p>
      <w:pPr>
        <w:spacing w:before="75" w:after="0"/>
      </w:pPr>
      <w:r>
        <w:rPr/>
        <w:t xml:space="preserve">二、全球医疗电子行业典型供给企业分析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全球医疗电子行业需求分析</w:t>
      </w:r>
    </w:p>
    <w:p>
      <w:pPr>
        <w:spacing w:before="75" w:after="0"/>
      </w:pPr>
      <w:r>
        <w:rPr/>
        <w:t xml:space="preserve">一、全球医疗电子行业需求规模</w:t>
      </w:r>
    </w:p>
    <w:p>
      <w:pPr>
        <w:spacing w:before="75" w:after="0"/>
      </w:pPr>
      <w:r>
        <w:rPr/>
        <w:t xml:space="preserve">二、全球医疗电子行业需求格局</w:t>
      </w:r>
    </w:p>
    <w:p>
      <w:pPr>
        <w:spacing w:before="75" w:after="0"/>
      </w:pPr>
      <w:r>
        <w:rPr/>
        <w:t xml:space="preserve">三、全球医疗电子行业需求趋势</w:t>
      </w:r>
    </w:p>
    <w:p>
      <w:pPr>
        <w:spacing w:before="75" w:after="0"/>
      </w:pPr>
      <w:r>
        <w:rPr/>
        <w:t xml:space="preserve">四、2026-2031年全球医疗电子行业需求规模预测</w:t>
      </w:r>
    </w:p>
    <w:p>
      <w:pPr>
        <w:spacing w:before="75" w:after="0"/>
      </w:pPr>
      <w:r>
        <w:rPr/>
        <w:t xml:space="preserve">第四节 全球医疗电子行业发展成功经验借鉴及失败教训吸取</w:t>
      </w:r>
    </w:p>
    <w:p>
      <w:pPr>
        <w:spacing w:before="75" w:after="0"/>
      </w:pPr>
      <w:r>
        <w:rPr/>
        <w:t xml:space="preserve">一、全球医疗电子行业发展成功经验借鉴</w:t>
      </w:r>
    </w:p>
    <w:p>
      <w:pPr>
        <w:spacing w:before="75" w:after="0"/>
      </w:pPr>
      <w:r>
        <w:rPr/>
        <w:t xml:space="preserve">二、全球医疗电子行业发展失败教训吸取</w:t>
      </w:r>
    </w:p>
    <w:p>
      <w:pPr>
        <w:spacing w:before="75" w:after="0"/>
      </w:pPr>
      <w:r>
        <w:rPr>
          <w:b w:val="1"/>
          <w:bCs w:val="1"/>
        </w:rPr>
        <w:t xml:space="preserve">第三章 2026年中国医疗电子行业发展环境分析</w:t>
      </w:r>
    </w:p>
    <w:p>
      <w:pPr>
        <w:spacing w:before="75" w:after="0"/>
      </w:pPr>
      <w:r>
        <w:rPr/>
        <w:t xml:space="preserve">第一节 医疗电子行业发展政策环境</w:t>
      </w:r>
    </w:p>
    <w:p>
      <w:pPr>
        <w:spacing w:before="75" w:after="0"/>
      </w:pPr>
      <w:r>
        <w:rPr/>
        <w:t xml:space="preserve">一、医疗电子行业发展规划类政策及其解读</w:t>
      </w:r>
    </w:p>
    <w:p>
      <w:pPr>
        <w:spacing w:before="75" w:after="0"/>
      </w:pPr>
      <w:r>
        <w:rPr/>
        <w:t xml:space="preserve">二、医疗电子行业发展监管类政策及其解读</w:t>
      </w:r>
    </w:p>
    <w:p>
      <w:pPr>
        <w:spacing w:before="75" w:after="0"/>
      </w:pPr>
      <w:r>
        <w:rPr/>
        <w:t xml:space="preserve">三、医疗电子行业发展标准类政策及其解读</w:t>
      </w:r>
    </w:p>
    <w:p>
      <w:pPr>
        <w:spacing w:before="75" w:after="0"/>
      </w:pPr>
      <w:r>
        <w:rPr/>
        <w:t xml:space="preserve">第二节 医疗电子行业发展经济环境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医疗电子行业发展社会环境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医疗电子行业技术环境</w:t>
      </w:r>
    </w:p>
    <w:p>
      <w:pPr>
        <w:spacing w:before="75" w:after="0"/>
      </w:pPr>
      <w:r>
        <w:rPr/>
        <w:t xml:space="preserve">一、医疗电子行业技术专利申请情况</w:t>
      </w:r>
    </w:p>
    <w:p>
      <w:pPr>
        <w:spacing w:before="75" w:after="0"/>
      </w:pPr>
      <w:r>
        <w:rPr/>
        <w:t xml:space="preserve">二、医疗电子行业主要技术分析</w:t>
      </w:r>
    </w:p>
    <w:p>
      <w:pPr>
        <w:spacing w:before="75" w:after="0"/>
      </w:pPr>
      <w:r>
        <w:rPr/>
        <w:t xml:space="preserve">三、技术对医疗电子行业发展的作用机制分析</w:t>
      </w:r>
    </w:p>
    <w:p>
      <w:pPr>
        <w:spacing w:before="75" w:after="0"/>
      </w:pPr>
      <w:r>
        <w:rPr/>
        <w:t xml:space="preserve">四、医疗电子行业技术发展趋势分析</w:t>
      </w:r>
    </w:p>
    <w:p>
      <w:pPr>
        <w:spacing w:before="75" w:after="0"/>
      </w:pPr>
      <w:r>
        <w:rPr>
          <w:b w:val="1"/>
          <w:bCs w:val="1"/>
        </w:rPr>
        <w:t xml:space="preserve">第四章 2024-2026年中国医疗电子行业市场分析</w:t>
      </w:r>
    </w:p>
    <w:p>
      <w:pPr>
        <w:spacing w:before="75" w:after="0"/>
      </w:pPr>
      <w:r>
        <w:rPr/>
        <w:t xml:space="preserve">第一节 2024-2026年国内医疗电子行业市场规模</w:t>
      </w:r>
    </w:p>
    <w:p>
      <w:pPr>
        <w:spacing w:before="75" w:after="0"/>
      </w:pPr>
      <w:r>
        <w:rPr/>
        <w:t xml:space="preserve">一、2024-2026年国内医疗电子行业市场规模及其变化趋势</w:t>
      </w:r>
    </w:p>
    <w:p>
      <w:pPr>
        <w:spacing w:before="75" w:after="0"/>
      </w:pPr>
      <w:r>
        <w:rPr/>
        <w:t xml:space="preserve">二、2024-2026年国内医疗电子行业市场规模变化影响因素</w:t>
      </w:r>
    </w:p>
    <w:p>
      <w:pPr>
        <w:spacing w:before="75" w:after="0"/>
      </w:pPr>
      <w:r>
        <w:rPr/>
        <w:t xml:space="preserve">三、2026-2031年医疗电子行业市场规模及增速预测</w:t>
      </w:r>
    </w:p>
    <w:p>
      <w:pPr>
        <w:spacing w:before="75" w:after="0"/>
      </w:pPr>
      <w:r>
        <w:rPr/>
        <w:t xml:space="preserve">第二节 国内医疗电子行业市场供给情况分析</w:t>
      </w:r>
    </w:p>
    <w:p>
      <w:pPr>
        <w:spacing w:before="75" w:after="0"/>
      </w:pPr>
      <w:r>
        <w:rPr/>
        <w:t xml:space="preserve">一、国内医疗电子行业供给企业数量</w:t>
      </w:r>
    </w:p>
    <w:p>
      <w:pPr>
        <w:spacing w:before="75" w:after="0"/>
      </w:pPr>
      <w:r>
        <w:rPr/>
        <w:t xml:space="preserve">二、国内医疗电子行业供给企业区域分布情况</w:t>
      </w:r>
    </w:p>
    <w:p>
      <w:pPr>
        <w:spacing w:before="75" w:after="0"/>
      </w:pPr>
      <w:r>
        <w:rPr/>
        <w:t xml:space="preserve">三、国内医疗电子行业从业人员数量</w:t>
      </w:r>
    </w:p>
    <w:p>
      <w:pPr>
        <w:spacing w:before="75" w:after="0"/>
      </w:pPr>
      <w:r>
        <w:rPr/>
        <w:t xml:space="preserve">四、国内医疗电子行业供给规模</w:t>
      </w:r>
    </w:p>
    <w:p>
      <w:pPr>
        <w:spacing w:before="75" w:after="0"/>
      </w:pPr>
      <w:r>
        <w:rPr/>
        <w:t xml:space="preserve">五、国内医疗电子行业产能规划情况</w:t>
      </w:r>
    </w:p>
    <w:p>
      <w:pPr>
        <w:spacing w:before="75" w:after="0"/>
      </w:pPr>
      <w:r>
        <w:rPr/>
        <w:t xml:space="preserve">第三节 国内医疗电子行业市场需求情况分析</w:t>
      </w:r>
    </w:p>
    <w:p>
      <w:pPr>
        <w:spacing w:before="75" w:after="0"/>
      </w:pPr>
      <w:r>
        <w:rPr/>
        <w:t xml:space="preserve">一、医疗电子行业需求规模</w:t>
      </w:r>
    </w:p>
    <w:p>
      <w:pPr>
        <w:spacing w:before="75" w:after="0"/>
      </w:pPr>
      <w:r>
        <w:rPr/>
        <w:t xml:space="preserve">二、国内医疗电子行业需求结构</w:t>
      </w:r>
    </w:p>
    <w:p>
      <w:pPr>
        <w:spacing w:before="75" w:after="0"/>
      </w:pPr>
      <w:r>
        <w:rPr/>
        <w:t xml:space="preserve">三、国内医疗电子行业需求趋势</w:t>
      </w:r>
    </w:p>
    <w:p>
      <w:pPr>
        <w:spacing w:before="75" w:after="0"/>
      </w:pPr>
      <w:r>
        <w:rPr/>
        <w:t xml:space="preserve">四、国内医疗电子行业需求潜力预测</w:t>
      </w:r>
    </w:p>
    <w:p>
      <w:pPr>
        <w:spacing w:before="75" w:after="0"/>
      </w:pPr>
      <w:r>
        <w:rPr>
          <w:b w:val="1"/>
          <w:bCs w:val="1"/>
        </w:rPr>
        <w:t xml:space="preserve">第五章 国内医疗电子行业竞争格局及竞争策略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国内医疗电子行业竞争梯队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国内医疗电子行业竞争策略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国内医疗电子行业人才策略分析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医疗电子行业国际化发展策略</w:t>
      </w:r>
    </w:p>
    <w:p>
      <w:pPr>
        <w:spacing w:before="75" w:after="0"/>
      </w:pPr>
      <w:r>
        <w:rPr/>
        <w:t xml:space="preserve">第一节 医疗电子行业国际化发展基础</w:t>
      </w:r>
    </w:p>
    <w:p>
      <w:pPr>
        <w:spacing w:before="75" w:after="0"/>
      </w:pPr>
      <w:r>
        <w:rPr/>
        <w:t xml:space="preserve">一、医疗电子行业出口情况</w:t>
      </w:r>
    </w:p>
    <w:p>
      <w:pPr>
        <w:spacing w:before="75" w:after="0"/>
      </w:pPr>
      <w:r>
        <w:rPr/>
        <w:t xml:space="preserve">二、医疗电子对外依存度</w:t>
      </w:r>
    </w:p>
    <w:p>
      <w:pPr>
        <w:spacing w:before="75" w:after="0"/>
      </w:pPr>
      <w:r>
        <w:rPr/>
        <w:t xml:space="preserve">三、医疗电子行业oem情况分析</w:t>
      </w:r>
    </w:p>
    <w:p>
      <w:pPr>
        <w:spacing w:before="75" w:after="0"/>
      </w:pPr>
      <w:r>
        <w:rPr/>
        <w:t xml:space="preserve">第二节 医疗电子行业国际化发展策略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医疗电子行业企业竞争策略分析</w:t>
      </w:r>
    </w:p>
    <w:p>
      <w:pPr>
        <w:spacing w:before="75" w:after="0"/>
      </w:pPr>
      <w:r>
        <w:rPr/>
        <w:t xml:space="preserve">第一节 医疗电子市场竞争策略分析</w:t>
      </w:r>
    </w:p>
    <w:p>
      <w:pPr>
        <w:spacing w:before="75" w:after="0"/>
      </w:pPr>
      <w:r>
        <w:rPr/>
        <w:t xml:space="preserve">一、2026年医疗电子市场增长潜力分析</w:t>
      </w:r>
    </w:p>
    <w:p>
      <w:pPr>
        <w:spacing w:before="75" w:after="0"/>
      </w:pPr>
      <w:r>
        <w:rPr/>
        <w:t xml:space="preserve">二、现有医疗电子行业竞争策略分析</w:t>
      </w:r>
    </w:p>
    <w:p>
      <w:pPr>
        <w:spacing w:before="75" w:after="0"/>
      </w:pPr>
      <w:r>
        <w:rPr/>
        <w:t xml:space="preserve">第二节 医疗电子企业竞争策略分析</w:t>
      </w:r>
    </w:p>
    <w:p>
      <w:pPr>
        <w:spacing w:before="75" w:after="0"/>
      </w:pPr>
      <w:r>
        <w:rPr/>
        <w:t xml:space="preserve">一、全球热点对医疗电子行业企业竞争力的影响</w:t>
      </w:r>
    </w:p>
    <w:p>
      <w:pPr>
        <w:spacing w:before="75" w:after="0"/>
      </w:pPr>
      <w:r>
        <w:rPr/>
        <w:t xml:space="preserve">二、国内热点对医疗电子行业企业竞争力的影响</w:t>
      </w:r>
    </w:p>
    <w:p>
      <w:pPr>
        <w:spacing w:before="75" w:after="0"/>
      </w:pPr>
      <w:r>
        <w:rPr/>
        <w:t xml:space="preserve">三、2026-2031年国内医疗电子行业企业竞争策略</w:t>
      </w:r>
    </w:p>
    <w:p>
      <w:pPr>
        <w:spacing w:before="75" w:after="0"/>
      </w:pPr>
      <w:r>
        <w:rPr>
          <w:b w:val="1"/>
          <w:bCs w:val="1"/>
        </w:rPr>
        <w:t xml:space="preserve">第九章 2026年中国医疗电子行业重点企业分析</w:t>
      </w:r>
    </w:p>
    <w:p>
      <w:pPr>
        <w:spacing w:before="75" w:after="0"/>
      </w:pPr>
      <w:r>
        <w:rPr/>
        <w:t xml:space="preserve">第一节 深圳迈瑞生物医疗电子股份有限公司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上海联影医疗科技股份有限公司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鱼跃医疗科技股份有限公司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理邦仪器股份有限公司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圣湘生物科技股份有限公司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奕瑞光电科技股份有限公司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微创医疗科学有限公司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惠泰医疗科技集团股份有限公司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精锋医疗科技股份有限公司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2026-2031年中国医疗电子行业发展与投资风险分析</w:t>
      </w:r>
    </w:p>
    <w:p>
      <w:pPr>
        <w:spacing w:before="75" w:after="0"/>
      </w:pPr>
      <w:r>
        <w:rPr/>
        <w:t xml:space="preserve">第一节 医疗电子行业环境风险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医疗电子行业政策风险</w:t>
      </w:r>
    </w:p>
    <w:p>
      <w:pPr>
        <w:spacing w:before="75" w:after="0"/>
      </w:pPr>
      <w:r>
        <w:rPr/>
        <w:t xml:space="preserve">第四节 医疗电子行业市场风险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2026-2031年中国医疗电子行业发展前景及投资机会分析</w:t>
      </w:r>
    </w:p>
    <w:p>
      <w:pPr>
        <w:spacing w:before="75" w:after="0"/>
      </w:pPr>
      <w:r>
        <w:rPr/>
        <w:t xml:space="preserve">第一节 医疗电子行业发展前景预测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医疗电子行业投资机会与风险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医疗电子行业投资效益分析</w:t>
      </w:r>
    </w:p>
    <w:p>
      <w:pPr>
        <w:spacing w:before="75" w:after="0"/>
      </w:pPr>
      <w:r>
        <w:rPr/>
        <w:t xml:space="preserve">一、2024-2026年医疗电子行业投资状况分析</w:t>
      </w:r>
    </w:p>
    <w:p>
      <w:pPr>
        <w:spacing w:before="75" w:after="0"/>
      </w:pPr>
      <w:r>
        <w:rPr/>
        <w:t xml:space="preserve">二、2026-2031年医疗电子行业投资效益分析</w:t>
      </w:r>
    </w:p>
    <w:p>
      <w:pPr>
        <w:spacing w:before="75" w:after="0"/>
      </w:pPr>
      <w:r>
        <w:rPr/>
        <w:t xml:space="preserve">三、2026-2031年医疗电子行业投资趋势预测</w:t>
      </w:r>
    </w:p>
    <w:p>
      <w:pPr>
        <w:spacing w:before="75" w:after="0"/>
      </w:pPr>
      <w:r>
        <w:rPr/>
        <w:t xml:space="preserve">四、2026-2031年医疗电子行业的投资方向</w:t>
      </w:r>
    </w:p>
    <w:p>
      <w:pPr>
        <w:spacing w:before="75" w:after="0"/>
      </w:pPr>
      <w:r>
        <w:rPr/>
        <w:t xml:space="preserve">五、2026-2031年医疗电子行业投资的建议</w:t>
      </w:r>
    </w:p>
    <w:p>
      <w:pPr>
        <w:spacing w:before="75" w:after="0"/>
      </w:pPr>
      <w:r>
        <w:rPr/>
        <w:t xml:space="preserve">六、新进入者应注意的障碍因素分析</w:t>
      </w:r>
    </w:p>
    <w:p>
      <w:pPr>
        <w:spacing w:before="75" w:after="0"/>
      </w:pPr>
      <w:r>
        <w:rPr/>
        <w:t xml:space="preserve">第三节 影响医疗电子行业发展的主要因素</w:t>
      </w:r>
    </w:p>
    <w:p>
      <w:pPr>
        <w:spacing w:before="75" w:after="0"/>
      </w:pPr>
      <w:r>
        <w:rPr/>
        <w:t xml:space="preserve">一、2026-2031年影响医疗电子行业运行的有利因素分析</w:t>
      </w:r>
    </w:p>
    <w:p>
      <w:pPr>
        <w:spacing w:before="75" w:after="0"/>
      </w:pPr>
      <w:r>
        <w:rPr/>
        <w:t xml:space="preserve">二、2026-2031年影响医疗电子行业运行的稳定因素分析</w:t>
      </w:r>
    </w:p>
    <w:p>
      <w:pPr>
        <w:spacing w:before="75" w:after="0"/>
      </w:pPr>
      <w:r>
        <w:rPr/>
        <w:t xml:space="preserve">三、2026-2031年影响医疗电子行业运行的不利因素分析</w:t>
      </w:r>
    </w:p>
    <w:p>
      <w:pPr>
        <w:spacing w:before="75" w:after="0"/>
      </w:pPr>
      <w:r>
        <w:rPr/>
        <w:t xml:space="preserve">四、2026-2031年我国医疗电子行业发展面临的挑战分析</w:t>
      </w:r>
    </w:p>
    <w:p>
      <w:pPr>
        <w:spacing w:before="75" w:after="0"/>
      </w:pPr>
      <w:r>
        <w:rPr/>
        <w:t xml:space="preserve">五、2026-2031年我国医疗电子行业发展面临的机遇分析</w:t>
      </w:r>
    </w:p>
    <w:p>
      <w:pPr>
        <w:spacing w:before="75" w:after="0"/>
      </w:pPr>
      <w:r>
        <w:rPr>
          <w:b w:val="1"/>
          <w:bCs w:val="1"/>
        </w:rPr>
        <w:t xml:space="preserve">图表目录</w:t>
      </w:r>
    </w:p>
    <w:p>
      <w:pPr>
        <w:spacing w:before="75" w:after="0"/>
      </w:pPr>
      <w:r>
        <w:rPr/>
        <w:t xml:space="preserve">图表：中国医疗电子行业相关政策汇总</w:t>
      </w:r>
    </w:p>
    <w:p>
      <w:pPr>
        <w:spacing w:before="75" w:after="0"/>
      </w:pPr>
      <w:r>
        <w:rPr/>
        <w:t xml:space="preserve">图表：2024-2026年中国医疗电子市场规模</w:t>
      </w:r>
    </w:p>
    <w:p>
      <w:pPr>
        <w:spacing w:before="75" w:after="0"/>
      </w:pPr>
      <w:r>
        <w:rPr/>
        <w:t xml:space="preserve">图表：2026-2031年中国医疗电子市场规模及增速预测</w:t>
      </w:r>
    </w:p>
    <w:p>
      <w:pPr>
        <w:spacing w:before="75" w:after="0"/>
      </w:pPr>
      <w:r>
        <w:rPr/>
        <w:t xml:space="preserve">图表：2026年中国医疗电子行业市场结构分析</w:t>
      </w:r>
    </w:p>
    <w:p>
      <w:pPr>
        <w:spacing w:before="75" w:after="0"/>
      </w:pPr>
      <w:r>
        <w:rPr/>
        <w:t xml:space="preserve">图表：医疗电子区域分布状况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2026-2031年国内医疗电子行业发展趋势及发展策略研究报告</dc:title>
  <dc:description>2026-2031年国内医疗电子行业发展趋势及发展策略研究报告</dc:description>
  <dc:subject>2026-2031年国内医疗电子行业发展趋势及发展策略研究报告</dc:subject>
  <cp:keywords>研究报告</cp:keywords>
  <cp:category>研究报告</cp:category>
  <cp:lastModifiedBy>北京中道泰和信息咨询有限公司</cp:lastModifiedBy>
  <dcterms:created xsi:type="dcterms:W3CDTF">2026-07-08T19:10:15+08:00</dcterms:created>
  <dcterms:modified xsi:type="dcterms:W3CDTF">2026-07-08T19:10:15+08:00</dcterms:modified>
</cp:coreProperties>
</file>

<file path=docProps/custom.xml><?xml version="1.0" encoding="utf-8"?>
<Properties xmlns="http://schemas.openxmlformats.org/officeDocument/2006/custom-properties" xmlns:vt="http://schemas.openxmlformats.org/officeDocument/2006/docPropsVTypes"/>
</file>