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2024-2029年中国公路运输行业发展现状分析及发展趋势与前景预测研究报告</w:t>
      </w:r>
    </w:p>
    <w:p>
      <w:pPr>
        <w:spacing w:after="150"/>
      </w:pPr>
      <w:r>
        <w:rPr>
          <w:b w:val="1"/>
          <w:bCs w:val="1"/>
        </w:rPr>
        <w:t xml:space="preserve">报告简介</w:t>
      </w:r>
    </w:p>
    <w:p>
      <w:pPr>
        <w:spacing w:after="150"/>
      </w:pPr>
      <w:r>
        <w:rPr/>
        <w:t xml:space="preserve">运输行业的重要性随着中国经济的不断发展而快速提高，不管是旅客运输还是货物运输的发展与变化都成为国民经济发展的重要部分，而在其中公路运输又成为运输行业的重中之重。</w:t>
      </w:r>
    </w:p>
    <w:p>
      <w:pPr>
        <w:spacing w:after="150"/>
      </w:pPr>
      <w:r>
        <w:rPr/>
        <w:t xml:space="preserve">2018年年末全国公路总里程484.65万公里，比上年增加7.31万公里。公路密度50.48公里/百平方公里，增加0.76公里/百平方公里。公路养护里程475.78万公里，占公路总里程98.2%。2018年，全年完成公路建设投资21335亿元，比上年增长0.4%。其中，高速公路建设完成投资9972亿元，增长7.7%;普通国省道建设完成投资6378亿元，下降12.2%;农村公路建设完成投资4986亿元，增长5.4%。2019年完成公路建设投资21895亿元，比上年增长2.6%。其中，高速公路建设完成投资11504亿元，增长15.4%;普通国省道建设完成投资4924亿元，下降10.3%;农村公路建设完成投资4663亿元，下降6.5%。2019年完成营业性客运量130.12亿人，比上年下降4.8%，完成旅客周转量8857.08亿人公里，下降4.6%。完成营业性货运量343.55亿吨，增长4.2%，完成货物周转量59636.39亿吨公里，增长0.4%。2020年，交通固定资产投资预计完成34752亿元，同比增长7.1%，其中公路水路完成投资25883亿元、增长10.4%。2020年，营业性客运量预计完成96.7亿人，同比下降45.1%。分方式看，公路、水路客运量分别下降47.0%和45.2%。2021年1-2月，中国交通固定资产投资3032亿元，比2020年同期增长71.7%，比2019年同期增长11.6%。其中，公路水路完成投资2379亿元，比2020年同期增长93.9%，比2019年同期增长16.6%。</w:t>
      </w:r>
    </w:p>
    <w:p>
      <w:pPr>
        <w:spacing w:after="150"/>
      </w:pPr>
      <w:r>
        <w:rPr/>
        <w:t xml:space="preserve">《国家公路网规划(2013-2030年)》对国家公路建设的投入和完善，到2030年形成布局合理、功能完善、覆盖广泛、安全可靠的国家干线公路网络，实现首都辐射省会、省际多路连通，地市高速通达、县县国道覆盖。2018年10月，国务院办公厅印发了《推进运输结构调整三年行动计划(2018-2020年)》，到2020年将实现全国货物运输结构明显优化，通过三年集中攻坚，沿海港口大宗货物公路运输量减少4.4亿吨的目标。强化公路货运车辆超限超载治理，到2020年底，各省(区、市)高速公路货运车辆平均违法超限超载率不超过0.5%。大力推进货运车型标准化，推动道路货运行业集约高效发展。2019年5月7日，交通运输部等部门发布《关于加快道路货运行业转型升级促进高质量发展的意见》(简称《意见》)，《意见》指出，以供给侧结构性改革为主线，加快建设安全稳定、经济高效、绿色低碳的道路货运服务体系，促进道路货运行业高质量发展。此外，聚焦当前道路货运行业发展面临的突出问题，《意见》从5个方面部署了14项重点工作任务。2019年11月21日，交通运输部、国家发展改革委发布关于深化道路运输价格改革的意见，到2020年，道路运输竞争性领域和环节价格基本放开，确需保留的实行政府定价、政府指导价的道路运输价格动态调整机制有效建立，道路客运、出租汽车等领域经营者价格行为更加规范，主要由市场决定的道路运输价格形成机制和科学、规范、透明的道路运输价格监管制度基本健全，价格机制引导资源配置、促进行业高质量发展、满足人民群众出行需求的作用明显增强。2020年5月12日，交通运输部发布《关于深入推进公路工程技术创新工作的意见(征求意见稿)》。征求意见稿提出，推广智慧公路技术，加快推进智能感知、5G通信、高精度定位和边缘计算等技术在公路工程和路网管理中的应用，大力推进北斗卫星导航系统在公路基础设施的系统应用。</w:t>
      </w:r>
    </w:p>
    <w:p>
      <w:pPr>
        <w:spacing w:after="150"/>
      </w:pPr>
      <w:r>
        <w:rPr/>
        <w:t xml:space="preserve">公路运输行业研究报告主要分析了公路运输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公路运输行业重点企业分析、子行业分析、区域市场分析、行业风险分析、行业发展前景预测及相关的经营、投资建议等。报告研究框架全面、严谨，分析内容客观、公正、系统，真实准确地反映了我国公路运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公路运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公路运输行业相关概述</w:t>
      </w:r>
    </w:p>
    <w:p>
      <w:pPr>
        <w:spacing w:after="150"/>
      </w:pPr>
      <w:r>
        <w:rPr/>
        <w:t xml:space="preserve">第一节 公路运输业的概况</w:t>
      </w:r>
    </w:p>
    <w:p>
      <w:pPr>
        <w:spacing w:after="150"/>
      </w:pPr>
      <w:r>
        <w:rPr/>
        <w:t xml:space="preserve">一、 公路运输的定义</w:t>
      </w:r>
    </w:p>
    <w:p>
      <w:pPr>
        <w:spacing w:after="150"/>
      </w:pPr>
      <w:r>
        <w:rPr/>
        <w:t xml:space="preserve">二、 公路等级的划分</w:t>
      </w:r>
    </w:p>
    <w:p>
      <w:pPr>
        <w:spacing w:after="150"/>
      </w:pPr>
      <w:r>
        <w:rPr/>
        <w:t xml:space="preserve">三、 公路运输业的特点</w:t>
      </w:r>
    </w:p>
    <w:p>
      <w:pPr>
        <w:spacing w:after="150"/>
      </w:pPr>
      <w:r>
        <w:rPr/>
        <w:t xml:space="preserve">四、 公路运输经营方式</w:t>
      </w:r>
    </w:p>
    <w:p>
      <w:pPr>
        <w:spacing w:after="150"/>
      </w:pPr>
      <w:r>
        <w:rPr/>
        <w:t xml:space="preserve">第二节 我国公路运输行业进入壁垒</w:t>
      </w:r>
    </w:p>
    <w:p>
      <w:pPr>
        <w:spacing w:after="150"/>
      </w:pPr>
      <w:r>
        <w:rPr/>
        <w:t xml:space="preserve">一、 道路旅客运输</w:t>
      </w:r>
    </w:p>
    <w:p>
      <w:pPr>
        <w:spacing w:after="150"/>
      </w:pPr>
      <w:r>
        <w:rPr/>
        <w:t xml:space="preserve">二、 道路货物运输</w:t>
      </w:r>
    </w:p>
    <w:p>
      <w:pPr>
        <w:spacing w:after="150"/>
      </w:pPr>
      <w:r>
        <w:rPr/>
        <w:t xml:space="preserve">第三节 中国公路主枢纽的属性分析</w:t>
      </w:r>
    </w:p>
    <w:p>
      <w:pPr>
        <w:spacing w:after="150"/>
      </w:pPr>
      <w:r>
        <w:rPr/>
        <w:t xml:space="preserve">一、 定义及规划背景</w:t>
      </w:r>
    </w:p>
    <w:p>
      <w:pPr>
        <w:spacing w:after="150"/>
      </w:pPr>
      <w:r>
        <w:rPr/>
        <w:t xml:space="preserve">二、 经济与社会属性</w:t>
      </w:r>
    </w:p>
    <w:p>
      <w:pPr>
        <w:spacing w:after="150"/>
      </w:pPr>
      <w:r>
        <w:rPr/>
        <w:t xml:space="preserve">三、 服务竞争与排他性</w:t>
      </w:r>
    </w:p>
    <w:p>
      <w:pPr>
        <w:spacing w:after="150"/>
      </w:pPr>
      <w:r>
        <w:rPr/>
        <w:t xml:space="preserve">四、 政府职能分析</w:t>
      </w:r>
    </w:p>
    <w:p>
      <w:pPr>
        <w:spacing w:after="150"/>
      </w:pPr>
      <w:r>
        <w:rPr>
          <w:b w:val="1"/>
          <w:bCs w:val="1"/>
        </w:rPr>
        <w:t xml:space="preserve">第二章 2019-2023年中国交通运输业发展分析</w:t>
      </w:r>
    </w:p>
    <w:p>
      <w:pPr>
        <w:spacing w:after="150"/>
      </w:pPr>
      <w:r>
        <w:rPr/>
        <w:t xml:space="preserve">第一节 交通运输业的相关介绍</w:t>
      </w:r>
    </w:p>
    <w:p>
      <w:pPr>
        <w:spacing w:after="150"/>
      </w:pPr>
      <w:r>
        <w:rPr/>
        <w:t xml:space="preserve">一、 交通运输业的定义</w:t>
      </w:r>
    </w:p>
    <w:p>
      <w:pPr>
        <w:spacing w:after="150"/>
      </w:pPr>
      <w:r>
        <w:rPr/>
        <w:t xml:space="preserve">二、 交通运输发展原则</w:t>
      </w:r>
    </w:p>
    <w:p>
      <w:pPr>
        <w:spacing w:after="150"/>
      </w:pPr>
      <w:r>
        <w:rPr/>
        <w:t xml:space="preserve">三、 交通运输方式比较</w:t>
      </w:r>
    </w:p>
    <w:p>
      <w:pPr>
        <w:spacing w:after="150"/>
      </w:pPr>
      <w:r>
        <w:rPr/>
        <w:t xml:space="preserve">四、 营改增试点税收政策</w:t>
      </w:r>
    </w:p>
    <w:p>
      <w:pPr>
        <w:spacing w:after="150"/>
      </w:pPr>
      <w:r>
        <w:rPr/>
        <w:t xml:space="preserve">第二节 中国交通运输业面临的外部环境</w:t>
      </w:r>
    </w:p>
    <w:p>
      <w:pPr>
        <w:spacing w:after="150"/>
      </w:pPr>
      <w:r>
        <w:rPr/>
        <w:t xml:space="preserve">一、 经济环境</w:t>
      </w:r>
    </w:p>
    <w:p>
      <w:pPr>
        <w:spacing w:after="150"/>
      </w:pPr>
      <w:r>
        <w:rPr/>
        <w:t xml:space="preserve">二、 政策环境</w:t>
      </w:r>
    </w:p>
    <w:p>
      <w:pPr>
        <w:spacing w:after="150"/>
      </w:pPr>
      <w:r>
        <w:rPr/>
        <w:t xml:space="preserve">三、 技术环境</w:t>
      </w:r>
    </w:p>
    <w:p>
      <w:pPr>
        <w:spacing w:after="150"/>
      </w:pPr>
      <w:r>
        <w:rPr/>
        <w:t xml:space="preserve">四、 市场环境</w:t>
      </w:r>
    </w:p>
    <w:p>
      <w:pPr>
        <w:spacing w:after="150"/>
      </w:pPr>
      <w:r>
        <w:rPr/>
        <w:t xml:space="preserve">五、 国际环境</w:t>
      </w:r>
    </w:p>
    <w:p>
      <w:pPr>
        <w:spacing w:after="150"/>
      </w:pPr>
      <w:r>
        <w:rPr/>
        <w:t xml:space="preserve">第三节 2019-2023年交通运输行业发展态势</w:t>
      </w:r>
    </w:p>
    <w:p>
      <w:pPr>
        <w:spacing w:after="150"/>
      </w:pPr>
      <w:r>
        <w:rPr/>
        <w:t xml:space="preserve">一、 交通运输发展成就</w:t>
      </w:r>
    </w:p>
    <w:p>
      <w:pPr>
        <w:spacing w:after="150"/>
      </w:pPr>
      <w:r>
        <w:rPr/>
        <w:t xml:space="preserve">二、 2019-2023年运行状况</w:t>
      </w:r>
    </w:p>
    <w:p>
      <w:pPr>
        <w:spacing w:after="150"/>
      </w:pPr>
      <w:r>
        <w:rPr/>
        <w:t xml:space="preserve">三、 2019-2023年发展状况</w:t>
      </w:r>
    </w:p>
    <w:p>
      <w:pPr>
        <w:spacing w:after="150"/>
      </w:pPr>
      <w:r>
        <w:rPr/>
        <w:t xml:space="preserve">第四节 交通运输可持续发展规划与评价体系</w:t>
      </w:r>
    </w:p>
    <w:p>
      <w:pPr>
        <w:spacing w:after="150"/>
      </w:pPr>
      <w:r>
        <w:rPr/>
        <w:t xml:space="preserve">一、 系统构成</w:t>
      </w:r>
    </w:p>
    <w:p>
      <w:pPr>
        <w:spacing w:after="150"/>
      </w:pPr>
      <w:r>
        <w:rPr/>
        <w:t xml:space="preserve">二、 资源约束</w:t>
      </w:r>
    </w:p>
    <w:p>
      <w:pPr>
        <w:spacing w:after="150"/>
      </w:pPr>
      <w:r>
        <w:rPr/>
        <w:t xml:space="preserve">三、 原则要求</w:t>
      </w:r>
    </w:p>
    <w:p>
      <w:pPr>
        <w:spacing w:after="150"/>
      </w:pPr>
      <w:r>
        <w:rPr/>
        <w:t xml:space="preserve">四、 实现途径</w:t>
      </w:r>
    </w:p>
    <w:p>
      <w:pPr>
        <w:spacing w:after="150"/>
      </w:pPr>
      <w:r>
        <w:rPr/>
        <w:t xml:space="preserve">第五节 交通运输业发展战略</w:t>
      </w:r>
    </w:p>
    <w:p>
      <w:pPr>
        <w:spacing w:after="150"/>
      </w:pPr>
      <w:r>
        <w:rPr/>
        <w:t xml:space="preserve">一、 交通运输管理体制战略</w:t>
      </w:r>
    </w:p>
    <w:p>
      <w:pPr>
        <w:spacing w:after="150"/>
      </w:pPr>
      <w:r>
        <w:rPr/>
        <w:t xml:space="preserve">二、 交通基础设施战略</w:t>
      </w:r>
    </w:p>
    <w:p>
      <w:pPr>
        <w:spacing w:after="150"/>
      </w:pPr>
      <w:r>
        <w:rPr/>
        <w:t xml:space="preserve">三、 运输装备战略</w:t>
      </w:r>
    </w:p>
    <w:p>
      <w:pPr>
        <w:spacing w:after="150"/>
      </w:pPr>
      <w:r>
        <w:rPr/>
        <w:t xml:space="preserve">四、 运输服务战略</w:t>
      </w:r>
    </w:p>
    <w:p>
      <w:pPr>
        <w:spacing w:after="150"/>
      </w:pPr>
      <w:r>
        <w:rPr/>
        <w:t xml:space="preserve">五、 运输方式战略</w:t>
      </w:r>
    </w:p>
    <w:p>
      <w:pPr>
        <w:spacing w:after="150"/>
      </w:pPr>
      <w:r>
        <w:rPr/>
        <w:t xml:space="preserve">第六节 我国交通运输业的发展趋势</w:t>
      </w:r>
    </w:p>
    <w:p>
      <w:pPr>
        <w:spacing w:after="150"/>
      </w:pPr>
      <w:r>
        <w:rPr/>
        <w:t xml:space="preserve">一、 交通运输业需求分析</w:t>
      </w:r>
    </w:p>
    <w:p>
      <w:pPr>
        <w:spacing w:after="150"/>
      </w:pPr>
      <w:r>
        <w:rPr/>
        <w:t xml:space="preserve">二、 十四五发展方向</w:t>
      </w:r>
    </w:p>
    <w:p>
      <w:pPr>
        <w:spacing w:after="150"/>
      </w:pPr>
      <w:r>
        <w:rPr/>
        <w:t xml:space="preserve">三、 智慧交通发展趋势</w:t>
      </w:r>
    </w:p>
    <w:p>
      <w:pPr>
        <w:spacing w:after="150"/>
      </w:pPr>
      <w:r>
        <w:rPr/>
        <w:t xml:space="preserve">四、 绿色循环低碳趋势</w:t>
      </w:r>
    </w:p>
    <w:p>
      <w:pPr>
        <w:spacing w:after="150"/>
      </w:pPr>
      <w:r>
        <w:rPr>
          <w:b w:val="1"/>
          <w:bCs w:val="1"/>
        </w:rPr>
        <w:t xml:space="preserve">第三章 2019-2023年中国公路运输行业发展分析</w:t>
      </w:r>
    </w:p>
    <w:p>
      <w:pPr>
        <w:spacing w:after="150"/>
      </w:pPr>
      <w:r>
        <w:rPr/>
        <w:t xml:space="preserve">第一节 2019-2023年中国公路运输业运行状况</w:t>
      </w:r>
    </w:p>
    <w:p>
      <w:pPr>
        <w:spacing w:after="150"/>
      </w:pPr>
      <w:r>
        <w:rPr/>
        <w:t xml:space="preserve">一、 公路运输业发展成就</w:t>
      </w:r>
    </w:p>
    <w:p>
      <w:pPr>
        <w:spacing w:after="150"/>
      </w:pPr>
      <w:r>
        <w:rPr/>
        <w:t xml:space="preserve">二、 公路历程快速增长</w:t>
      </w:r>
    </w:p>
    <w:p>
      <w:pPr>
        <w:spacing w:after="150"/>
      </w:pPr>
      <w:r>
        <w:rPr/>
        <w:t xml:space="preserve">三、 2019-2023年公路运输规模</w:t>
      </w:r>
    </w:p>
    <w:p>
      <w:pPr>
        <w:spacing w:after="150"/>
      </w:pPr>
      <w:r>
        <w:rPr/>
        <w:t xml:space="preserve">第二节 2019-2023年中国公路运输收费分析</w:t>
      </w:r>
    </w:p>
    <w:p>
      <w:pPr>
        <w:spacing w:after="150"/>
      </w:pPr>
      <w:r>
        <w:rPr/>
        <w:t xml:space="preserve">一、 收费公路政策由来</w:t>
      </w:r>
    </w:p>
    <w:p>
      <w:pPr>
        <w:spacing w:after="150"/>
      </w:pPr>
      <w:r>
        <w:rPr/>
        <w:t xml:space="preserve">二、 收费公路政策实施效果</w:t>
      </w:r>
    </w:p>
    <w:p>
      <w:pPr>
        <w:spacing w:after="150"/>
      </w:pPr>
      <w:r>
        <w:rPr/>
        <w:t xml:space="preserve">三、 2019-2023年收费公路规模</w:t>
      </w:r>
    </w:p>
    <w:p>
      <w:pPr>
        <w:spacing w:after="150"/>
      </w:pPr>
      <w:r>
        <w:rPr/>
        <w:t xml:space="preserve">四、 收费公路发展思路</w:t>
      </w:r>
    </w:p>
    <w:p>
      <w:pPr>
        <w:spacing w:after="150"/>
      </w:pPr>
      <w:r>
        <w:rPr/>
        <w:t xml:space="preserve">第三节 公路运输企业改制中财会问题研究</w:t>
      </w:r>
    </w:p>
    <w:p>
      <w:pPr>
        <w:spacing w:after="150"/>
      </w:pPr>
      <w:r>
        <w:rPr/>
        <w:t xml:space="preserve">一、 改制过程中财务问题的处理</w:t>
      </w:r>
    </w:p>
    <w:p>
      <w:pPr>
        <w:spacing w:after="150"/>
      </w:pPr>
      <w:r>
        <w:rPr/>
        <w:t xml:space="preserve">二、 改制中的会计处理</w:t>
      </w:r>
    </w:p>
    <w:p>
      <w:pPr>
        <w:spacing w:after="150"/>
      </w:pPr>
      <w:r>
        <w:rPr/>
        <w:t xml:space="preserve">三、 改制过程中财务问题探讨</w:t>
      </w:r>
    </w:p>
    <w:p>
      <w:pPr>
        <w:spacing w:after="150"/>
      </w:pPr>
      <w:r>
        <w:rPr/>
        <w:t xml:space="preserve">第四节 公路运输枢纽规划分析</w:t>
      </w:r>
    </w:p>
    <w:p>
      <w:pPr>
        <w:spacing w:after="150"/>
      </w:pPr>
      <w:r>
        <w:rPr/>
        <w:t xml:space="preserve">一、 公路运输枢纽规划经验</w:t>
      </w:r>
    </w:p>
    <w:p>
      <w:pPr>
        <w:spacing w:after="150"/>
      </w:pPr>
      <w:r>
        <w:rPr/>
        <w:t xml:space="preserve">二、 公路运输枢纽建设经验</w:t>
      </w:r>
    </w:p>
    <w:p>
      <w:pPr>
        <w:spacing w:after="150"/>
      </w:pPr>
      <w:r>
        <w:rPr/>
        <w:t xml:space="preserve">三、 中国公路运输枢纽布局分析</w:t>
      </w:r>
    </w:p>
    <w:p>
      <w:pPr>
        <w:spacing w:after="150"/>
      </w:pPr>
      <w:r>
        <w:rPr/>
        <w:t xml:space="preserve">第五节 公路运输现代化转型的政策目标选择</w:t>
      </w:r>
    </w:p>
    <w:p>
      <w:pPr>
        <w:spacing w:after="150"/>
      </w:pPr>
      <w:r>
        <w:rPr/>
        <w:t xml:space="preserve">一、 现代化转型的概念</w:t>
      </w:r>
    </w:p>
    <w:p>
      <w:pPr>
        <w:spacing w:after="150"/>
      </w:pPr>
      <w:r>
        <w:rPr/>
        <w:t xml:space="preserve">二、 现代化转型模式浅析</w:t>
      </w:r>
    </w:p>
    <w:p>
      <w:pPr>
        <w:spacing w:after="150"/>
      </w:pPr>
      <w:r>
        <w:rPr/>
        <w:t xml:space="preserve">三、 渐进式转型政策目标</w:t>
      </w:r>
    </w:p>
    <w:p>
      <w:pPr>
        <w:spacing w:after="150"/>
      </w:pPr>
      <w:r>
        <w:rPr/>
        <w:t xml:space="preserve">四、 激进式转型政策目标</w:t>
      </w:r>
    </w:p>
    <w:p>
      <w:pPr>
        <w:spacing w:after="150"/>
      </w:pPr>
      <w:r>
        <w:rPr/>
        <w:t xml:space="preserve">第六节 公路运输业发展面临的问题及对策</w:t>
      </w:r>
    </w:p>
    <w:p>
      <w:pPr>
        <w:spacing w:after="150"/>
      </w:pPr>
      <w:r>
        <w:rPr/>
        <w:t xml:space="preserve">一、 发展存在的问题</w:t>
      </w:r>
    </w:p>
    <w:p>
      <w:pPr>
        <w:spacing w:after="150"/>
      </w:pPr>
      <w:r>
        <w:rPr/>
        <w:t xml:space="preserve">二、 发展不足之处</w:t>
      </w:r>
    </w:p>
    <w:p>
      <w:pPr>
        <w:spacing w:after="150"/>
      </w:pPr>
      <w:r>
        <w:rPr/>
        <w:t xml:space="preserve">三、 提高公路运输效率的对策</w:t>
      </w:r>
    </w:p>
    <w:p>
      <w:pPr>
        <w:spacing w:after="150"/>
      </w:pPr>
      <w:r>
        <w:rPr/>
        <w:t xml:space="preserve">四、 新形势下发展战略</w:t>
      </w:r>
    </w:p>
    <w:p>
      <w:pPr>
        <w:spacing w:after="150"/>
      </w:pPr>
      <w:r>
        <w:rPr>
          <w:b w:val="1"/>
          <w:bCs w:val="1"/>
        </w:rPr>
        <w:t xml:space="preserve">第四章 2019-2023年中国公路运输客运市场分析</w:t>
      </w:r>
    </w:p>
    <w:p>
      <w:pPr>
        <w:spacing w:after="150"/>
      </w:pPr>
      <w:r>
        <w:rPr/>
        <w:t xml:space="preserve">第一节 中国公路运输客运市场发展综述</w:t>
      </w:r>
    </w:p>
    <w:p>
      <w:pPr>
        <w:spacing w:after="150"/>
      </w:pPr>
      <w:r>
        <w:rPr/>
        <w:t xml:space="preserve">一、 客车技术成本的层次</w:t>
      </w:r>
    </w:p>
    <w:p>
      <w:pPr>
        <w:spacing w:after="150"/>
      </w:pPr>
      <w:r>
        <w:rPr/>
        <w:t xml:space="preserve">二、 重点区域客运市场</w:t>
      </w:r>
    </w:p>
    <w:p>
      <w:pPr>
        <w:spacing w:after="150"/>
      </w:pPr>
      <w:r>
        <w:rPr/>
        <w:t xml:space="preserve">三、 公路快速客运市场</w:t>
      </w:r>
    </w:p>
    <w:p>
      <w:pPr>
        <w:spacing w:after="150"/>
      </w:pPr>
      <w:r>
        <w:rPr/>
        <w:t xml:space="preserve">四、 公路客运市场机遇</w:t>
      </w:r>
    </w:p>
    <w:p>
      <w:pPr>
        <w:spacing w:after="150"/>
      </w:pPr>
      <w:r>
        <w:rPr/>
        <w:t xml:space="preserve">五、 公路客运企业整合</w:t>
      </w:r>
    </w:p>
    <w:p>
      <w:pPr>
        <w:spacing w:after="150"/>
      </w:pPr>
      <w:r>
        <w:rPr/>
        <w:t xml:space="preserve">六、 税收优惠政策解读</w:t>
      </w:r>
    </w:p>
    <w:p>
      <w:pPr>
        <w:spacing w:after="150"/>
      </w:pPr>
      <w:r>
        <w:rPr/>
        <w:t xml:space="preserve">第二节 2019-2023年我国公路客运市场规模</w:t>
      </w:r>
    </w:p>
    <w:p>
      <w:pPr>
        <w:spacing w:after="150"/>
      </w:pPr>
      <w:r>
        <w:rPr/>
        <w:t xml:space="preserve">第三节 高铁时代公路客运市场的发展</w:t>
      </w:r>
    </w:p>
    <w:p>
      <w:pPr>
        <w:spacing w:after="150"/>
      </w:pPr>
      <w:r>
        <w:rPr/>
        <w:t xml:space="preserve">一、 高速铁路客运与公路客运优劣势比较</w:t>
      </w:r>
    </w:p>
    <w:p>
      <w:pPr>
        <w:spacing w:after="150"/>
      </w:pPr>
      <w:r>
        <w:rPr/>
        <w:t xml:space="preserve">二、 高速铁路对公路客运市场发展的影响</w:t>
      </w:r>
    </w:p>
    <w:p>
      <w:pPr>
        <w:spacing w:after="150"/>
      </w:pPr>
      <w:r>
        <w:rPr/>
        <w:t xml:space="preserve">三、 高铁时代公路客运市场的定位调整</w:t>
      </w:r>
    </w:p>
    <w:p>
      <w:pPr>
        <w:spacing w:after="150"/>
      </w:pPr>
      <w:r>
        <w:rPr/>
        <w:t xml:space="preserve">四、 公路客运企业应对高铁挑战的思路</w:t>
      </w:r>
    </w:p>
    <w:p>
      <w:pPr>
        <w:spacing w:after="150"/>
      </w:pPr>
      <w:r>
        <w:rPr/>
        <w:t xml:space="preserve">第四节 农村客运市场分析</w:t>
      </w:r>
    </w:p>
    <w:p>
      <w:pPr>
        <w:spacing w:after="150"/>
      </w:pPr>
      <w:r>
        <w:rPr/>
        <w:t xml:space="preserve">一、 农村客运市场发展迅猛</w:t>
      </w:r>
    </w:p>
    <w:p>
      <w:pPr>
        <w:spacing w:after="150"/>
      </w:pPr>
      <w:r>
        <w:rPr/>
        <w:t xml:space="preserve">二、 农村客运需求特点分析</w:t>
      </w:r>
    </w:p>
    <w:p>
      <w:pPr>
        <w:spacing w:after="150"/>
      </w:pPr>
      <w:r>
        <w:rPr/>
        <w:t xml:space="preserve">三、 阻碍市场发展原因分析</w:t>
      </w:r>
    </w:p>
    <w:p>
      <w:pPr>
        <w:spacing w:after="150"/>
      </w:pPr>
      <w:r>
        <w:rPr/>
        <w:t xml:space="preserve">四、 农村客运市场发展对策</w:t>
      </w:r>
    </w:p>
    <w:p>
      <w:pPr>
        <w:spacing w:after="150"/>
      </w:pPr>
      <w:r>
        <w:rPr/>
        <w:t xml:space="preserve">第五节 公路客运的普遍服务及保障机制</w:t>
      </w:r>
    </w:p>
    <w:p>
      <w:pPr>
        <w:spacing w:after="150"/>
      </w:pPr>
      <w:r>
        <w:rPr/>
        <w:t xml:space="preserve">一、 公路客运普遍服务定义</w:t>
      </w:r>
    </w:p>
    <w:p>
      <w:pPr>
        <w:spacing w:after="150"/>
      </w:pPr>
      <w:r>
        <w:rPr/>
        <w:t xml:space="preserve">二、 公路客运普遍服务供给模式</w:t>
      </w:r>
    </w:p>
    <w:p>
      <w:pPr>
        <w:spacing w:after="150"/>
      </w:pPr>
      <w:r>
        <w:rPr/>
        <w:t xml:space="preserve">三、 供给保障模式存在的问题</w:t>
      </w:r>
    </w:p>
    <w:p>
      <w:pPr>
        <w:spacing w:after="150"/>
      </w:pPr>
      <w:r>
        <w:rPr/>
        <w:t xml:space="preserve">四、 建立公路客运普遍服务基金</w:t>
      </w:r>
    </w:p>
    <w:p>
      <w:pPr>
        <w:spacing w:after="150"/>
      </w:pPr>
      <w:r>
        <w:rPr/>
        <w:t xml:space="preserve">第六节 公路运输客运的差异化管理</w:t>
      </w:r>
    </w:p>
    <w:p>
      <w:pPr>
        <w:spacing w:after="150"/>
      </w:pPr>
      <w:r>
        <w:rPr/>
        <w:t xml:space="preserve">一、 差异化管理的必要性</w:t>
      </w:r>
    </w:p>
    <w:p>
      <w:pPr>
        <w:spacing w:after="150"/>
      </w:pPr>
      <w:r>
        <w:rPr/>
        <w:t xml:space="preserve">二、 差异化管理内容</w:t>
      </w:r>
    </w:p>
    <w:p>
      <w:pPr>
        <w:spacing w:after="150"/>
      </w:pPr>
      <w:r>
        <w:rPr/>
        <w:t xml:space="preserve">三、 差异化管理方法</w:t>
      </w:r>
    </w:p>
    <w:p>
      <w:pPr>
        <w:spacing w:after="150"/>
      </w:pPr>
      <w:r>
        <w:rPr/>
        <w:t xml:space="preserve">四、 差异化管理效益评估</w:t>
      </w:r>
    </w:p>
    <w:p>
      <w:pPr>
        <w:spacing w:after="150"/>
      </w:pPr>
      <w:r>
        <w:rPr/>
        <w:t xml:space="preserve">第七节 公路客运市场的问题及发展对策</w:t>
      </w:r>
    </w:p>
    <w:p>
      <w:pPr>
        <w:spacing w:after="150"/>
      </w:pPr>
      <w:r>
        <w:rPr/>
        <w:t xml:space="preserve">一、 市场存在的问题</w:t>
      </w:r>
    </w:p>
    <w:p>
      <w:pPr>
        <w:spacing w:after="150"/>
      </w:pPr>
      <w:r>
        <w:rPr/>
        <w:t xml:space="preserve">二、 市场发展的挑战</w:t>
      </w:r>
    </w:p>
    <w:p>
      <w:pPr>
        <w:spacing w:after="150"/>
      </w:pPr>
      <w:r>
        <w:rPr/>
        <w:t xml:space="preserve">三、 市场发展措施思路</w:t>
      </w:r>
    </w:p>
    <w:p>
      <w:pPr>
        <w:spacing w:after="150"/>
      </w:pPr>
      <w:r>
        <w:rPr/>
        <w:t xml:space="preserve">四、 市场发展的策略</w:t>
      </w:r>
    </w:p>
    <w:p>
      <w:pPr>
        <w:spacing w:after="150"/>
      </w:pPr>
      <w:r>
        <w:rPr/>
        <w:t xml:space="preserve">五、 企业品牌运营对策</w:t>
      </w:r>
    </w:p>
    <w:p>
      <w:pPr>
        <w:spacing w:after="150"/>
      </w:pPr>
      <w:r>
        <w:rPr>
          <w:b w:val="1"/>
          <w:bCs w:val="1"/>
        </w:rPr>
        <w:t xml:space="preserve">第五章 2019-2023年中国公路运输货运市场分析</w:t>
      </w:r>
    </w:p>
    <w:p>
      <w:pPr>
        <w:spacing w:after="150"/>
      </w:pPr>
      <w:r>
        <w:rPr/>
        <w:t xml:space="preserve">第一节 中国公路货运市场发展综述</w:t>
      </w:r>
    </w:p>
    <w:p>
      <w:pPr>
        <w:spacing w:after="150"/>
      </w:pPr>
      <w:r>
        <w:rPr/>
        <w:t xml:space="preserve">一、 公路货运影响因素</w:t>
      </w:r>
    </w:p>
    <w:p>
      <w:pPr>
        <w:spacing w:after="150"/>
      </w:pPr>
      <w:r>
        <w:rPr/>
        <w:t xml:space="preserve">二、 公路货运市场特征</w:t>
      </w:r>
    </w:p>
    <w:p>
      <w:pPr>
        <w:spacing w:after="150"/>
      </w:pPr>
      <w:r>
        <w:rPr/>
        <w:t xml:space="preserve">三、 公路货运O2O发展</w:t>
      </w:r>
    </w:p>
    <w:p>
      <w:pPr>
        <w:spacing w:after="150"/>
      </w:pPr>
      <w:r>
        <w:rPr/>
        <w:t xml:space="preserve">四、 公路货运市场机遇</w:t>
      </w:r>
    </w:p>
    <w:p>
      <w:pPr>
        <w:spacing w:after="150"/>
      </w:pPr>
      <w:r>
        <w:rPr/>
        <w:t xml:space="preserve">五、 公路货运转型发展</w:t>
      </w:r>
    </w:p>
    <w:p>
      <w:pPr>
        <w:spacing w:after="150"/>
      </w:pPr>
      <w:r>
        <w:rPr/>
        <w:t xml:space="preserve">六、 公路货运发展趋势</w:t>
      </w:r>
    </w:p>
    <w:p>
      <w:pPr>
        <w:spacing w:after="150"/>
      </w:pPr>
      <w:r>
        <w:rPr/>
        <w:t xml:space="preserve">第二节 2019-2023年中国公路货运市场规模</w:t>
      </w:r>
    </w:p>
    <w:p>
      <w:pPr>
        <w:spacing w:after="150"/>
      </w:pPr>
      <w:r>
        <w:rPr/>
        <w:t xml:space="preserve">第三节 公路货运外部成本构成研究</w:t>
      </w:r>
    </w:p>
    <w:p>
      <w:pPr>
        <w:spacing w:after="150"/>
      </w:pPr>
      <w:r>
        <w:rPr/>
        <w:t xml:space="preserve">一、 交通运输的外部性及外部成本</w:t>
      </w:r>
    </w:p>
    <w:p>
      <w:pPr>
        <w:spacing w:after="150"/>
      </w:pPr>
      <w:r>
        <w:rPr/>
        <w:t xml:space="preserve">二、 公路货运外部成本的构成</w:t>
      </w:r>
    </w:p>
    <w:p>
      <w:pPr>
        <w:spacing w:after="150"/>
      </w:pPr>
      <w:r>
        <w:rPr/>
        <w:t xml:space="preserve">三、 公路货运的内部化措施</w:t>
      </w:r>
    </w:p>
    <w:p>
      <w:pPr>
        <w:spacing w:after="150"/>
      </w:pPr>
      <w:r>
        <w:rPr/>
        <w:t xml:space="preserve">第四节 公路货运快运的发展</w:t>
      </w:r>
    </w:p>
    <w:p>
      <w:pPr>
        <w:spacing w:after="150"/>
      </w:pPr>
      <w:r>
        <w:rPr/>
        <w:t xml:space="preserve">一、 国际公路快速货运发展</w:t>
      </w:r>
    </w:p>
    <w:p>
      <w:pPr>
        <w:spacing w:after="150"/>
      </w:pPr>
      <w:r>
        <w:rPr/>
        <w:t xml:space="preserve">二、 公路快速货运分类</w:t>
      </w:r>
    </w:p>
    <w:p>
      <w:pPr>
        <w:spacing w:after="150"/>
      </w:pPr>
      <w:r>
        <w:rPr/>
        <w:t xml:space="preserve">三、 公路快速货运企业核心竞争力</w:t>
      </w:r>
    </w:p>
    <w:p>
      <w:pPr>
        <w:spacing w:after="150"/>
      </w:pPr>
      <w:r>
        <w:rPr/>
        <w:t xml:space="preserve">四、 公路快速货运企业竞争力特点</w:t>
      </w:r>
    </w:p>
    <w:p>
      <w:pPr>
        <w:spacing w:after="150"/>
      </w:pPr>
      <w:r>
        <w:rPr/>
        <w:t xml:space="preserve">五、 公路快速货运企业的发展趋势</w:t>
      </w:r>
    </w:p>
    <w:p>
      <w:pPr>
        <w:spacing w:after="150"/>
      </w:pPr>
      <w:r>
        <w:rPr/>
        <w:t xml:space="preserve">第五节 我国公路货运的发展对策</w:t>
      </w:r>
    </w:p>
    <w:p>
      <w:pPr>
        <w:spacing w:after="150"/>
      </w:pPr>
      <w:r>
        <w:rPr/>
        <w:t xml:space="preserve">一、 调整公路货运结构的对策</w:t>
      </w:r>
    </w:p>
    <w:p>
      <w:pPr>
        <w:spacing w:after="150"/>
      </w:pPr>
      <w:r>
        <w:rPr/>
        <w:t xml:space="preserve">二、 交易持续与质量型发展途径</w:t>
      </w:r>
    </w:p>
    <w:p>
      <w:pPr>
        <w:spacing w:after="150"/>
      </w:pPr>
      <w:r>
        <w:rPr/>
        <w:t xml:space="preserve">三、 公路货运价格形成机制对策</w:t>
      </w:r>
    </w:p>
    <w:p>
      <w:pPr>
        <w:spacing w:after="150"/>
      </w:pPr>
      <w:r>
        <w:rPr/>
        <w:t xml:space="preserve">四、 构建企业核心竞争力对策</w:t>
      </w:r>
    </w:p>
    <w:p>
      <w:pPr>
        <w:spacing w:after="150"/>
      </w:pPr>
      <w:r>
        <w:rPr>
          <w:b w:val="1"/>
          <w:bCs w:val="1"/>
        </w:rPr>
        <w:t xml:space="preserve">第六章 2019-2023年中国城市交通运输</w:t>
      </w:r>
    </w:p>
    <w:p>
      <w:pPr>
        <w:spacing w:after="150"/>
      </w:pPr>
      <w:r>
        <w:rPr/>
        <w:t xml:space="preserve">第一节 城市交通运输的发展及其构成</w:t>
      </w:r>
    </w:p>
    <w:p>
      <w:pPr>
        <w:spacing w:after="150"/>
      </w:pPr>
      <w:r>
        <w:rPr/>
        <w:t xml:space="preserve">一、 城市综合交通运输体系</w:t>
      </w:r>
    </w:p>
    <w:p>
      <w:pPr>
        <w:spacing w:after="150"/>
      </w:pPr>
      <w:r>
        <w:rPr/>
        <w:t xml:space="preserve">二、 中国城市交通发展成就</w:t>
      </w:r>
    </w:p>
    <w:p>
      <w:pPr>
        <w:spacing w:after="150"/>
      </w:pPr>
      <w:r>
        <w:rPr/>
        <w:t xml:space="preserve">三、 城市轨道交通发展迅猛</w:t>
      </w:r>
    </w:p>
    <w:p>
      <w:pPr>
        <w:spacing w:after="150"/>
      </w:pPr>
      <w:r>
        <w:rPr/>
        <w:t xml:space="preserve">四、 城市客运交通发展规模</w:t>
      </w:r>
    </w:p>
    <w:p>
      <w:pPr>
        <w:spacing w:after="150"/>
      </w:pPr>
      <w:r>
        <w:rPr/>
        <w:t xml:space="preserve">五、 城市交通管理系统目标与要求</w:t>
      </w:r>
    </w:p>
    <w:p>
      <w:pPr>
        <w:spacing w:after="150"/>
      </w:pPr>
      <w:r>
        <w:rPr/>
        <w:t xml:space="preserve">六、 城市交通需求管理与可持续发展</w:t>
      </w:r>
    </w:p>
    <w:p>
      <w:pPr>
        <w:spacing w:after="150"/>
      </w:pPr>
      <w:r>
        <w:rPr/>
        <w:t xml:space="preserve">第二节 城市交通可持续发展的规划</w:t>
      </w:r>
    </w:p>
    <w:p>
      <w:pPr>
        <w:spacing w:after="150"/>
      </w:pPr>
      <w:r>
        <w:rPr/>
        <w:t xml:space="preserve">一、 城市交通规划发展历程</w:t>
      </w:r>
    </w:p>
    <w:p>
      <w:pPr>
        <w:spacing w:after="150"/>
      </w:pPr>
      <w:r>
        <w:rPr/>
        <w:t xml:space="preserve">二、 传统城市交通规划</w:t>
      </w:r>
    </w:p>
    <w:p>
      <w:pPr>
        <w:spacing w:after="150"/>
      </w:pPr>
      <w:r>
        <w:rPr/>
        <w:t xml:space="preserve">三、 规划层次与范围</w:t>
      </w:r>
    </w:p>
    <w:p>
      <w:pPr>
        <w:spacing w:after="150"/>
      </w:pPr>
      <w:r>
        <w:rPr/>
        <w:t xml:space="preserve">四、 可持续发展规划内容</w:t>
      </w:r>
    </w:p>
    <w:p>
      <w:pPr>
        <w:spacing w:after="150"/>
      </w:pPr>
      <w:r>
        <w:rPr/>
        <w:t xml:space="preserve">第三节 城市交通运输存在的问题及发展对策</w:t>
      </w:r>
    </w:p>
    <w:p>
      <w:pPr>
        <w:spacing w:after="150"/>
      </w:pPr>
      <w:r>
        <w:rPr/>
        <w:t xml:space="preserve">一、 中国城市交通面临的主要挑战</w:t>
      </w:r>
    </w:p>
    <w:p>
      <w:pPr>
        <w:spacing w:after="150"/>
      </w:pPr>
      <w:r>
        <w:rPr/>
        <w:t xml:space="preserve">二、 城市交通发展瓶颈因素</w:t>
      </w:r>
    </w:p>
    <w:p>
      <w:pPr>
        <w:spacing w:after="150"/>
      </w:pPr>
      <w:r>
        <w:rPr/>
        <w:t xml:space="preserve">三、 城市交通问题治理对策</w:t>
      </w:r>
    </w:p>
    <w:p>
      <w:pPr>
        <w:spacing w:after="150"/>
      </w:pPr>
      <w:r>
        <w:rPr/>
        <w:t xml:space="preserve">四、 发展城市交通运输措施</w:t>
      </w:r>
    </w:p>
    <w:p>
      <w:pPr>
        <w:spacing w:after="150"/>
      </w:pPr>
      <w:r>
        <w:rPr/>
        <w:t xml:space="preserve">五、 城市交通一体化与多元化</w:t>
      </w:r>
    </w:p>
    <w:p>
      <w:pPr>
        <w:spacing w:after="150"/>
      </w:pPr>
      <w:r>
        <w:rPr/>
        <w:t xml:space="preserve">第四节 十四五城市公共交通发展展望</w:t>
      </w:r>
    </w:p>
    <w:p>
      <w:pPr>
        <w:spacing w:after="150"/>
      </w:pPr>
      <w:r>
        <w:rPr/>
        <w:t xml:space="preserve">一、 十四五发展形势与需求</w:t>
      </w:r>
    </w:p>
    <w:p>
      <w:pPr>
        <w:spacing w:after="150"/>
      </w:pPr>
      <w:r>
        <w:rPr/>
        <w:t xml:space="preserve">二、 十四五发展的方向</w:t>
      </w:r>
    </w:p>
    <w:p>
      <w:pPr>
        <w:spacing w:after="150"/>
      </w:pPr>
      <w:r>
        <w:rPr/>
        <w:t xml:space="preserve">三、 十四五发展目标</w:t>
      </w:r>
    </w:p>
    <w:p>
      <w:pPr>
        <w:spacing w:after="150"/>
      </w:pPr>
      <w:r>
        <w:rPr/>
        <w:t xml:space="preserve">四、 十四五发展的重点</w:t>
      </w:r>
    </w:p>
    <w:p>
      <w:pPr>
        <w:spacing w:after="150"/>
      </w:pPr>
      <w:r>
        <w:rPr/>
        <w:t xml:space="preserve">五、 十四五发展保障措施</w:t>
      </w:r>
    </w:p>
    <w:p>
      <w:pPr>
        <w:spacing w:after="150"/>
      </w:pPr>
      <w:r>
        <w:rPr>
          <w:b w:val="1"/>
          <w:bCs w:val="1"/>
        </w:rPr>
        <w:t xml:space="preserve">第七章 2019-2023年高速公路客运与高速公路的发展</w:t>
      </w:r>
    </w:p>
    <w:p>
      <w:pPr>
        <w:spacing w:after="150"/>
      </w:pPr>
      <w:r>
        <w:rPr/>
        <w:t xml:space="preserve">第一节 2019-2023年中国高速公路发展态势</w:t>
      </w:r>
    </w:p>
    <w:p>
      <w:pPr>
        <w:spacing w:after="150"/>
      </w:pPr>
      <w:r>
        <w:rPr/>
        <w:t xml:space="preserve">一、 高速公路建设回顾</w:t>
      </w:r>
    </w:p>
    <w:p>
      <w:pPr>
        <w:spacing w:after="150"/>
      </w:pPr>
      <w:r>
        <w:rPr/>
        <w:t xml:space="preserve">二、 高速公路发展规模</w:t>
      </w:r>
    </w:p>
    <w:p>
      <w:pPr>
        <w:spacing w:after="150"/>
      </w:pPr>
      <w:r>
        <w:rPr/>
        <w:t xml:space="preserve">三、 高速公路运行态势</w:t>
      </w:r>
    </w:p>
    <w:p>
      <w:pPr>
        <w:spacing w:after="150"/>
      </w:pPr>
      <w:r>
        <w:rPr/>
        <w:t xml:space="preserve">四、 高速公路迎转型良机</w:t>
      </w:r>
    </w:p>
    <w:p>
      <w:pPr>
        <w:spacing w:after="150"/>
      </w:pPr>
      <w:r>
        <w:rPr/>
        <w:t xml:space="preserve">第二节 发展高速公路客运分析</w:t>
      </w:r>
    </w:p>
    <w:p>
      <w:pPr>
        <w:spacing w:after="150"/>
      </w:pPr>
      <w:r>
        <w:rPr/>
        <w:t xml:space="preserve">一、 高速公路客运特征</w:t>
      </w:r>
    </w:p>
    <w:p>
      <w:pPr>
        <w:spacing w:after="150"/>
      </w:pPr>
      <w:r>
        <w:rPr/>
        <w:t xml:space="preserve">二、 高速公路客运属性分析</w:t>
      </w:r>
    </w:p>
    <w:p>
      <w:pPr>
        <w:spacing w:after="150"/>
      </w:pPr>
      <w:r>
        <w:rPr/>
        <w:t xml:space="preserve">三、 高速公路客运发展机遇</w:t>
      </w:r>
    </w:p>
    <w:p>
      <w:pPr>
        <w:spacing w:after="150"/>
      </w:pPr>
      <w:r>
        <w:rPr/>
        <w:t xml:space="preserve">四、 高速公路客运存在的问题</w:t>
      </w:r>
    </w:p>
    <w:p>
      <w:pPr>
        <w:spacing w:after="150"/>
      </w:pPr>
      <w:r>
        <w:rPr/>
        <w:t xml:space="preserve">五、 高速公路客运发展对策</w:t>
      </w:r>
    </w:p>
    <w:p>
      <w:pPr>
        <w:spacing w:after="150"/>
      </w:pPr>
      <w:r>
        <w:rPr/>
        <w:t xml:space="preserve">第三节 国家高速公路网规划</w:t>
      </w:r>
    </w:p>
    <w:p>
      <w:pPr>
        <w:spacing w:after="150"/>
      </w:pPr>
      <w:r>
        <w:rPr/>
        <w:t xml:space="preserve">一、 国家公路网规划概况</w:t>
      </w:r>
    </w:p>
    <w:p>
      <w:pPr>
        <w:spacing w:after="150"/>
      </w:pPr>
      <w:r>
        <w:rPr/>
        <w:t xml:space="preserve">二、 《国家公路网规划(2017-2030年)》</w:t>
      </w:r>
    </w:p>
    <w:p>
      <w:pPr>
        <w:spacing w:after="150"/>
      </w:pPr>
      <w:r>
        <w:rPr/>
        <w:t xml:space="preserve">三、 国家高速公路网规划内容</w:t>
      </w:r>
    </w:p>
    <w:p>
      <w:pPr>
        <w:spacing w:after="150"/>
      </w:pPr>
      <w:r>
        <w:rPr/>
        <w:t xml:space="preserve">四、 规划对高速公路企业的影响</w:t>
      </w:r>
    </w:p>
    <w:p>
      <w:pPr>
        <w:spacing w:after="150"/>
      </w:pPr>
      <w:r>
        <w:rPr/>
        <w:t xml:space="preserve">第四节 我国高速公路投融资问题</w:t>
      </w:r>
    </w:p>
    <w:p>
      <w:pPr>
        <w:spacing w:after="150"/>
      </w:pPr>
      <w:r>
        <w:rPr/>
        <w:t xml:space="preserve">一、 高速公路投融资现状</w:t>
      </w:r>
    </w:p>
    <w:p>
      <w:pPr>
        <w:spacing w:after="150"/>
      </w:pPr>
      <w:r>
        <w:rPr/>
        <w:t xml:space="preserve">二、 高速公路建设投融资方式</w:t>
      </w:r>
    </w:p>
    <w:p>
      <w:pPr>
        <w:spacing w:after="150"/>
      </w:pPr>
      <w:r>
        <w:rPr/>
        <w:t xml:space="preserve">三、 我国高速公路投融资特点</w:t>
      </w:r>
    </w:p>
    <w:p>
      <w:pPr>
        <w:spacing w:after="150"/>
      </w:pPr>
      <w:r>
        <w:rPr/>
        <w:t xml:space="preserve">四、 高速公路投融资改革</w:t>
      </w:r>
    </w:p>
    <w:p>
      <w:pPr>
        <w:spacing w:after="150"/>
      </w:pPr>
      <w:r>
        <w:rPr/>
        <w:t xml:space="preserve">五、 高速公路投融资体制问题</w:t>
      </w:r>
    </w:p>
    <w:p>
      <w:pPr>
        <w:spacing w:after="150"/>
      </w:pPr>
      <w:r>
        <w:rPr/>
        <w:t xml:space="preserve">六、 高速公路投融资建议及意见</w:t>
      </w:r>
    </w:p>
    <w:p>
      <w:pPr>
        <w:spacing w:after="150"/>
      </w:pPr>
      <w:r>
        <w:rPr/>
        <w:t xml:space="preserve">第五节 高速公路产业化的经营</w:t>
      </w:r>
    </w:p>
    <w:p>
      <w:pPr>
        <w:spacing w:after="150"/>
      </w:pPr>
      <w:r>
        <w:rPr/>
        <w:t xml:space="preserve">一、 高速公路产业化的内涵</w:t>
      </w:r>
    </w:p>
    <w:p>
      <w:pPr>
        <w:spacing w:after="150"/>
      </w:pPr>
      <w:r>
        <w:rPr/>
        <w:t xml:space="preserve">二、 高速公路产业化经营必要性</w:t>
      </w:r>
    </w:p>
    <w:p>
      <w:pPr>
        <w:spacing w:after="150"/>
      </w:pPr>
      <w:r>
        <w:rPr/>
        <w:t xml:space="preserve">三、 高速公路产业化经营分析</w:t>
      </w:r>
    </w:p>
    <w:p>
      <w:pPr>
        <w:spacing w:after="150"/>
      </w:pPr>
      <w:r>
        <w:rPr/>
        <w:t xml:space="preserve">第六节 高速公路收费问题</w:t>
      </w:r>
    </w:p>
    <w:p>
      <w:pPr>
        <w:spacing w:after="150"/>
      </w:pPr>
      <w:r>
        <w:rPr/>
        <w:t xml:space="preserve">一、 高速公路的收费方式综述</w:t>
      </w:r>
    </w:p>
    <w:p>
      <w:pPr>
        <w:spacing w:after="150"/>
      </w:pPr>
      <w:r>
        <w:rPr/>
        <w:t xml:space="preserve">二、 高速公路ETC联网应用</w:t>
      </w:r>
    </w:p>
    <w:p>
      <w:pPr>
        <w:spacing w:after="150"/>
      </w:pPr>
      <w:r>
        <w:rPr/>
        <w:t xml:space="preserve">三、 高速收费亟需制度化来约束</w:t>
      </w:r>
    </w:p>
    <w:p>
      <w:pPr>
        <w:spacing w:after="150"/>
      </w:pPr>
      <w:r>
        <w:rPr/>
        <w:t xml:space="preserve">四、 高速公路联网收费管理问题</w:t>
      </w:r>
    </w:p>
    <w:p>
      <w:pPr>
        <w:spacing w:after="150"/>
      </w:pPr>
      <w:r>
        <w:rPr/>
        <w:t xml:space="preserve">五、 高速公路收费权拍卖分析</w:t>
      </w:r>
    </w:p>
    <w:p>
      <w:pPr>
        <w:spacing w:after="150"/>
      </w:pPr>
      <w:r>
        <w:rPr/>
        <w:t xml:space="preserve">六、 高速公路收费延期问题</w:t>
      </w:r>
    </w:p>
    <w:p>
      <w:pPr>
        <w:spacing w:after="150"/>
      </w:pPr>
      <w:r>
        <w:rPr>
          <w:b w:val="1"/>
          <w:bCs w:val="1"/>
        </w:rPr>
        <w:t xml:space="preserve">第八章 2019-2023年公路运输与物流业的发展</w:t>
      </w:r>
    </w:p>
    <w:p>
      <w:pPr>
        <w:spacing w:after="150"/>
      </w:pPr>
      <w:r>
        <w:rPr/>
        <w:t xml:space="preserve">第一节 2019-2023年中国物流业发展分析</w:t>
      </w:r>
    </w:p>
    <w:p>
      <w:pPr>
        <w:spacing w:after="150"/>
      </w:pPr>
      <w:r>
        <w:rPr/>
        <w:t xml:space="preserve">一、 2019-2023年物流行业运行特点</w:t>
      </w:r>
    </w:p>
    <w:p>
      <w:pPr>
        <w:spacing w:after="150"/>
      </w:pPr>
      <w:r>
        <w:rPr/>
        <w:t xml:space="preserve">二、 2019-2023年物流业发展规模</w:t>
      </w:r>
    </w:p>
    <w:p>
      <w:pPr>
        <w:spacing w:after="150"/>
      </w:pPr>
      <w:r>
        <w:rPr/>
        <w:t xml:space="preserve">三、 2019-2023年物流行业运行情况</w:t>
      </w:r>
    </w:p>
    <w:p>
      <w:pPr>
        <w:spacing w:after="150"/>
      </w:pPr>
      <w:r>
        <w:rPr/>
        <w:t xml:space="preserve">四、 公路物流运价指数</w:t>
      </w:r>
    </w:p>
    <w:p>
      <w:pPr>
        <w:spacing w:after="150"/>
      </w:pPr>
      <w:r>
        <w:rPr/>
        <w:t xml:space="preserve">五、 互联网+物流发展良机</w:t>
      </w:r>
    </w:p>
    <w:p>
      <w:pPr>
        <w:spacing w:after="150"/>
      </w:pPr>
      <w:r>
        <w:rPr/>
        <w:t xml:space="preserve">第二节 公路运输与物流</w:t>
      </w:r>
    </w:p>
    <w:p>
      <w:pPr>
        <w:spacing w:after="150"/>
      </w:pPr>
      <w:r>
        <w:rPr/>
        <w:t xml:space="preserve">一、 公路物流运输环节商业模式</w:t>
      </w:r>
    </w:p>
    <w:p>
      <w:pPr>
        <w:spacing w:after="150"/>
      </w:pPr>
      <w:r>
        <w:rPr/>
        <w:t xml:space="preserve">二、 公路物流仓储环节</w:t>
      </w:r>
    </w:p>
    <w:p>
      <w:pPr>
        <w:spacing w:after="150"/>
      </w:pPr>
      <w:r>
        <w:rPr/>
        <w:t xml:space="preserve">三、 公路运输业开展物流服务</w:t>
      </w:r>
    </w:p>
    <w:p>
      <w:pPr>
        <w:spacing w:after="150"/>
      </w:pPr>
      <w:r>
        <w:rPr/>
        <w:t xml:space="preserve">四、 运输企业开展物流服务建议</w:t>
      </w:r>
    </w:p>
    <w:p>
      <w:pPr>
        <w:spacing w:after="150"/>
      </w:pPr>
      <w:r>
        <w:rPr/>
        <w:t xml:space="preserve">五、 公路运输业转型发展建议</w:t>
      </w:r>
    </w:p>
    <w:p>
      <w:pPr>
        <w:spacing w:after="150"/>
      </w:pPr>
      <w:r>
        <w:rPr/>
        <w:t xml:space="preserve">六、 公路运输业转型发展途径</w:t>
      </w:r>
    </w:p>
    <w:p>
      <w:pPr>
        <w:spacing w:after="150"/>
      </w:pPr>
      <w:r>
        <w:rPr/>
        <w:t xml:space="preserve">第三节 公路物流运输中汽车利用效率存在问题及对策</w:t>
      </w:r>
    </w:p>
    <w:p>
      <w:pPr>
        <w:spacing w:after="150"/>
      </w:pPr>
      <w:r>
        <w:rPr/>
        <w:t xml:space="preserve">一、 空驶现象及车辆利用效率</w:t>
      </w:r>
    </w:p>
    <w:p>
      <w:pPr>
        <w:spacing w:after="150"/>
      </w:pPr>
      <w:r>
        <w:rPr/>
        <w:t xml:space="preserve">二、 车辆空驶率高原因分析</w:t>
      </w:r>
    </w:p>
    <w:p>
      <w:pPr>
        <w:spacing w:after="150"/>
      </w:pPr>
      <w:r>
        <w:rPr/>
        <w:t xml:space="preserve">三、 调整运力结构调整分析</w:t>
      </w:r>
    </w:p>
    <w:p>
      <w:pPr>
        <w:spacing w:after="150"/>
      </w:pPr>
      <w:r>
        <w:rPr/>
        <w:t xml:space="preserve">四、 加强公路运输组织与管理</w:t>
      </w:r>
    </w:p>
    <w:p>
      <w:pPr>
        <w:spacing w:after="150"/>
      </w:pPr>
      <w:r>
        <w:rPr/>
        <w:t xml:space="preserve">第四节 中国公路物流业的发展趋势</w:t>
      </w:r>
    </w:p>
    <w:p>
      <w:pPr>
        <w:spacing w:after="150"/>
      </w:pPr>
      <w:r>
        <w:rPr/>
        <w:t xml:space="preserve">一、 公路信息服务平台发展</w:t>
      </w:r>
    </w:p>
    <w:p>
      <w:pPr>
        <w:spacing w:after="150"/>
      </w:pPr>
      <w:r>
        <w:rPr/>
        <w:t xml:space="preserve">二、 公路物流与现代物流日益融合</w:t>
      </w:r>
    </w:p>
    <w:p>
      <w:pPr>
        <w:spacing w:after="150"/>
      </w:pPr>
      <w:r>
        <w:rPr/>
        <w:t xml:space="preserve">三、 公路物流快速与长途专重载化</w:t>
      </w:r>
    </w:p>
    <w:p>
      <w:pPr>
        <w:spacing w:after="150"/>
      </w:pPr>
      <w:r>
        <w:rPr>
          <w:b w:val="1"/>
          <w:bCs w:val="1"/>
        </w:rPr>
        <w:t xml:space="preserve">第九章 2019-2023年我国公路运输业领先企业分析</w:t>
      </w:r>
    </w:p>
    <w:p>
      <w:pPr>
        <w:spacing w:after="150"/>
      </w:pPr>
      <w:r>
        <w:rPr/>
        <w:t xml:space="preserve">第一节 中国交通建设股份有限公司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第二节 江苏宁沪高速公路股份有限公司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第三节 深圳高速公路股份有限公司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第四节 江西长运股份有限公司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第五节 南京中北(集团)股份有限公司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b w:val="1"/>
          <w:bCs w:val="1"/>
        </w:rPr>
        <w:t xml:space="preserve">第十章 2019-2023年公路建设分析</w:t>
      </w:r>
    </w:p>
    <w:p>
      <w:pPr>
        <w:spacing w:after="150"/>
      </w:pPr>
      <w:r>
        <w:rPr/>
        <w:t xml:space="preserve">第一节 我国公路建设发展综况</w:t>
      </w:r>
    </w:p>
    <w:p>
      <w:pPr>
        <w:spacing w:after="150"/>
      </w:pPr>
      <w:r>
        <w:rPr/>
        <w:t xml:space="preserve">一、 我国公路建设现状分析</w:t>
      </w:r>
    </w:p>
    <w:p>
      <w:pPr>
        <w:spacing w:after="150"/>
      </w:pPr>
      <w:r>
        <w:rPr/>
        <w:t xml:space="preserve">二、 公路特许经营的应用模式</w:t>
      </w:r>
    </w:p>
    <w:p>
      <w:pPr>
        <w:spacing w:after="150"/>
      </w:pPr>
      <w:r>
        <w:rPr/>
        <w:t xml:space="preserve">三、 公路建设的市场格局分析</w:t>
      </w:r>
    </w:p>
    <w:p>
      <w:pPr>
        <w:spacing w:after="150"/>
      </w:pPr>
      <w:r>
        <w:rPr/>
        <w:t xml:space="preserve">四、 公路建设的发展战略分析</w:t>
      </w:r>
    </w:p>
    <w:p>
      <w:pPr>
        <w:spacing w:after="150"/>
      </w:pPr>
      <w:r>
        <w:rPr/>
        <w:t xml:space="preserve">第二节 2019-2023年公路建设投资状况</w:t>
      </w:r>
    </w:p>
    <w:p>
      <w:pPr>
        <w:spacing w:after="150"/>
      </w:pPr>
      <w:r>
        <w:rPr/>
        <w:t xml:space="preserve">一、 2019-2023年中国公路建设投资状况</w:t>
      </w:r>
    </w:p>
    <w:p>
      <w:pPr>
        <w:spacing w:after="150"/>
      </w:pPr>
      <w:r>
        <w:rPr/>
        <w:t xml:space="preserve">二、 2019-2023年农村公路建设投资分析</w:t>
      </w:r>
    </w:p>
    <w:p>
      <w:pPr>
        <w:spacing w:after="150"/>
      </w:pPr>
      <w:r>
        <w:rPr/>
        <w:t xml:space="preserve">三、 2019-2023年各省市公路投资的情况</w:t>
      </w:r>
    </w:p>
    <w:p>
      <w:pPr>
        <w:spacing w:after="150"/>
      </w:pPr>
      <w:r>
        <w:rPr/>
        <w:t xml:space="preserve">四、 2019-2023年中国公路建设投资分析</w:t>
      </w:r>
    </w:p>
    <w:p>
      <w:pPr>
        <w:spacing w:after="150"/>
      </w:pPr>
      <w:r>
        <w:rPr/>
        <w:t xml:space="preserve">第三节 公路建设的成本预测和控制解析</w:t>
      </w:r>
    </w:p>
    <w:p>
      <w:pPr>
        <w:spacing w:after="150"/>
      </w:pPr>
      <w:r>
        <w:rPr/>
        <w:t xml:space="preserve">一、 公路建设的成本要素</w:t>
      </w:r>
    </w:p>
    <w:p>
      <w:pPr>
        <w:spacing w:after="150"/>
      </w:pPr>
      <w:r>
        <w:rPr/>
        <w:t xml:space="preserve">二、 公路建设的成本预测</w:t>
      </w:r>
    </w:p>
    <w:p>
      <w:pPr>
        <w:spacing w:after="150"/>
      </w:pPr>
      <w:r>
        <w:rPr/>
        <w:t xml:space="preserve">三、 公路建设的成本控制</w:t>
      </w:r>
    </w:p>
    <w:p>
      <w:pPr>
        <w:spacing w:after="150"/>
      </w:pPr>
      <w:r>
        <w:rPr/>
        <w:t xml:space="preserve">第四节 公路建设资金筹措分析</w:t>
      </w:r>
    </w:p>
    <w:p>
      <w:pPr>
        <w:spacing w:after="150"/>
      </w:pPr>
      <w:r>
        <w:rPr/>
        <w:t xml:space="preserve">一、 公路资金范畴和来源</w:t>
      </w:r>
    </w:p>
    <w:p>
      <w:pPr>
        <w:spacing w:after="150"/>
      </w:pPr>
      <w:r>
        <w:rPr/>
        <w:t xml:space="preserve">二、 公路资金体系分析</w:t>
      </w:r>
    </w:p>
    <w:p>
      <w:pPr>
        <w:spacing w:after="150"/>
      </w:pPr>
      <w:r>
        <w:rPr/>
        <w:t xml:space="preserve">三、 公路资金来源的分析</w:t>
      </w:r>
    </w:p>
    <w:p>
      <w:pPr>
        <w:spacing w:after="150"/>
      </w:pPr>
      <w:r>
        <w:rPr/>
        <w:t xml:space="preserve">四、 公路资金来源及问题</w:t>
      </w:r>
    </w:p>
    <w:p>
      <w:pPr>
        <w:spacing w:after="150"/>
      </w:pPr>
      <w:r>
        <w:rPr/>
        <w:t xml:space="preserve">第五节 公路建设的筹资风险</w:t>
      </w:r>
    </w:p>
    <w:p>
      <w:pPr>
        <w:spacing w:after="150"/>
      </w:pPr>
      <w:r>
        <w:rPr/>
        <w:t xml:space="preserve">一、 公路建设的筹资方式</w:t>
      </w:r>
    </w:p>
    <w:p>
      <w:pPr>
        <w:spacing w:after="150"/>
      </w:pPr>
      <w:r>
        <w:rPr/>
        <w:t xml:space="preserve">二、 公路建设的筹资风险</w:t>
      </w:r>
    </w:p>
    <w:p>
      <w:pPr>
        <w:spacing w:after="150"/>
      </w:pPr>
      <w:r>
        <w:rPr/>
        <w:t xml:space="preserve">三、 规避筹资风险的措施</w:t>
      </w:r>
    </w:p>
    <w:p>
      <w:pPr>
        <w:spacing w:after="150"/>
      </w:pPr>
      <w:r>
        <w:rPr/>
        <w:t xml:space="preserve">第六节 我国公路建设资金缺口问题的对策及趋势</w:t>
      </w:r>
    </w:p>
    <w:p>
      <w:pPr>
        <w:spacing w:after="150"/>
      </w:pPr>
      <w:r>
        <w:rPr/>
        <w:t xml:space="preserve">一、 积极扩展投资的渠道</w:t>
      </w:r>
    </w:p>
    <w:p>
      <w:pPr>
        <w:spacing w:after="150"/>
      </w:pPr>
      <w:r>
        <w:rPr/>
        <w:t xml:space="preserve">二、 积极争取财政的支持</w:t>
      </w:r>
    </w:p>
    <w:p>
      <w:pPr>
        <w:spacing w:after="150"/>
      </w:pPr>
      <w:r>
        <w:rPr/>
        <w:t xml:space="preserve">三、 制订正确的公路筹资政策</w:t>
      </w:r>
    </w:p>
    <w:p>
      <w:pPr>
        <w:spacing w:after="150"/>
      </w:pPr>
      <w:r>
        <w:rPr/>
        <w:t xml:space="preserve">四、 建立债券市场化融资模式</w:t>
      </w:r>
    </w:p>
    <w:p>
      <w:pPr>
        <w:spacing w:after="150"/>
      </w:pPr>
      <w:r>
        <w:rPr/>
        <w:t xml:space="preserve">五、 促进市场化融资体制改革</w:t>
      </w:r>
    </w:p>
    <w:p>
      <w:pPr>
        <w:spacing w:after="150"/>
      </w:pPr>
      <w:r>
        <w:rPr/>
        <w:t xml:space="preserve">六、 公路资金筹措的发展趋势</w:t>
      </w:r>
    </w:p>
    <w:p>
      <w:pPr>
        <w:spacing w:after="150"/>
      </w:pPr>
      <w:r>
        <w:rPr>
          <w:b w:val="1"/>
          <w:bCs w:val="1"/>
        </w:rPr>
        <w:t xml:space="preserve">第十一章 2019-2023年中国汽车行业的发展</w:t>
      </w:r>
    </w:p>
    <w:p>
      <w:pPr>
        <w:spacing w:after="150"/>
      </w:pPr>
      <w:r>
        <w:rPr/>
        <w:t xml:space="preserve">第一节 2019-2023年中国汽车行业运行状况分析</w:t>
      </w:r>
    </w:p>
    <w:p>
      <w:pPr>
        <w:spacing w:after="150"/>
      </w:pPr>
      <w:r>
        <w:rPr/>
        <w:t xml:space="preserve">一、 2019-2023年汽车工业运行状况</w:t>
      </w:r>
    </w:p>
    <w:p>
      <w:pPr>
        <w:spacing w:after="150"/>
      </w:pPr>
      <w:r>
        <w:rPr/>
        <w:t xml:space="preserve">二、 2019-2023年汽车工业发展规模</w:t>
      </w:r>
    </w:p>
    <w:p>
      <w:pPr>
        <w:spacing w:after="150"/>
      </w:pPr>
      <w:r>
        <w:rPr/>
        <w:t xml:space="preserve">三、 2019-2023年汽车工业运行情况</w:t>
      </w:r>
    </w:p>
    <w:p>
      <w:pPr>
        <w:spacing w:after="150"/>
      </w:pPr>
      <w:r>
        <w:rPr/>
        <w:t xml:space="preserve">第二节 中国汽车制造行业财务状况</w:t>
      </w:r>
    </w:p>
    <w:p>
      <w:pPr>
        <w:spacing w:after="150"/>
      </w:pPr>
      <w:r>
        <w:rPr/>
        <w:t xml:space="preserve">一、 中国汽车制造行业经济规模</w:t>
      </w:r>
    </w:p>
    <w:p>
      <w:pPr>
        <w:spacing w:after="150"/>
      </w:pPr>
      <w:r>
        <w:rPr/>
        <w:t xml:space="preserve">二、 中国汽车制造行业盈利能力指标分析</w:t>
      </w:r>
    </w:p>
    <w:p>
      <w:pPr>
        <w:spacing w:after="150"/>
      </w:pPr>
      <w:r>
        <w:rPr/>
        <w:t xml:space="preserve">三、 中国汽车制造行业营运能力指标分析</w:t>
      </w:r>
    </w:p>
    <w:p>
      <w:pPr>
        <w:spacing w:after="150"/>
      </w:pPr>
      <w:r>
        <w:rPr/>
        <w:t xml:space="preserve">四、 中国汽车制造行业偿债能力指标分析</w:t>
      </w:r>
    </w:p>
    <w:p>
      <w:pPr>
        <w:spacing w:after="150"/>
      </w:pPr>
      <w:r>
        <w:rPr/>
        <w:t xml:space="preserve">第三节 中国汽车制造行业财务状况综合评价</w:t>
      </w:r>
    </w:p>
    <w:p>
      <w:pPr>
        <w:spacing w:after="150"/>
      </w:pPr>
      <w:r>
        <w:rPr/>
        <w:t xml:space="preserve">一、 汽车制造业财务状况综合评价</w:t>
      </w:r>
    </w:p>
    <w:p>
      <w:pPr>
        <w:spacing w:after="150"/>
      </w:pPr>
      <w:r>
        <w:rPr/>
        <w:t xml:space="preserve">二、 影响汽车制造业财务状况的经济因素分析</w:t>
      </w:r>
    </w:p>
    <w:p>
      <w:pPr>
        <w:spacing w:after="150"/>
      </w:pPr>
      <w:r>
        <w:rPr/>
        <w:t xml:space="preserve">第四节 2019-2023年中国汽车产业政策综述</w:t>
      </w:r>
    </w:p>
    <w:p>
      <w:pPr>
        <w:spacing w:after="150"/>
      </w:pPr>
      <w:r>
        <w:rPr/>
        <w:t xml:space="preserve">一、 2019-2023年汽车行业政策分析</w:t>
      </w:r>
    </w:p>
    <w:p>
      <w:pPr>
        <w:spacing w:after="150"/>
      </w:pPr>
      <w:r>
        <w:rPr/>
        <w:t xml:space="preserve">二、 2019-2023年汽车行业政策内容</w:t>
      </w:r>
    </w:p>
    <w:p>
      <w:pPr>
        <w:spacing w:after="150"/>
      </w:pPr>
      <w:r>
        <w:rPr/>
        <w:t xml:space="preserve">三、 2019-2023年汽车行业政策动态</w:t>
      </w:r>
    </w:p>
    <w:p>
      <w:pPr>
        <w:spacing w:after="150"/>
      </w:pPr>
      <w:r>
        <w:rPr/>
        <w:t xml:space="preserve">第五节 中国汽车行业的问题分析</w:t>
      </w:r>
    </w:p>
    <w:p>
      <w:pPr>
        <w:spacing w:after="150"/>
      </w:pPr>
      <w:r>
        <w:rPr/>
        <w:t xml:space="preserve">一、 中国汽车行业发展的主要问题</w:t>
      </w:r>
    </w:p>
    <w:p>
      <w:pPr>
        <w:spacing w:after="150"/>
      </w:pPr>
      <w:r>
        <w:rPr/>
        <w:t xml:space="preserve">二、 汽车行业转型升级面临的挑战</w:t>
      </w:r>
    </w:p>
    <w:p>
      <w:pPr>
        <w:spacing w:after="150"/>
      </w:pPr>
      <w:r>
        <w:rPr/>
        <w:t xml:space="preserve">三、 汽车工业产能过剩问题分析</w:t>
      </w:r>
    </w:p>
    <w:p>
      <w:pPr>
        <w:spacing w:after="150"/>
      </w:pPr>
      <w:r>
        <w:rPr/>
        <w:t xml:space="preserve">四、 中国汽车工业发展面临障碍</w:t>
      </w:r>
    </w:p>
    <w:p>
      <w:pPr>
        <w:spacing w:after="150"/>
      </w:pPr>
      <w:r>
        <w:rPr/>
        <w:t xml:space="preserve">五、 中国汽车行业管理亟需改进</w:t>
      </w:r>
    </w:p>
    <w:p>
      <w:pPr>
        <w:spacing w:after="150"/>
      </w:pPr>
      <w:r>
        <w:rPr/>
        <w:t xml:space="preserve">第六节 中国汽车行业的发展策略</w:t>
      </w:r>
    </w:p>
    <w:p>
      <w:pPr>
        <w:spacing w:after="150"/>
      </w:pPr>
      <w:r>
        <w:rPr/>
        <w:t xml:space="preserve">一、 推进汽车产业发展总体对策</w:t>
      </w:r>
    </w:p>
    <w:p>
      <w:pPr>
        <w:spacing w:after="150"/>
      </w:pPr>
      <w:r>
        <w:rPr/>
        <w:t xml:space="preserve">二、 汽车行业品牌国际化的对策</w:t>
      </w:r>
    </w:p>
    <w:p>
      <w:pPr>
        <w:spacing w:after="150"/>
      </w:pPr>
      <w:r>
        <w:rPr/>
        <w:t xml:space="preserve">三、 促进汽车消费市场发展的建议</w:t>
      </w:r>
    </w:p>
    <w:p>
      <w:pPr>
        <w:spacing w:after="150"/>
      </w:pPr>
      <w:r>
        <w:rPr/>
        <w:t xml:space="preserve">四、 汽车产业需打造产业竞争优势</w:t>
      </w:r>
    </w:p>
    <w:p>
      <w:pPr>
        <w:spacing w:after="150"/>
      </w:pPr>
      <w:r>
        <w:rPr/>
        <w:t xml:space="preserve">五、 汽车产业发展应遵循的方向</w:t>
      </w:r>
    </w:p>
    <w:p>
      <w:pPr>
        <w:spacing w:after="150"/>
      </w:pPr>
      <w:r>
        <w:rPr/>
        <w:t xml:space="preserve">六、 完善汽车行业的法律法规体系</w:t>
      </w:r>
    </w:p>
    <w:p>
      <w:pPr>
        <w:spacing w:after="150"/>
      </w:pPr>
      <w:r>
        <w:rPr>
          <w:b w:val="1"/>
          <w:bCs w:val="1"/>
        </w:rPr>
        <w:t xml:space="preserve">第十二章 2019-2023年公路运输替代行业竞争分析</w:t>
      </w:r>
    </w:p>
    <w:p>
      <w:pPr>
        <w:spacing w:after="150"/>
      </w:pPr>
      <w:r>
        <w:rPr/>
        <w:t xml:space="preserve">第一节 铁路运输</w:t>
      </w:r>
    </w:p>
    <w:p>
      <w:pPr>
        <w:spacing w:after="150"/>
      </w:pPr>
      <w:r>
        <w:rPr/>
        <w:t xml:space="preserve">一、 2019-2023年铁路运输业运行状况</w:t>
      </w:r>
    </w:p>
    <w:p>
      <w:pPr>
        <w:spacing w:after="150"/>
      </w:pPr>
      <w:r>
        <w:rPr/>
        <w:t xml:space="preserve">二、 2019-2023年全国铁路运输业发展规模</w:t>
      </w:r>
    </w:p>
    <w:p>
      <w:pPr>
        <w:spacing w:after="150"/>
      </w:pPr>
      <w:r>
        <w:rPr/>
        <w:t xml:space="preserve">三、 2019-2023年铁路运输业发展形势</w:t>
      </w:r>
    </w:p>
    <w:p>
      <w:pPr>
        <w:spacing w:after="150"/>
      </w:pPr>
      <w:r>
        <w:rPr/>
        <w:t xml:space="preserve">四、 铁路运输产业的竞争力分析</w:t>
      </w:r>
    </w:p>
    <w:p>
      <w:pPr>
        <w:spacing w:after="150"/>
      </w:pPr>
      <w:r>
        <w:rPr/>
        <w:t xml:space="preserve">五、 铁路与公路运输的竞争态势</w:t>
      </w:r>
    </w:p>
    <w:p>
      <w:pPr>
        <w:spacing w:after="150"/>
      </w:pPr>
      <w:r>
        <w:rPr/>
        <w:t xml:space="preserve">第二节 航空运输</w:t>
      </w:r>
    </w:p>
    <w:p>
      <w:pPr>
        <w:spacing w:after="150"/>
      </w:pPr>
      <w:r>
        <w:rPr/>
        <w:t xml:space="preserve">一、 2019-2023年民航运输发展综述</w:t>
      </w:r>
    </w:p>
    <w:p>
      <w:pPr>
        <w:spacing w:after="150"/>
      </w:pPr>
      <w:r>
        <w:rPr/>
        <w:t xml:space="preserve">二、 2019-2023年民航运输运行状况</w:t>
      </w:r>
    </w:p>
    <w:p>
      <w:pPr>
        <w:spacing w:after="150"/>
      </w:pPr>
      <w:r>
        <w:rPr/>
        <w:t xml:space="preserve">三、 2019-2023年民航运输发展分析</w:t>
      </w:r>
    </w:p>
    <w:p>
      <w:pPr>
        <w:spacing w:after="150"/>
      </w:pPr>
      <w:r>
        <w:rPr/>
        <w:t xml:space="preserve">四、 十四五民航业发展前景</w:t>
      </w:r>
    </w:p>
    <w:p>
      <w:pPr>
        <w:spacing w:after="150"/>
      </w:pPr>
      <w:r>
        <w:rPr/>
        <w:t xml:space="preserve">第三节 水路运输</w:t>
      </w:r>
    </w:p>
    <w:p>
      <w:pPr>
        <w:spacing w:after="150"/>
      </w:pPr>
      <w:r>
        <w:rPr/>
        <w:t xml:space="preserve">一、 2019-2023年水运业运行状况</w:t>
      </w:r>
    </w:p>
    <w:p>
      <w:pPr>
        <w:spacing w:after="150"/>
      </w:pPr>
      <w:r>
        <w:rPr/>
        <w:t xml:space="preserve">二、 2019-2023年水运业发展规模</w:t>
      </w:r>
    </w:p>
    <w:p>
      <w:pPr>
        <w:spacing w:after="150"/>
      </w:pPr>
      <w:r>
        <w:rPr/>
        <w:t xml:space="preserve">三、 2019-2023年船舶业运力情况</w:t>
      </w:r>
    </w:p>
    <w:p>
      <w:pPr>
        <w:spacing w:after="150"/>
      </w:pPr>
      <w:r>
        <w:rPr/>
        <w:t xml:space="preserve">四、 水运行业发展前景分析</w:t>
      </w:r>
    </w:p>
    <w:p>
      <w:pPr>
        <w:spacing w:after="150"/>
      </w:pPr>
      <w:r>
        <w:rPr/>
        <w:t xml:space="preserve">第四节 管道运输</w:t>
      </w:r>
    </w:p>
    <w:p>
      <w:pPr>
        <w:spacing w:after="150"/>
      </w:pPr>
      <w:r>
        <w:rPr/>
        <w:t xml:space="preserve">一、 2019-2023年油气管网格局初成</w:t>
      </w:r>
    </w:p>
    <w:p>
      <w:pPr>
        <w:spacing w:after="150"/>
      </w:pPr>
      <w:r>
        <w:rPr/>
        <w:t xml:space="preserve">二、 2019-2023年油气管道建设现状</w:t>
      </w:r>
    </w:p>
    <w:p>
      <w:pPr>
        <w:spacing w:after="150"/>
      </w:pPr>
      <w:r>
        <w:rPr/>
        <w:t xml:space="preserve">三、 2019-2023年油气管道建设特点</w:t>
      </w:r>
    </w:p>
    <w:p>
      <w:pPr>
        <w:spacing w:after="150"/>
      </w:pPr>
      <w:r>
        <w:rPr/>
        <w:t xml:space="preserve">四、 2019-2023年我国管道建设提速</w:t>
      </w:r>
    </w:p>
    <w:p>
      <w:pPr>
        <w:spacing w:after="150"/>
      </w:pPr>
      <w:r>
        <w:rPr/>
        <w:t xml:space="preserve">五、 成品油管道运输建设对策</w:t>
      </w:r>
    </w:p>
    <w:p>
      <w:pPr>
        <w:spacing w:after="150"/>
      </w:pPr>
      <w:r>
        <w:rPr/>
        <w:t xml:space="preserve">六、 油气管道运输业发展趋势</w:t>
      </w:r>
    </w:p>
    <w:p>
      <w:pPr>
        <w:spacing w:after="150"/>
      </w:pPr>
      <w:r>
        <w:rPr>
          <w:b w:val="1"/>
          <w:bCs w:val="1"/>
        </w:rPr>
        <w:t xml:space="preserve">第十三章 中国公路运输行业投资潜力分析</w:t>
      </w:r>
    </w:p>
    <w:p>
      <w:pPr>
        <w:spacing w:after="150"/>
      </w:pPr>
      <w:r>
        <w:rPr/>
        <w:t xml:space="preserve">第一节 投资机会</w:t>
      </w:r>
    </w:p>
    <w:p>
      <w:pPr>
        <w:spacing w:after="150"/>
      </w:pPr>
      <w:r>
        <w:rPr/>
        <w:t xml:space="preserve">一、 十四五规划力撑交通运输业</w:t>
      </w:r>
    </w:p>
    <w:p>
      <w:pPr>
        <w:spacing w:after="150"/>
      </w:pPr>
      <w:r>
        <w:rPr/>
        <w:t xml:space="preserve">二、 ETC收费系统实现全国联网覆盖</w:t>
      </w:r>
    </w:p>
    <w:p>
      <w:pPr>
        <w:spacing w:after="150"/>
      </w:pPr>
      <w:r>
        <w:rPr/>
        <w:t xml:space="preserve">三、 公路货运新标准将拉动市场需求</w:t>
      </w:r>
    </w:p>
    <w:p>
      <w:pPr>
        <w:spacing w:after="150"/>
      </w:pPr>
      <w:r>
        <w:rPr/>
        <w:t xml:space="preserve">四、 智慧交通成为运输行业投资热点</w:t>
      </w:r>
    </w:p>
    <w:p>
      <w:pPr>
        <w:spacing w:after="150"/>
      </w:pPr>
      <w:r>
        <w:rPr/>
        <w:t xml:space="preserve">第二节 投资风险</w:t>
      </w:r>
    </w:p>
    <w:p>
      <w:pPr>
        <w:spacing w:after="150"/>
      </w:pPr>
      <w:r>
        <w:rPr/>
        <w:t xml:space="preserve">一、 投资收费还贷风险</w:t>
      </w:r>
    </w:p>
    <w:p>
      <w:pPr>
        <w:spacing w:after="150"/>
      </w:pPr>
      <w:r>
        <w:rPr/>
        <w:t xml:space="preserve">二、 公路建设的风险</w:t>
      </w:r>
    </w:p>
    <w:p>
      <w:pPr>
        <w:spacing w:after="150"/>
      </w:pPr>
      <w:r>
        <w:rPr/>
        <w:t xml:space="preserve">三、 公路客运的风险</w:t>
      </w:r>
    </w:p>
    <w:p>
      <w:pPr>
        <w:spacing w:after="150"/>
      </w:pPr>
      <w:r>
        <w:rPr/>
        <w:t xml:space="preserve">第三节 投资策略</w:t>
      </w:r>
    </w:p>
    <w:p>
      <w:pPr>
        <w:spacing w:after="150"/>
      </w:pPr>
      <w:r>
        <w:rPr/>
        <w:t xml:space="preserve">一、 交通运输业投资潜力大</w:t>
      </w:r>
    </w:p>
    <w:p>
      <w:pPr>
        <w:spacing w:after="150"/>
      </w:pPr>
      <w:r>
        <w:rPr/>
        <w:t xml:space="preserve">二、 公路运输行业投资策略</w:t>
      </w:r>
    </w:p>
    <w:p>
      <w:pPr>
        <w:spacing w:after="150"/>
      </w:pPr>
      <w:r>
        <w:rPr/>
        <w:t xml:space="preserve">三、 公路货运行业投资对策</w:t>
      </w:r>
    </w:p>
    <w:p>
      <w:pPr>
        <w:spacing w:after="150"/>
      </w:pPr>
      <w:r>
        <w:rPr/>
        <w:t xml:space="preserve">第四节 西部地区公路运输投资分析</w:t>
      </w:r>
    </w:p>
    <w:p>
      <w:pPr>
        <w:spacing w:after="150"/>
      </w:pPr>
      <w:r>
        <w:rPr/>
        <w:t xml:space="preserve">一、 公路建设的加快</w:t>
      </w:r>
    </w:p>
    <w:p>
      <w:pPr>
        <w:spacing w:after="150"/>
      </w:pPr>
      <w:r>
        <w:rPr/>
        <w:t xml:space="preserve">二、 国家资金的投入</w:t>
      </w:r>
    </w:p>
    <w:p>
      <w:pPr>
        <w:spacing w:after="150"/>
      </w:pPr>
      <w:r>
        <w:rPr/>
        <w:t xml:space="preserve">三、 地方省市的推进</w:t>
      </w:r>
    </w:p>
    <w:p>
      <w:pPr>
        <w:spacing w:after="150"/>
      </w:pPr>
      <w:r>
        <w:rPr/>
        <w:t xml:space="preserve">四、 建设投资的风险</w:t>
      </w:r>
    </w:p>
    <w:p>
      <w:pPr>
        <w:spacing w:after="150"/>
      </w:pPr>
      <w:r>
        <w:rPr/>
        <w:t xml:space="preserve">五、 资金投放的建议</w:t>
      </w:r>
    </w:p>
    <w:p>
      <w:pPr>
        <w:spacing w:after="150"/>
      </w:pPr>
      <w:r>
        <w:rPr/>
        <w:t xml:space="preserve">六、 融资困境及对策</w:t>
      </w:r>
    </w:p>
    <w:p>
      <w:pPr>
        <w:spacing w:after="150"/>
      </w:pPr>
      <w:r>
        <w:rPr>
          <w:b w:val="1"/>
          <w:bCs w:val="1"/>
        </w:rPr>
        <w:t xml:space="preserve">第十四章 公路运输行业发展前景及趋势分析</w:t>
      </w:r>
    </w:p>
    <w:p>
      <w:pPr>
        <w:spacing w:after="150"/>
      </w:pPr>
      <w:r>
        <w:rPr/>
        <w:t xml:space="preserve">第一节 中国公路网建设的规划分析</w:t>
      </w:r>
    </w:p>
    <w:p>
      <w:pPr>
        <w:spacing w:after="150"/>
      </w:pPr>
      <w:r>
        <w:rPr/>
        <w:t xml:space="preserve">一、 公路网建设发展规划发布</w:t>
      </w:r>
    </w:p>
    <w:p>
      <w:pPr>
        <w:spacing w:after="150"/>
      </w:pPr>
      <w:r>
        <w:rPr/>
        <w:t xml:space="preserve">二、 我国公路网建设规划目标</w:t>
      </w:r>
    </w:p>
    <w:p>
      <w:pPr>
        <w:spacing w:after="150"/>
      </w:pPr>
      <w:r>
        <w:rPr/>
        <w:t xml:space="preserve">三、 我国公路网建设规划实施</w:t>
      </w:r>
    </w:p>
    <w:p>
      <w:pPr>
        <w:spacing w:after="150"/>
      </w:pPr>
      <w:r>
        <w:rPr/>
        <w:t xml:space="preserve">第二节 公路运输行业的发展前景展望</w:t>
      </w:r>
    </w:p>
    <w:p>
      <w:pPr>
        <w:spacing w:after="150"/>
      </w:pPr>
      <w:r>
        <w:rPr/>
        <w:t xml:space="preserve">一、 我国交通运输业迎来发展机遇</w:t>
      </w:r>
    </w:p>
    <w:p>
      <w:pPr>
        <w:spacing w:after="150"/>
      </w:pPr>
      <w:r>
        <w:rPr/>
        <w:t xml:space="preserve">二、 我国公路货运行业的前景可期</w:t>
      </w:r>
    </w:p>
    <w:p>
      <w:pPr>
        <w:spacing w:after="150"/>
      </w:pPr>
      <w:r>
        <w:rPr/>
        <w:t xml:space="preserve">三、 我国公路客运行业的发展前景</w:t>
      </w:r>
    </w:p>
    <w:p>
      <w:pPr>
        <w:spacing w:after="150"/>
      </w:pPr>
      <w:r>
        <w:rPr/>
        <w:t xml:space="preserve">四、 2024-2029年中国公路运输行业预测分析</w:t>
      </w:r>
    </w:p>
    <w:p>
      <w:pPr>
        <w:spacing w:after="150"/>
      </w:pPr>
      <w:r>
        <w:rPr/>
        <w:t xml:space="preserve">第三节 公路运输企业的创新发展趋势</w:t>
      </w:r>
    </w:p>
    <w:p>
      <w:pPr>
        <w:spacing w:after="150"/>
      </w:pPr>
      <w:r>
        <w:rPr/>
        <w:t xml:space="preserve">一、 运输产品的创新</w:t>
      </w:r>
    </w:p>
    <w:p>
      <w:pPr>
        <w:spacing w:after="150"/>
      </w:pPr>
      <w:r>
        <w:rPr/>
        <w:t xml:space="preserve">二、 运输技术的创新</w:t>
      </w:r>
    </w:p>
    <w:p>
      <w:pPr>
        <w:spacing w:after="150"/>
      </w:pPr>
      <w:r>
        <w:rPr/>
        <w:t xml:space="preserve">三、 运输市场的创新</w:t>
      </w:r>
    </w:p>
    <w:p>
      <w:pPr>
        <w:spacing w:after="150"/>
      </w:pPr>
      <w:r>
        <w:rPr/>
        <w:t xml:space="preserve">四、 运输组织与管理创新</w:t>
      </w:r>
    </w:p>
    <w:p>
      <w:pPr>
        <w:spacing w:after="150"/>
      </w:pPr>
      <w:r>
        <w:rPr/>
        <w:t xml:space="preserve">五、 运输企业制度的创新</w:t>
      </w:r>
    </w:p>
    <w:p>
      <w:pPr>
        <w:spacing w:after="150"/>
      </w:pPr>
      <w:r>
        <w:rPr/>
        <w:t xml:space="preserve">第四节 我国公路运输的技术发展趋势</w:t>
      </w:r>
    </w:p>
    <w:p>
      <w:pPr>
        <w:spacing w:after="150"/>
      </w:pPr>
      <w:r>
        <w:rPr/>
        <w:t xml:space="preserve">一、 移动式无线电通讯技术</w:t>
      </w:r>
    </w:p>
    <w:p>
      <w:pPr>
        <w:spacing w:after="150"/>
      </w:pPr>
      <w:r>
        <w:rPr/>
        <w:t xml:space="preserve">二、 电子计算机技术</w:t>
      </w:r>
    </w:p>
    <w:p>
      <w:pPr>
        <w:spacing w:after="150"/>
      </w:pPr>
      <w:r>
        <w:rPr/>
        <w:t xml:space="preserve">三、 车载导航技术</w:t>
      </w:r>
    </w:p>
    <w:p>
      <w:pPr>
        <w:spacing w:after="150"/>
      </w:pPr>
      <w:r>
        <w:rPr/>
        <w:t xml:space="preserve">四、 车联网技术</w:t>
      </w:r>
    </w:p>
    <w:p>
      <w:pPr>
        <w:spacing w:after="150"/>
      </w:pPr>
      <w:r>
        <w:rPr/>
        <w:t xml:space="preserve">第五节 我国公路物流的发展趋势</w:t>
      </w:r>
    </w:p>
    <w:p>
      <w:pPr>
        <w:spacing w:after="150"/>
      </w:pPr>
      <w:r>
        <w:rPr/>
        <w:t xml:space="preserve">一、 运输车辆的专业化</w:t>
      </w:r>
    </w:p>
    <w:p>
      <w:pPr>
        <w:spacing w:after="150"/>
      </w:pPr>
      <w:r>
        <w:rPr/>
        <w:t xml:space="preserve">二、 设施建设的合理化</w:t>
      </w:r>
    </w:p>
    <w:p>
      <w:pPr>
        <w:spacing w:after="150"/>
      </w:pPr>
      <w:r>
        <w:rPr/>
        <w:t xml:space="preserve">三、 物流组织的智能化</w:t>
      </w:r>
    </w:p>
    <w:p>
      <w:pPr>
        <w:spacing w:after="150"/>
      </w:pPr>
      <w:r>
        <w:rPr/>
        <w:t xml:space="preserve">四、 交通技术的环保化</w:t>
      </w:r>
    </w:p>
    <w:p>
      <w:pPr>
        <w:spacing w:after="150"/>
      </w:pPr>
      <w:r>
        <w:rPr>
          <w:b w:val="1"/>
          <w:bCs w:val="1"/>
        </w:rPr>
        <w:t xml:space="preserve">图表目录</w:t>
      </w:r>
    </w:p>
    <w:p>
      <w:pPr>
        <w:spacing w:after="150"/>
      </w:pPr>
      <w:r>
        <w:rPr/>
        <w:t xml:space="preserve">图表：公路功能型等级的划分</w:t>
      </w:r>
    </w:p>
    <w:p>
      <w:pPr>
        <w:spacing w:after="150"/>
      </w:pPr>
      <w:r>
        <w:rPr/>
        <w:t xml:space="preserve">图表：我国客运线路种类划分标准</w:t>
      </w:r>
    </w:p>
    <w:p>
      <w:pPr>
        <w:spacing w:after="150"/>
      </w:pPr>
      <w:r>
        <w:rPr/>
        <w:t xml:space="preserve">图表：各种运输方式的优缺点和适用范围</w:t>
      </w:r>
    </w:p>
    <w:p>
      <w:pPr>
        <w:spacing w:after="150"/>
      </w:pPr>
      <w:r>
        <w:rPr/>
        <w:t xml:space="preserve">图表：2019-2023年全国内河航道通航里程构成</w:t>
      </w:r>
    </w:p>
    <w:p>
      <w:pPr>
        <w:spacing w:after="150"/>
      </w:pPr>
      <w:r>
        <w:rPr/>
        <w:t xml:space="preserve">图表：2019-2023年全国港口万吨级及以上泊位</w:t>
      </w:r>
    </w:p>
    <w:p>
      <w:pPr>
        <w:spacing w:after="150"/>
      </w:pPr>
      <w:r>
        <w:rPr/>
        <w:t xml:space="preserve">图表：2019-2023年全国万吨级及以上泊位构成(按主要用途分)</w:t>
      </w:r>
    </w:p>
    <w:p>
      <w:pPr>
        <w:spacing w:after="150"/>
      </w:pPr>
      <w:r>
        <w:rPr/>
        <w:t xml:space="preserve">图表：2019-2023年全国水上运输船舶拥有量</w:t>
      </w:r>
    </w:p>
    <w:p>
      <w:pPr>
        <w:spacing w:after="150"/>
      </w:pPr>
      <w:r>
        <w:rPr/>
        <w:t xml:space="preserve">图表：2019-2023年水上运输船舶构成(按航行区域分)</w:t>
      </w:r>
    </w:p>
    <w:p>
      <w:pPr>
        <w:spacing w:after="150"/>
      </w:pPr>
      <w:r>
        <w:rPr/>
        <w:t xml:space="preserve">图表：2019-2023年全国港口货物吞吐量</w:t>
      </w:r>
    </w:p>
    <w:p>
      <w:pPr>
        <w:spacing w:after="150"/>
      </w:pPr>
      <w:r>
        <w:rPr/>
        <w:t xml:space="preserve">图表：2019-2023年全国港口外贸货物吞吐量</w:t>
      </w:r>
    </w:p>
    <w:p>
      <w:pPr>
        <w:spacing w:after="150"/>
      </w:pPr>
      <w:r>
        <w:rPr/>
        <w:t xml:space="preserve">图表：2019-2023年全国港口集装箱吞吐量</w:t>
      </w:r>
    </w:p>
    <w:p>
      <w:pPr>
        <w:spacing w:after="150"/>
      </w:pPr>
      <w:r>
        <w:rPr/>
        <w:t xml:space="preserve">图表：2019-2023年各种形态货种吞吐量构成</w:t>
      </w:r>
    </w:p>
    <w:p>
      <w:pPr>
        <w:spacing w:after="150"/>
      </w:pPr>
      <w:r>
        <w:rPr/>
        <w:t xml:space="preserve">图表：2019-2023年规模以上港口各货类吞吐量及增长速度</w:t>
      </w:r>
    </w:p>
    <w:p>
      <w:pPr>
        <w:spacing w:after="150"/>
      </w:pPr>
      <w:r>
        <w:rPr/>
        <w:t xml:space="preserve">图表：2019-2023年水运建设投资额</w:t>
      </w:r>
    </w:p>
    <w:p>
      <w:pPr>
        <w:spacing w:after="150"/>
      </w:pPr>
      <w:r>
        <w:rPr/>
        <w:t xml:space="preserve">图表：2019-2023年全国交通运输能源消耗监测情况</w:t>
      </w:r>
    </w:p>
    <w:p>
      <w:pPr>
        <w:spacing w:after="150"/>
      </w:pPr>
      <w:r>
        <w:rPr/>
        <w:t xml:space="preserve">图表：2019-2023年全国铁路营业里程</w:t>
      </w:r>
    </w:p>
    <w:p>
      <w:pPr>
        <w:spacing w:after="150"/>
      </w:pPr>
      <w:r>
        <w:rPr/>
        <w:t xml:space="preserve">图表：2019-2023年全国内河航道通航里程构成</w:t>
      </w:r>
    </w:p>
    <w:p>
      <w:pPr>
        <w:spacing w:after="150"/>
      </w:pPr>
      <w:r>
        <w:rPr/>
        <w:t xml:space="preserve">图表：2019-2023年全国港口万吨级及以上泊位</w:t>
      </w:r>
    </w:p>
    <w:p>
      <w:pPr>
        <w:spacing w:after="150"/>
      </w:pPr>
      <w:r>
        <w:rPr/>
        <w:t xml:space="preserve">图表：2019-2023年全国万吨级及以上泊位构成(按主要用途分)</w:t>
      </w:r>
    </w:p>
    <w:p>
      <w:pPr>
        <w:spacing w:after="150"/>
      </w:pPr>
      <w:r>
        <w:rPr/>
        <w:t xml:space="preserve">图表：2019-2023年全国水上运输船舶拥有量</w:t>
      </w:r>
    </w:p>
    <w:p>
      <w:pPr>
        <w:spacing w:after="150"/>
      </w:pPr>
      <w:r>
        <w:rPr/>
        <w:t xml:space="preserve">图表：水上运输船舶构成(按航行区域分)</w:t>
      </w:r>
    </w:p>
    <w:p>
      <w:pPr>
        <w:spacing w:after="150"/>
      </w:pPr>
      <w:r>
        <w:rPr/>
        <w:t xml:space="preserve">图表：2019-2023年全国铁路旅客发送量</w:t>
      </w:r>
    </w:p>
    <w:p>
      <w:pPr>
        <w:spacing w:after="150"/>
      </w:pPr>
      <w:r>
        <w:rPr/>
        <w:t xml:space="preserve">图表：2019-2023年全国铁路旅客周转量</w:t>
      </w:r>
    </w:p>
    <w:p>
      <w:pPr>
        <w:spacing w:after="150"/>
      </w:pPr>
      <w:r>
        <w:rPr/>
        <w:t xml:space="preserve">图表：2019-2023年全国铁路货运总量</w:t>
      </w:r>
    </w:p>
    <w:p>
      <w:pPr>
        <w:spacing w:after="150"/>
      </w:pPr>
      <w:r>
        <w:rPr/>
        <w:t xml:space="preserve">图表：2019-2023年全国铁路货运总周转量</w:t>
      </w:r>
    </w:p>
    <w:p>
      <w:pPr>
        <w:spacing w:after="150"/>
      </w:pPr>
      <w:r>
        <w:rPr/>
        <w:t xml:space="preserve">图表：2019-2023年全国港口货物吞吐量</w:t>
      </w:r>
    </w:p>
    <w:p>
      <w:pPr>
        <w:spacing w:after="150"/>
      </w:pPr>
      <w:r>
        <w:rPr/>
        <w:t xml:space="preserve">图表：2019-2023年全国港口外贸货物吞吐量</w:t>
      </w:r>
    </w:p>
    <w:p>
      <w:pPr>
        <w:spacing w:after="150"/>
      </w:pPr>
      <w:r>
        <w:rPr/>
        <w:t xml:space="preserve">图表：2019-2023年全国港口集装箱吞吐量</w:t>
      </w:r>
    </w:p>
    <w:p>
      <w:pPr>
        <w:spacing w:after="150"/>
      </w:pPr>
      <w:r>
        <w:rPr/>
        <w:t xml:space="preserve">图表：2019-2023年各种形态货种吞吐量构成</w:t>
      </w:r>
    </w:p>
    <w:p>
      <w:pPr>
        <w:spacing w:after="150"/>
      </w:pPr>
      <w:r>
        <w:rPr/>
        <w:t xml:space="preserve">图表：2019-2023年规模以上港口各货类吞吐量及增长速度</w:t>
      </w:r>
    </w:p>
    <w:p>
      <w:pPr>
        <w:spacing w:after="150"/>
      </w:pPr>
      <w:r>
        <w:rPr/>
        <w:t xml:space="preserve">图表：2019-2023年水运建设投资额</w:t>
      </w:r>
    </w:p>
    <w:p>
      <w:pPr>
        <w:spacing w:after="150"/>
      </w:pPr>
      <w:r>
        <w:rPr/>
        <w:t xml:space="preserve">图表：2019-2023年公路水路重点监测企业能源消耗情况</w:t>
      </w:r>
    </w:p>
    <w:p>
      <w:pPr>
        <w:spacing w:after="150"/>
      </w:pPr>
      <w:r>
        <w:rPr/>
        <w:t xml:space="preserve">图表：交运细分行业十四五发展目标</w:t>
      </w:r>
    </w:p>
    <w:p>
      <w:pPr>
        <w:spacing w:after="150"/>
      </w:pPr>
      <w:r>
        <w:rPr/>
        <w:t xml:space="preserve">图表：2019-2023年中国公里程变化分析</w:t>
      </w:r>
    </w:p>
    <w:p>
      <w:pPr>
        <w:spacing w:after="150"/>
      </w:pPr>
      <w:r>
        <w:rPr/>
        <w:t xml:space="preserve">图表：2019-2023年中国高速公里里程变化分析</w:t>
      </w:r>
    </w:p>
    <w:p>
      <w:pPr>
        <w:spacing w:after="150"/>
      </w:pPr>
      <w:r>
        <w:rPr/>
        <w:t xml:space="preserve">图表：2019-2023年中国公路货运平均运距分析</w:t>
      </w:r>
    </w:p>
    <w:p>
      <w:pPr>
        <w:spacing w:after="150"/>
      </w:pPr>
      <w:r>
        <w:rPr/>
        <w:t xml:space="preserve">图表：2019-2023年中国不同运输方式平均运距</w:t>
      </w:r>
    </w:p>
    <w:p>
      <w:pPr>
        <w:spacing w:after="150"/>
      </w:pPr>
      <w:r>
        <w:rPr/>
        <w:t xml:space="preserve">图表：2019-2023年全国公路总里程及公路密度</w:t>
      </w:r>
    </w:p>
    <w:p>
      <w:pPr>
        <w:spacing w:after="150"/>
      </w:pPr>
      <w:r>
        <w:rPr/>
        <w:t xml:space="preserve">图表：2019-2023年全国各技术等级公路里程构成</w:t>
      </w:r>
    </w:p>
    <w:p>
      <w:pPr>
        <w:spacing w:after="150"/>
      </w:pPr>
      <w:r>
        <w:rPr/>
        <w:t xml:space="preserve">图表：2019-2023年全国高速公路里程</w:t>
      </w:r>
    </w:p>
    <w:p>
      <w:pPr>
        <w:spacing w:after="150"/>
      </w:pPr>
      <w:r>
        <w:rPr/>
        <w:t xml:space="preserve">图表：2019-2023年全国农村公路里程构成</w:t>
      </w:r>
    </w:p>
    <w:p>
      <w:pPr>
        <w:spacing w:after="150"/>
      </w:pPr>
      <w:r>
        <w:rPr/>
        <w:t xml:space="preserve">图表：2019-2023年城市客运系统运量构成</w:t>
      </w:r>
    </w:p>
    <w:p>
      <w:pPr>
        <w:spacing w:after="150"/>
      </w:pPr>
      <w:r>
        <w:rPr/>
        <w:t xml:space="preserve">图表：2019-2023年公路建设投资额及增长速度</w:t>
      </w:r>
    </w:p>
    <w:p>
      <w:pPr>
        <w:spacing w:after="150"/>
      </w:pPr>
      <w:r>
        <w:rPr/>
        <w:t xml:space="preserve">图表：2019-2023年全国公路总里程及公路密度</w:t>
      </w:r>
    </w:p>
    <w:p>
      <w:pPr>
        <w:spacing w:after="150"/>
      </w:pPr>
      <w:r>
        <w:rPr/>
        <w:t xml:space="preserve">图表：2019-2023年全国各技术等级公路里程构成</w:t>
      </w:r>
    </w:p>
    <w:p>
      <w:pPr>
        <w:spacing w:after="150"/>
      </w:pPr>
      <w:r>
        <w:rPr/>
        <w:t xml:space="preserve">图表：2019-2023年全国高速公路里程</w:t>
      </w:r>
    </w:p>
    <w:p>
      <w:pPr>
        <w:spacing w:after="150"/>
      </w:pPr>
      <w:r>
        <w:rPr/>
        <w:t xml:space="preserve">图表：2019-2023年全国农村公路里程构成</w:t>
      </w:r>
    </w:p>
    <w:p>
      <w:pPr>
        <w:spacing w:after="150"/>
      </w:pPr>
      <w:r>
        <w:rPr/>
        <w:t xml:space="preserve">图表：2019-2023年公路建设投资额及增长速度</w:t>
      </w:r>
    </w:p>
    <w:p>
      <w:pPr>
        <w:spacing w:after="150"/>
      </w:pPr>
      <w:r>
        <w:rPr/>
        <w:t xml:space="preserve">图表：2019-2023年全国公路总里程</w:t>
      </w:r>
    </w:p>
    <w:p>
      <w:pPr>
        <w:spacing w:after="150"/>
      </w:pPr>
      <w:r>
        <w:rPr/>
        <w:t xml:space="preserve">图表：2019-2023年全国二级及以上公路里程</w:t>
      </w:r>
    </w:p>
    <w:p>
      <w:pPr>
        <w:spacing w:after="150"/>
      </w:pPr>
      <w:r>
        <w:rPr/>
        <w:t xml:space="preserve">图表：2019-2023年依靠收费公里政策建成的公里比例</w:t>
      </w:r>
    </w:p>
    <w:p>
      <w:pPr>
        <w:spacing w:after="150"/>
      </w:pPr>
      <w:r>
        <w:rPr/>
        <w:t xml:space="preserve">图表：2019-2023年收费公路属性构成</w:t>
      </w:r>
    </w:p>
    <w:p>
      <w:pPr>
        <w:spacing w:after="150"/>
      </w:pPr>
      <w:r>
        <w:rPr/>
        <w:t xml:space="preserve">图表：2019-2023年收费公路技术等机构称</w:t>
      </w:r>
    </w:p>
    <w:p>
      <w:pPr>
        <w:spacing w:after="150"/>
      </w:pPr>
      <w:r>
        <w:rPr/>
        <w:t xml:space="preserve">图表：2019-2023年收费公路里程</w:t>
      </w:r>
    </w:p>
    <w:p>
      <w:pPr>
        <w:spacing w:after="150"/>
      </w:pPr>
      <w:r>
        <w:rPr/>
        <w:t xml:space="preserve">图表：2019-2023年主线收费站数量变化</w:t>
      </w:r>
    </w:p>
    <w:p>
      <w:pPr>
        <w:spacing w:after="150"/>
      </w:pPr>
      <w:r>
        <w:rPr/>
        <w:t xml:space="preserve">图表：2019-2023年主线收费站数量</w:t>
      </w:r>
    </w:p>
    <w:p>
      <w:pPr>
        <w:spacing w:after="150"/>
      </w:pPr>
      <w:r>
        <w:rPr/>
        <w:t xml:space="preserve">图表：2019-2023年收费公路累计投资构成</w:t>
      </w:r>
    </w:p>
    <w:p>
      <w:pPr>
        <w:spacing w:after="150"/>
      </w:pPr>
      <w:r>
        <w:rPr/>
        <w:t xml:space="preserve">图表：2019-2023年收费公路累计建设投资总额</w:t>
      </w:r>
    </w:p>
    <w:p>
      <w:pPr>
        <w:spacing w:after="150"/>
      </w:pPr>
      <w:r>
        <w:rPr/>
        <w:t xml:space="preserve">图表：2019-2023年收费公路债务余额</w:t>
      </w:r>
    </w:p>
    <w:p>
      <w:pPr>
        <w:spacing w:after="150"/>
      </w:pPr>
      <w:r>
        <w:rPr/>
        <w:t xml:space="preserve">图表：2019-2023年收费公路通行费收入情况</w:t>
      </w:r>
    </w:p>
    <w:p>
      <w:pPr>
        <w:spacing w:after="150"/>
      </w:pPr>
      <w:r>
        <w:rPr/>
        <w:t xml:space="preserve">图表：2019-2023年收费公路支出情况</w:t>
      </w:r>
    </w:p>
    <w:p>
      <w:pPr>
        <w:spacing w:after="150"/>
      </w:pPr>
      <w:r>
        <w:rPr/>
        <w:t xml:space="preserve">图表：2019-2023年收费公路收入与还贷支出</w:t>
      </w:r>
    </w:p>
    <w:p>
      <w:pPr>
        <w:spacing w:after="150"/>
      </w:pPr>
      <w:r>
        <w:rPr/>
        <w:t xml:space="preserve">图表：2019-2023年收费公路收入与支出</w:t>
      </w:r>
    </w:p>
    <w:p>
      <w:pPr>
        <w:spacing w:after="150"/>
      </w:pPr>
      <w:r>
        <w:rPr/>
        <w:t xml:space="preserve">图表：2019-2023年高速公路建设成本</w:t>
      </w:r>
    </w:p>
    <w:p>
      <w:pPr>
        <w:spacing w:after="150"/>
      </w:pPr>
      <w:r>
        <w:rPr/>
        <w:t xml:space="preserve">图表：2019-2023年全国二级及以上公路发展历程</w:t>
      </w:r>
    </w:p>
    <w:p>
      <w:pPr>
        <w:spacing w:after="150"/>
      </w:pPr>
      <w:r>
        <w:rPr/>
        <w:t xml:space="preserve">图表：2019-2023年收费公路属性构成</w:t>
      </w:r>
    </w:p>
    <w:p>
      <w:pPr>
        <w:spacing w:after="150"/>
      </w:pPr>
      <w:r>
        <w:rPr/>
        <w:t xml:space="preserve">图表：2019-2023年收费公路技术等级构成</w:t>
      </w:r>
    </w:p>
    <w:p>
      <w:pPr>
        <w:spacing w:after="150"/>
      </w:pPr>
      <w:r>
        <w:rPr/>
        <w:t xml:space="preserve">图表：2019-2023年收费公路里程</w:t>
      </w:r>
    </w:p>
    <w:p>
      <w:pPr>
        <w:spacing w:after="150"/>
      </w:pPr>
      <w:r>
        <w:rPr/>
        <w:t xml:space="preserve">图表：2019-2023年主线收费站数量</w:t>
      </w:r>
    </w:p>
    <w:p>
      <w:pPr>
        <w:spacing w:after="150"/>
      </w:pPr>
      <w:r>
        <w:rPr/>
        <w:t xml:space="preserve">图表：2019-2023年收费公路累计投资构成</w:t>
      </w:r>
    </w:p>
    <w:p>
      <w:pPr>
        <w:spacing w:after="150"/>
      </w:pPr>
      <w:r>
        <w:rPr/>
        <w:t xml:space="preserve">图表：2019-2023年收费公路累计建设投资总额</w:t>
      </w:r>
    </w:p>
    <w:p>
      <w:pPr>
        <w:spacing w:after="150"/>
      </w:pPr>
      <w:r>
        <w:rPr/>
        <w:t xml:space="preserve">图表：2019-2023年收费公路债务余额</w:t>
      </w:r>
    </w:p>
    <w:p>
      <w:pPr>
        <w:spacing w:after="150"/>
      </w:pPr>
      <w:r>
        <w:rPr/>
        <w:t xml:space="preserve">图表：2019-2023年收费公路通行费收入情况</w:t>
      </w:r>
    </w:p>
    <w:p>
      <w:pPr>
        <w:spacing w:after="150"/>
      </w:pPr>
      <w:r>
        <w:rPr/>
        <w:t xml:space="preserve">图表：2019-2023年收费公路支出情况</w:t>
      </w:r>
    </w:p>
    <w:p>
      <w:pPr>
        <w:spacing w:after="150"/>
      </w:pPr>
      <w:r>
        <w:rPr/>
        <w:t xml:space="preserve">图表：2019-2023年收费公路收入与支出</w:t>
      </w:r>
    </w:p>
    <w:p>
      <w:pPr>
        <w:spacing w:after="150"/>
      </w:pPr>
      <w:r>
        <w:rPr/>
        <w:t xml:space="preserve">图表：2019-2023年收费公路收支平衡结果</w:t>
      </w:r>
    </w:p>
    <w:p>
      <w:pPr>
        <w:spacing w:after="150"/>
      </w:pPr>
      <w:r>
        <w:rPr/>
        <w:t xml:space="preserve">图表：客车技术成本层次</w:t>
      </w:r>
    </w:p>
    <w:p>
      <w:pPr>
        <w:spacing w:after="150"/>
      </w:pPr>
      <w:r>
        <w:rPr/>
        <w:t xml:space="preserve">图表：2019-2023年公路旅客运输情况</w:t>
      </w:r>
    </w:p>
    <w:p>
      <w:pPr>
        <w:spacing w:after="150"/>
      </w:pPr>
      <w:r>
        <w:rPr/>
        <w:t xml:space="preserve">图表：高速铁路客运与公路客运优劣势的对比</w:t>
      </w:r>
    </w:p>
    <w:p>
      <w:pPr>
        <w:spacing w:after="150"/>
      </w:pPr>
      <w:r>
        <w:rPr/>
        <w:t xml:space="preserve">图表：道路客运客流下降比例与高速铁路运距、发车密度关系图</w:t>
      </w:r>
    </w:p>
    <w:p>
      <w:pPr>
        <w:spacing w:after="150"/>
      </w:pPr>
      <w:r>
        <w:rPr/>
        <w:t xml:space="preserve">图表：不同旅行距离段各种交通工具适宜的旅客时候价值范围</w:t>
      </w:r>
    </w:p>
    <w:p>
      <w:pPr>
        <w:spacing w:after="150"/>
      </w:pPr>
      <w:r>
        <w:rPr/>
        <w:t xml:space="preserve">图表：中美运输费用占GDP比重对比</w:t>
      </w:r>
    </w:p>
    <w:p>
      <w:pPr>
        <w:spacing w:after="150"/>
      </w:pPr>
      <w:r>
        <w:rPr/>
        <w:t xml:space="preserve">图表：我国GDP、物流总费用及运输费用同比增长率</w:t>
      </w:r>
    </w:p>
    <w:p>
      <w:pPr>
        <w:spacing w:after="150"/>
      </w:pPr>
      <w:r>
        <w:rPr/>
        <w:t xml:space="preserve">图表：美国GDP、物流总费用及运输费用同比增长率</w:t>
      </w:r>
    </w:p>
    <w:p>
      <w:pPr>
        <w:spacing w:after="150"/>
      </w:pPr>
      <w:r>
        <w:rPr/>
        <w:t xml:space="preserve">图表：我国公路货运量及同比增长</w:t>
      </w:r>
    </w:p>
    <w:p>
      <w:pPr>
        <w:spacing w:after="150"/>
      </w:pPr>
      <w:r>
        <w:rPr/>
        <w:t xml:space="preserve">图表：公路货运量占货运总量比例</w:t>
      </w:r>
    </w:p>
    <w:p>
      <w:pPr>
        <w:spacing w:after="150"/>
      </w:pPr>
      <w:r>
        <w:rPr/>
        <w:t xml:space="preserve">图表：中国公路货运市场分类</w:t>
      </w:r>
    </w:p>
    <w:p>
      <w:pPr>
        <w:spacing w:after="150"/>
      </w:pPr>
      <w:r>
        <w:rPr/>
        <w:t xml:space="preserve">图表：我国网民规模及互联网普及率情况</w:t>
      </w:r>
    </w:p>
    <w:p>
      <w:pPr>
        <w:spacing w:after="150"/>
      </w:pPr>
      <w:r>
        <w:rPr/>
        <w:t xml:space="preserve">图表：2024-2029年中国PC及移动网络市场规模</w:t>
      </w:r>
    </w:p>
    <w:p>
      <w:pPr>
        <w:spacing w:after="150"/>
      </w:pPr>
      <w:r>
        <w:rPr/>
        <w:t xml:space="preserve">图表：公路货运产业链上盈利点</w:t>
      </w:r>
    </w:p>
    <w:p>
      <w:pPr>
        <w:spacing w:after="150"/>
      </w:pPr>
      <w:r>
        <w:rPr/>
        <w:t xml:space="preserve">图表：国内载货车销量及同比增速</w:t>
      </w:r>
    </w:p>
    <w:p>
      <w:pPr>
        <w:spacing w:after="150"/>
      </w:pPr>
      <w:r>
        <w:rPr/>
        <w:t xml:space="preserve">图表：2019-2023年我国二手车交易规模及同比增速</w:t>
      </w:r>
    </w:p>
    <w:p>
      <w:pPr>
        <w:spacing w:after="150"/>
      </w:pPr>
      <w:r>
        <w:rPr/>
        <w:t xml:space="preserve">图表：2019-2023年中国互联网保险业收入构成情况</w:t>
      </w:r>
    </w:p>
    <w:p>
      <w:pPr>
        <w:spacing w:after="150"/>
      </w:pPr>
      <w:r>
        <w:rPr/>
        <w:t xml:space="preserve">图表：2019-2023年我国公路货运量数据</w:t>
      </w:r>
    </w:p>
    <w:p>
      <w:pPr>
        <w:spacing w:after="150"/>
      </w:pPr>
      <w:r>
        <w:rPr/>
        <w:t xml:space="preserve">图表：2019-2023年城市轨道交通运营各制式占比</w:t>
      </w:r>
    </w:p>
    <w:p>
      <w:pPr>
        <w:spacing w:after="150"/>
      </w:pPr>
      <w:r>
        <w:rPr/>
        <w:t xml:space="preserve">图表：2019-2023年全国城轨交通运营线路长度表</w:t>
      </w:r>
    </w:p>
    <w:p>
      <w:pPr>
        <w:spacing w:after="150"/>
      </w:pPr>
      <w:r>
        <w:rPr/>
        <w:t xml:space="preserve">图表：2019-2023年全国城市轨道交通客运情况表</w:t>
      </w:r>
    </w:p>
    <w:p>
      <w:pPr>
        <w:spacing w:after="150"/>
      </w:pPr>
      <w:r>
        <w:rPr/>
        <w:t xml:space="preserve">图表：2019-2023年全球主要城轨城市客运量对照表</w:t>
      </w:r>
    </w:p>
    <w:p>
      <w:pPr>
        <w:spacing w:after="150"/>
      </w:pPr>
      <w:r>
        <w:rPr/>
        <w:t xml:space="preserve">图表：2019-2023年城市客运系统客运量</w:t>
      </w:r>
    </w:p>
    <w:p>
      <w:pPr>
        <w:spacing w:after="150"/>
      </w:pPr>
      <w:r>
        <w:rPr/>
        <w:t xml:space="preserve">图表：1988-2019-2023年中国高速公路里程表</w:t>
      </w:r>
    </w:p>
    <w:p>
      <w:pPr>
        <w:spacing w:after="150"/>
      </w:pPr>
      <w:r>
        <w:rPr/>
        <w:t xml:space="preserve">图表：2019-2023年高速公路新增里程</w:t>
      </w:r>
    </w:p>
    <w:p>
      <w:pPr>
        <w:spacing w:after="150"/>
      </w:pPr>
      <w:r>
        <w:rPr/>
        <w:t xml:space="preserve">图表：2019-2023年公路建设投资额及增长速度</w:t>
      </w:r>
    </w:p>
    <w:p>
      <w:pPr>
        <w:spacing w:after="150"/>
      </w:pPr>
      <w:r>
        <w:rPr/>
        <w:t xml:space="preserve">图表：全国主要省市高速公路单位面积里程</w:t>
      </w:r>
    </w:p>
    <w:p>
      <w:pPr>
        <w:spacing w:after="150"/>
      </w:pPr>
      <w:r>
        <w:rPr/>
        <w:t xml:space="preserve">图表：全国主要省市路网年增长速度</w:t>
      </w:r>
    </w:p>
    <w:p>
      <w:pPr>
        <w:spacing w:after="150"/>
      </w:pPr>
      <w:r>
        <w:rPr/>
        <w:t xml:space="preserve">图表：上市路产平均剩余年限</w:t>
      </w:r>
    </w:p>
    <w:p>
      <w:pPr>
        <w:spacing w:after="150"/>
      </w:pPr>
      <w:r>
        <w:rPr/>
        <w:t xml:space="preserve">图表：国外高速公路里收费标准对比</w:t>
      </w:r>
    </w:p>
    <w:p>
      <w:pPr>
        <w:spacing w:after="150"/>
      </w:pPr>
      <w:r>
        <w:rPr/>
        <w:t xml:space="preserve">图表：2019-2023年中美物流运输成本对比</w:t>
      </w:r>
    </w:p>
    <w:p>
      <w:pPr>
        <w:spacing w:after="150"/>
      </w:pPr>
      <w:r>
        <w:rPr/>
        <w:t xml:space="preserve">图表：国企改革图表</w:t>
      </w:r>
    </w:p>
    <w:p>
      <w:pPr>
        <w:spacing w:after="150"/>
      </w:pPr>
      <w:r>
        <w:rPr/>
        <w:t xml:space="preserve">图表：交投公司国企具体措施一览</w:t>
      </w:r>
    </w:p>
    <w:p>
      <w:pPr>
        <w:spacing w:after="150"/>
      </w:pPr>
      <w:r>
        <w:rPr/>
        <w:t xml:space="preserve">图表：三个国家级干线公路网规划概要</w:t>
      </w:r>
    </w:p>
    <w:p>
      <w:pPr>
        <w:spacing w:after="150"/>
      </w:pPr>
      <w:r>
        <w:rPr/>
        <w:t xml:space="preserve">图表：普通国道布局方案图</w:t>
      </w:r>
    </w:p>
    <w:p>
      <w:pPr>
        <w:spacing w:after="150"/>
      </w:pPr>
      <w:r>
        <w:rPr/>
        <w:t xml:space="preserve">图表：国家高速公路布局方案图</w:t>
      </w:r>
    </w:p>
    <w:p>
      <w:pPr>
        <w:spacing w:after="150"/>
      </w:pPr>
      <w:r>
        <w:rPr/>
        <w:t xml:space="preserve">图表：2019-2023年国企并购数量及交易总价值</w:t>
      </w:r>
    </w:p>
    <w:p>
      <w:pPr>
        <w:spacing w:after="150"/>
      </w:pPr>
      <w:r>
        <w:rPr/>
        <w:t xml:space="preserve">图表：2019-2023年高速公路并购数量及交易金额</w:t>
      </w:r>
    </w:p>
    <w:p>
      <w:pPr>
        <w:spacing w:after="150"/>
      </w:pPr>
      <w:r>
        <w:rPr/>
        <w:t xml:space="preserve">图表：PPP模式结构</w:t>
      </w:r>
    </w:p>
    <w:p>
      <w:pPr>
        <w:spacing w:after="150"/>
      </w:pPr>
      <w:r>
        <w:rPr/>
        <w:t xml:space="preserve">图表：部分高速公路建设PPP试点项目</w:t>
      </w:r>
    </w:p>
    <w:p>
      <w:pPr>
        <w:spacing w:after="150"/>
      </w:pPr>
      <w:r>
        <w:rPr/>
        <w:t xml:space="preserve">图表：2019-2023年社会物流总额及可比变化</w:t>
      </w:r>
    </w:p>
    <w:p>
      <w:pPr>
        <w:spacing w:after="150"/>
      </w:pPr>
      <w:r>
        <w:rPr/>
        <w:t xml:space="preserve">图表：2019-2023年社会物流总费用构成</w:t>
      </w:r>
    </w:p>
    <w:p>
      <w:pPr>
        <w:spacing w:after="150"/>
      </w:pPr>
      <w:r>
        <w:rPr/>
        <w:t xml:space="preserve">图表：2019-2023年中国沿海干散货运价指数</w:t>
      </w:r>
    </w:p>
    <w:p>
      <w:pPr>
        <w:spacing w:after="150"/>
      </w:pPr>
      <w:r>
        <w:rPr/>
        <w:t xml:space="preserve">图表：2019-2023年社会物流总额及增长变化情况</w:t>
      </w:r>
    </w:p>
    <w:p>
      <w:pPr>
        <w:spacing w:after="150"/>
      </w:pPr>
      <w:r>
        <w:rPr/>
        <w:t xml:space="preserve">图表：2019-2023年中国沿海干散货运价综合指数</w:t>
      </w:r>
    </w:p>
    <w:p>
      <w:pPr>
        <w:spacing w:after="150"/>
      </w:pPr>
      <w:r>
        <w:rPr/>
        <w:t xml:space="preserve">图表：2019-2023年林安道路运价总指数</w:t>
      </w:r>
    </w:p>
    <w:p>
      <w:pPr>
        <w:spacing w:after="150"/>
      </w:pPr>
      <w:r>
        <w:rPr/>
        <w:t xml:space="preserve">图表：2019-2023年全国快递服务企业业务量及增速</w:t>
      </w:r>
    </w:p>
    <w:p>
      <w:pPr>
        <w:spacing w:after="150"/>
      </w:pPr>
      <w:r>
        <w:rPr/>
        <w:t xml:space="preserve">图表：2019-2023年单位GDP的物流需求系数</w:t>
      </w:r>
    </w:p>
    <w:p>
      <w:pPr>
        <w:spacing w:after="150"/>
      </w:pPr>
      <w:r>
        <w:rPr/>
        <w:t xml:space="preserve">图表：2019-2023年社会物流费用结构</w:t>
      </w:r>
    </w:p>
    <w:p>
      <w:pPr>
        <w:spacing w:after="150"/>
      </w:pPr>
      <w:r>
        <w:rPr/>
        <w:t xml:space="preserve">图表：2019-2023年社会物流总额及增长变化</w:t>
      </w:r>
    </w:p>
    <w:p>
      <w:pPr>
        <w:spacing w:after="150"/>
      </w:pPr>
      <w:r>
        <w:rPr/>
        <w:t xml:space="preserve">图表：2019-2023年产业结构变化与物流成本的走势变化</w:t>
      </w:r>
    </w:p>
    <w:p>
      <w:pPr>
        <w:spacing w:after="150"/>
      </w:pPr>
      <w:r>
        <w:rPr/>
        <w:t xml:space="preserve">图表：2019-2023年我国物流行业政策</w:t>
      </w:r>
    </w:p>
    <w:p>
      <w:pPr>
        <w:spacing w:after="150"/>
      </w:pPr>
      <w:r>
        <w:rPr/>
        <w:t xml:space="preserve">图表：2019-2023年中国电子商务市场规模</w:t>
      </w:r>
    </w:p>
    <w:p>
      <w:pPr>
        <w:spacing w:after="150"/>
      </w:pPr>
      <w:r>
        <w:rPr/>
        <w:t xml:space="preserve">图表：2019-2023年电子商务与快递业务增长状况</w:t>
      </w:r>
    </w:p>
    <w:p>
      <w:pPr>
        <w:spacing w:after="150"/>
      </w:pPr>
      <w:r>
        <w:rPr/>
        <w:t xml:space="preserve">图表：2019-2023年跨境电商交易规模</w:t>
      </w:r>
    </w:p>
    <w:p>
      <w:pPr>
        <w:spacing w:after="150"/>
      </w:pPr>
      <w:r>
        <w:rPr/>
        <w:t xml:space="preserve">图表：中外冷链设备拥有量比较</w:t>
      </w:r>
    </w:p>
    <w:p>
      <w:pPr>
        <w:spacing w:after="150"/>
      </w:pPr>
      <w:r>
        <w:rPr/>
        <w:t xml:space="preserve">图表：公路物流竞争定位</w:t>
      </w:r>
    </w:p>
    <w:p>
      <w:pPr>
        <w:spacing w:after="150"/>
      </w:pPr>
      <w:r>
        <w:rPr/>
        <w:t xml:space="preserve">图表：我国仓储自动化技术水平</w:t>
      </w:r>
    </w:p>
    <w:p>
      <w:pPr>
        <w:spacing w:after="150"/>
      </w:pPr>
      <w:r>
        <w:rPr/>
        <w:t xml:space="preserve">图表：我国人均仓储面积</w:t>
      </w:r>
    </w:p>
    <w:p>
      <w:pPr>
        <w:spacing w:after="150"/>
      </w:pPr>
      <w:r>
        <w:rPr/>
        <w:t xml:space="preserve">图表：普洛斯在中国的仓储分布</w:t>
      </w:r>
    </w:p>
    <w:p>
      <w:pPr>
        <w:spacing w:after="150"/>
      </w:pPr>
      <w:r>
        <w:rPr/>
        <w:t xml:space="preserve">图表：我国物流运输车辆的空驶率</w:t>
      </w:r>
    </w:p>
    <w:p>
      <w:pPr>
        <w:spacing w:after="150"/>
      </w:pPr>
      <w:r>
        <w:rPr/>
        <w:t xml:space="preserve">图表：2019-2023年中国交通建设股份有限公司总资产和净资产</w:t>
      </w:r>
    </w:p>
    <w:p>
      <w:pPr>
        <w:spacing w:after="150"/>
      </w:pPr>
      <w:r>
        <w:rPr/>
        <w:t xml:space="preserve">图表：2019-2023年中国交通建设股份有限公司营业收入和净利润</w:t>
      </w:r>
    </w:p>
    <w:p>
      <w:pPr>
        <w:spacing w:after="150"/>
      </w:pPr>
      <w:r>
        <w:rPr/>
        <w:t xml:space="preserve">图表：2019-2023年中国交通建设股份有限公司营业收入和净利润</w:t>
      </w:r>
    </w:p>
    <w:p>
      <w:pPr>
        <w:spacing w:after="150"/>
      </w:pPr>
      <w:r>
        <w:rPr/>
        <w:t xml:space="preserve">图表：2019-2023年中国交通建设股份有限公司现金流量</w:t>
      </w:r>
    </w:p>
    <w:p>
      <w:pPr>
        <w:spacing w:after="150"/>
      </w:pPr>
      <w:r>
        <w:rPr/>
        <w:t xml:space="preserve">图表：2019-2023年中国交通建设股份有限公司现金流量</w:t>
      </w:r>
    </w:p>
    <w:p>
      <w:pPr>
        <w:spacing w:after="150"/>
      </w:pPr>
      <w:r>
        <w:rPr/>
        <w:t xml:space="preserve">图表：2019-2023年中国交通建设股份有限公司主营业务收入分行业</w:t>
      </w:r>
    </w:p>
    <w:p>
      <w:pPr>
        <w:spacing w:after="150"/>
      </w:pPr>
      <w:r>
        <w:rPr/>
        <w:t xml:space="preserve">图表：2019-2023年中国交通建设股份有限公司主营业务收入分区域</w:t>
      </w:r>
    </w:p>
    <w:p>
      <w:pPr>
        <w:spacing w:after="150"/>
      </w:pPr>
      <w:r>
        <w:rPr/>
        <w:t xml:space="preserve">图表：2019-2023年中国交通建设股份有限公司成长能力</w:t>
      </w:r>
    </w:p>
    <w:p>
      <w:pPr>
        <w:spacing w:after="150"/>
      </w:pPr>
      <w:r>
        <w:rPr/>
        <w:t xml:space="preserve">图表：2019-2023年中国交通建设股份有限公司成长能力</w:t>
      </w:r>
    </w:p>
    <w:p>
      <w:pPr>
        <w:spacing w:after="150"/>
      </w:pPr>
      <w:r>
        <w:rPr/>
        <w:t xml:space="preserve">图表：2019-2023年中国交通建设股份有限公司短期偿债能力</w:t>
      </w:r>
    </w:p>
    <w:p>
      <w:pPr>
        <w:spacing w:after="150"/>
      </w:pPr>
      <w:r>
        <w:rPr/>
        <w:t xml:space="preserve">图表：2019-2023年中国交通建设股份有限公司短期偿债能力</w:t>
      </w:r>
    </w:p>
    <w:p>
      <w:pPr>
        <w:spacing w:after="150"/>
      </w:pPr>
      <w:r>
        <w:rPr/>
        <w:t xml:space="preserve">图表：2019-2023年中国交通建设股份有限公司长期偿债能力</w:t>
      </w:r>
    </w:p>
    <w:p>
      <w:pPr>
        <w:spacing w:after="150"/>
      </w:pPr>
      <w:r>
        <w:rPr/>
        <w:t xml:space="preserve">图表：2019-2023年中国交通建设股份有限公司长期偿债能力</w:t>
      </w:r>
    </w:p>
    <w:p>
      <w:pPr>
        <w:spacing w:after="150"/>
      </w:pPr>
      <w:r>
        <w:rPr/>
        <w:t xml:space="preserve">图表：2019-2023年中国交通建设股份有限公司运营能力</w:t>
      </w:r>
    </w:p>
    <w:p>
      <w:pPr>
        <w:spacing w:after="150"/>
      </w:pPr>
      <w:r>
        <w:rPr/>
        <w:t xml:space="preserve">图表：2019-2023年中国交通建设股份有限公司运营能力</w:t>
      </w:r>
    </w:p>
    <w:p>
      <w:pPr>
        <w:spacing w:after="150"/>
      </w:pPr>
      <w:r>
        <w:rPr/>
        <w:t xml:space="preserve">图表：2019-2023年中国交通建设股份有限公司盈利能力</w:t>
      </w:r>
    </w:p>
    <w:p>
      <w:pPr>
        <w:spacing w:after="150"/>
      </w:pPr>
      <w:r>
        <w:rPr/>
        <w:t xml:space="preserve">图表：2019-2023年中国交通建设股份有限公司盈利能力</w:t>
      </w:r>
    </w:p>
    <w:p>
      <w:pPr>
        <w:spacing w:after="150"/>
      </w:pPr>
      <w:r>
        <w:rPr/>
        <w:t xml:space="preserve">图表：2019-2023年江苏宁沪高速公路股份有限公司总资产和净资产</w:t>
      </w:r>
    </w:p>
    <w:p>
      <w:pPr>
        <w:spacing w:after="150"/>
      </w:pPr>
      <w:r>
        <w:rPr/>
        <w:t xml:space="preserve">图表：2019-2023年江苏宁沪高速公路股份有限公司营业收入和净利润</w:t>
      </w:r>
    </w:p>
    <w:p>
      <w:pPr>
        <w:spacing w:after="150"/>
      </w:pPr>
      <w:r>
        <w:rPr/>
        <w:t xml:space="preserve">图表：2019-2023年江苏宁沪高速公路股份有限公司营业收入和净利润</w:t>
      </w:r>
    </w:p>
    <w:p>
      <w:pPr>
        <w:spacing w:after="150"/>
      </w:pPr>
      <w:r>
        <w:rPr/>
        <w:t xml:space="preserve">图表：2019-2023年江苏宁沪高速公路股份有限公司现金流量</w:t>
      </w:r>
    </w:p>
    <w:p>
      <w:pPr>
        <w:spacing w:after="150"/>
      </w:pPr>
      <w:r>
        <w:rPr/>
        <w:t xml:space="preserve">图表：2019-2023年江苏宁沪高速公路股份有限公司现金流量</w:t>
      </w:r>
    </w:p>
    <w:p>
      <w:pPr>
        <w:spacing w:after="150"/>
      </w:pPr>
      <w:r>
        <w:rPr/>
        <w:t xml:space="preserve">图表：2019-2023年江苏宁沪高速公路股份有限公司主营业务收入分行业</w:t>
      </w:r>
    </w:p>
    <w:p>
      <w:pPr>
        <w:spacing w:after="150"/>
      </w:pPr>
      <w:r>
        <w:rPr/>
        <w:t xml:space="preserve">图表：2019-2023年江苏宁沪高速公路股份有限公司主营业务收入分区域</w:t>
      </w:r>
    </w:p>
    <w:p>
      <w:pPr>
        <w:spacing w:after="150"/>
      </w:pPr>
      <w:r>
        <w:rPr/>
        <w:t xml:space="preserve">图表：2019-2023年江苏宁沪高速公路股份有限公司成长能力</w:t>
      </w:r>
    </w:p>
    <w:p>
      <w:pPr>
        <w:spacing w:after="150"/>
      </w:pPr>
      <w:r>
        <w:rPr/>
        <w:t xml:space="preserve">图表：2019-2023年江苏宁沪高速公路股份有限公司成长能力</w:t>
      </w:r>
    </w:p>
    <w:p>
      <w:pPr>
        <w:spacing w:after="150"/>
      </w:pPr>
      <w:r>
        <w:rPr/>
        <w:t xml:space="preserve">图表：2019-2023年江苏宁沪高速公路股份有限公司短期偿债能力</w:t>
      </w:r>
    </w:p>
    <w:p>
      <w:pPr>
        <w:spacing w:after="150"/>
      </w:pPr>
      <w:r>
        <w:rPr/>
        <w:t xml:space="preserve">图表：2019-2023年江苏宁沪高速公路股份有限公司短期偿债能力</w:t>
      </w:r>
    </w:p>
    <w:p>
      <w:pPr>
        <w:spacing w:after="150"/>
      </w:pPr>
      <w:r>
        <w:rPr/>
        <w:t xml:space="preserve">图表：2019-2023年江苏宁沪高速公路股份有限公司长期偿债能力</w:t>
      </w:r>
    </w:p>
    <w:p>
      <w:pPr>
        <w:spacing w:after="150"/>
      </w:pPr>
      <w:r>
        <w:rPr/>
        <w:t xml:space="preserve">图表：2019-2023年江苏宁沪高速公路股份有限公司长期偿债能力</w:t>
      </w:r>
    </w:p>
    <w:p>
      <w:pPr>
        <w:spacing w:after="150"/>
      </w:pPr>
      <w:r>
        <w:rPr/>
        <w:t xml:space="preserve">图表：2019-2023年江苏宁沪高速公路股份有限公司运营能力</w:t>
      </w:r>
    </w:p>
    <w:p>
      <w:pPr>
        <w:spacing w:after="150"/>
      </w:pPr>
      <w:r>
        <w:rPr/>
        <w:t xml:space="preserve">图表：2019-2023年江苏宁沪高速公路股份有限公司运营能力</w:t>
      </w:r>
    </w:p>
    <w:p>
      <w:pPr>
        <w:spacing w:after="150"/>
      </w:pPr>
      <w:r>
        <w:rPr/>
        <w:t xml:space="preserve">图表：2019-2023年江苏宁沪高速公路股份有限公司盈利能力</w:t>
      </w:r>
    </w:p>
    <w:p>
      <w:pPr>
        <w:spacing w:after="150"/>
      </w:pPr>
      <w:r>
        <w:rPr/>
        <w:t xml:space="preserve">图表：2019-2023年江苏宁沪高速公路股份有限公司盈利能力</w:t>
      </w:r>
    </w:p>
    <w:p>
      <w:pPr>
        <w:spacing w:after="150"/>
      </w:pPr>
      <w:r>
        <w:rPr/>
        <w:t xml:space="preserve">图表：深圳高速公路股份有限公司资产架构图</w:t>
      </w:r>
    </w:p>
    <w:p>
      <w:pPr>
        <w:spacing w:after="150"/>
      </w:pPr>
      <w:r>
        <w:rPr/>
        <w:t xml:space="preserve">图表：2019-2023年深圳高速公路股份有限公司总资产和净资产</w:t>
      </w:r>
    </w:p>
    <w:p>
      <w:pPr>
        <w:spacing w:after="150"/>
      </w:pPr>
      <w:r>
        <w:rPr/>
        <w:t xml:space="preserve">图表：2019-2023年深圳高速公路股份有限公司营业收入和净利润</w:t>
      </w:r>
    </w:p>
    <w:p>
      <w:pPr>
        <w:spacing w:after="150"/>
      </w:pPr>
      <w:r>
        <w:rPr/>
        <w:t xml:space="preserve">图表：2019-2023年深圳高速公路股份有限公司营业收入和净利润</w:t>
      </w:r>
    </w:p>
    <w:p>
      <w:pPr>
        <w:spacing w:after="150"/>
      </w:pPr>
      <w:r>
        <w:rPr/>
        <w:t xml:space="preserve">图表：2019-2023年深圳高速公路股份有限公司现金流量</w:t>
      </w:r>
    </w:p>
    <w:p>
      <w:pPr>
        <w:spacing w:after="150"/>
      </w:pPr>
      <w:r>
        <w:rPr/>
        <w:t xml:space="preserve">图表：2019-2023年深圳高速公路股份有限公司现金流量</w:t>
      </w:r>
    </w:p>
    <w:p>
      <w:pPr>
        <w:spacing w:after="150"/>
      </w:pPr>
      <w:r>
        <w:rPr/>
        <w:t xml:space="preserve">图表：2019-2023年深圳高速公路股份有限公司主营业务收入分行业、产品</w:t>
      </w:r>
    </w:p>
    <w:p>
      <w:pPr>
        <w:spacing w:after="150"/>
      </w:pPr>
      <w:r>
        <w:rPr/>
        <w:t xml:space="preserve">图表：2019-2023年深圳高速公路股份有限公司主营业务收入分区域</w:t>
      </w:r>
    </w:p>
    <w:p>
      <w:pPr>
        <w:spacing w:after="150"/>
      </w:pPr>
      <w:r>
        <w:rPr/>
        <w:t xml:space="preserve">图表：2019-2023年深圳高速公路股份有限公司成长能力</w:t>
      </w:r>
    </w:p>
    <w:p>
      <w:pPr>
        <w:spacing w:after="150"/>
      </w:pPr>
      <w:r>
        <w:rPr/>
        <w:t xml:space="preserve">图表：2019-2023年深圳高速公路股份有限公司成长能力</w:t>
      </w:r>
    </w:p>
    <w:p>
      <w:pPr>
        <w:spacing w:after="150"/>
      </w:pPr>
      <w:r>
        <w:rPr/>
        <w:t xml:space="preserve">图表：2019-2023年深圳高速公路股份有限公司短期偿债能力</w:t>
      </w:r>
    </w:p>
    <w:p>
      <w:pPr>
        <w:spacing w:after="150"/>
      </w:pPr>
      <w:r>
        <w:rPr/>
        <w:t xml:space="preserve">图表：2019-2023年深圳高速公路股份有限公司短期偿债能力</w:t>
      </w:r>
    </w:p>
    <w:p>
      <w:pPr>
        <w:spacing w:after="150"/>
      </w:pPr>
      <w:r>
        <w:rPr/>
        <w:t xml:space="preserve">图表：2019-2023年深圳高速公路股份有限公司长期偿债能力</w:t>
      </w:r>
    </w:p>
    <w:p>
      <w:pPr>
        <w:spacing w:after="150"/>
      </w:pPr>
      <w:r>
        <w:rPr/>
        <w:t xml:space="preserve">图表：2019-2023年深圳高速公路股份有限公司长期偿债能力</w:t>
      </w:r>
    </w:p>
    <w:p>
      <w:pPr>
        <w:spacing w:after="150"/>
      </w:pPr>
      <w:r>
        <w:rPr/>
        <w:t xml:space="preserve">图表：2019-2023年深圳高速公路股份有限公司运营能力</w:t>
      </w:r>
    </w:p>
    <w:p>
      <w:pPr>
        <w:spacing w:after="150"/>
      </w:pPr>
      <w:r>
        <w:rPr/>
        <w:t xml:space="preserve">图表：2019-2023年深圳高速公路股份有限公司运营能力</w:t>
      </w:r>
    </w:p>
    <w:p>
      <w:pPr>
        <w:spacing w:after="150"/>
      </w:pPr>
      <w:r>
        <w:rPr/>
        <w:t xml:space="preserve">图表：2019-2023年深圳高速公路股份有限公司盈利能力</w:t>
      </w:r>
    </w:p>
    <w:p>
      <w:pPr>
        <w:spacing w:after="150"/>
      </w:pPr>
      <w:r>
        <w:rPr/>
        <w:t xml:space="preserve">图表：2019-2023年深圳高速公路股份有限公司盈利能力</w:t>
      </w:r>
    </w:p>
    <w:p>
      <w:pPr>
        <w:spacing w:after="150"/>
      </w:pPr>
      <w:r>
        <w:rPr/>
        <w:t xml:space="preserve">图表：2019-2023年江西长运股份有限公司总资产和净资产</w:t>
      </w:r>
    </w:p>
    <w:p>
      <w:pPr>
        <w:spacing w:after="150"/>
      </w:pPr>
      <w:r>
        <w:rPr/>
        <w:t xml:space="preserve">图表：2019-2023年江西长运股份有限公司营业收入和净利润</w:t>
      </w:r>
    </w:p>
    <w:p>
      <w:pPr>
        <w:spacing w:after="150"/>
      </w:pPr>
      <w:r>
        <w:rPr/>
        <w:t xml:space="preserve">图表：2019-2023年江西长运股份有限公司营业收入和净利润</w:t>
      </w:r>
    </w:p>
    <w:p>
      <w:pPr>
        <w:spacing w:after="150"/>
      </w:pPr>
      <w:r>
        <w:rPr/>
        <w:t xml:space="preserve">图表：2019-2023年江西长运股份有限公司现金流量</w:t>
      </w:r>
    </w:p>
    <w:p>
      <w:pPr>
        <w:spacing w:after="150"/>
      </w:pPr>
      <w:r>
        <w:rPr/>
        <w:t xml:space="preserve">图表：2019-2023年江西长运股份有限公司现金流量</w:t>
      </w:r>
    </w:p>
    <w:p>
      <w:pPr>
        <w:spacing w:after="150"/>
      </w:pPr>
      <w:r>
        <w:rPr/>
        <w:t xml:space="preserve">图表：2019-2023年江西长运股份有限公司主营业务收入分行业</w:t>
      </w:r>
    </w:p>
    <w:p>
      <w:pPr>
        <w:spacing w:after="150"/>
      </w:pPr>
      <w:r>
        <w:rPr/>
        <w:t xml:space="preserve">图表：2019-2023年江西长运股份有限公司主营业务收入分区域</w:t>
      </w:r>
    </w:p>
    <w:p>
      <w:pPr>
        <w:spacing w:after="150"/>
      </w:pPr>
      <w:r>
        <w:rPr/>
        <w:t xml:space="preserve">图表：2019-2023年江西长运股份有限公司成长能力</w:t>
      </w:r>
    </w:p>
    <w:p>
      <w:pPr>
        <w:spacing w:after="150"/>
      </w:pPr>
      <w:r>
        <w:rPr/>
        <w:t xml:space="preserve">图表：2019-2023年江西长运股份有限公司成长能力</w:t>
      </w:r>
    </w:p>
    <w:p>
      <w:pPr>
        <w:spacing w:after="150"/>
      </w:pPr>
      <w:r>
        <w:rPr/>
        <w:t xml:space="preserve">图表：2019-2023年江西长运股份有限公司短期偿债能力</w:t>
      </w:r>
    </w:p>
    <w:p>
      <w:pPr>
        <w:spacing w:after="150"/>
      </w:pPr>
      <w:r>
        <w:rPr/>
        <w:t xml:space="preserve">图表：2019-2023年江西长运股份有限公司短期偿债能力</w:t>
      </w:r>
    </w:p>
    <w:p>
      <w:pPr>
        <w:spacing w:after="150"/>
      </w:pPr>
      <w:r>
        <w:rPr/>
        <w:t xml:space="preserve">图表：2019-2023年江西长运股份有限公司长期偿债能力</w:t>
      </w:r>
    </w:p>
    <w:p>
      <w:pPr>
        <w:spacing w:after="150"/>
      </w:pPr>
      <w:r>
        <w:rPr/>
        <w:t xml:space="preserve">图表：2019-2023年江西长运股份有限公司长期偿债能力</w:t>
      </w:r>
    </w:p>
    <w:p>
      <w:pPr>
        <w:spacing w:after="150"/>
      </w:pPr>
      <w:r>
        <w:rPr/>
        <w:t xml:space="preserve">图表：2019-2023年江西长运股份有限公司运营能力</w:t>
      </w:r>
    </w:p>
    <w:p>
      <w:pPr>
        <w:spacing w:after="150"/>
      </w:pPr>
      <w:r>
        <w:rPr/>
        <w:t xml:space="preserve">图表：2019-2023年江西长运股份有限公司运营能力</w:t>
      </w:r>
    </w:p>
    <w:p>
      <w:pPr>
        <w:spacing w:after="150"/>
      </w:pPr>
      <w:r>
        <w:rPr/>
        <w:t xml:space="preserve">图表：2019-2023年江西长运股份有限公司盈利能力</w:t>
      </w:r>
    </w:p>
    <w:p>
      <w:pPr>
        <w:spacing w:after="150"/>
      </w:pPr>
      <w:r>
        <w:rPr/>
        <w:t xml:space="preserve">图表：2019-2023年江西长运股份有限公司盈利能力</w:t>
      </w:r>
    </w:p>
    <w:p>
      <w:pPr>
        <w:spacing w:after="150"/>
      </w:pPr>
      <w:r>
        <w:rPr/>
        <w:t xml:space="preserve">图表：2019-2023年南京中北(集团)股份有限公司总资产和净资产</w:t>
      </w:r>
    </w:p>
    <w:p>
      <w:pPr>
        <w:spacing w:after="150"/>
      </w:pPr>
      <w:r>
        <w:rPr/>
        <w:t xml:space="preserve">图表：2019-2023年南京中北(集团)股份有限公司营业收入和净利润</w:t>
      </w:r>
    </w:p>
    <w:p>
      <w:pPr>
        <w:spacing w:after="150"/>
      </w:pPr>
      <w:r>
        <w:rPr/>
        <w:t xml:space="preserve">图表：2019-2023年南京中北(集团)股份有限公司营业收入和净利润</w:t>
      </w:r>
    </w:p>
    <w:p>
      <w:pPr>
        <w:spacing w:after="150"/>
      </w:pPr>
      <w:r>
        <w:rPr/>
        <w:t xml:space="preserve">图表：2019-2023年南京中北(集团)股份有限公司现金流量</w:t>
      </w:r>
    </w:p>
    <w:p>
      <w:pPr>
        <w:spacing w:after="150"/>
      </w:pPr>
      <w:r>
        <w:rPr/>
        <w:t xml:space="preserve">图表：2019-2023年南京中北(集团)股份有限公司现金流量</w:t>
      </w:r>
    </w:p>
    <w:p>
      <w:pPr>
        <w:spacing w:after="150"/>
      </w:pPr>
      <w:r>
        <w:rPr/>
        <w:t xml:space="preserve">图表：2019-2023年南京中北(集团)股份有限公司主营业务收入分行业、产品、地区</w:t>
      </w:r>
    </w:p>
    <w:p>
      <w:pPr>
        <w:spacing w:after="150"/>
      </w:pPr>
      <w:r>
        <w:rPr/>
        <w:t xml:space="preserve">图表：2019-2023年南京中北(集团)股份有限公司成长能力</w:t>
      </w:r>
    </w:p>
    <w:p>
      <w:pPr>
        <w:spacing w:after="150"/>
      </w:pPr>
      <w:r>
        <w:rPr/>
        <w:t xml:space="preserve">图表：2019-2023年南京中北(集团)股份有限公司成长能力</w:t>
      </w:r>
    </w:p>
    <w:p>
      <w:pPr>
        <w:spacing w:after="150"/>
      </w:pPr>
      <w:r>
        <w:rPr/>
        <w:t xml:space="preserve">图表：2019-2023年南京中北(集团)股份有限公司短期偿债能力</w:t>
      </w:r>
    </w:p>
    <w:p>
      <w:pPr>
        <w:spacing w:after="150"/>
      </w:pPr>
      <w:r>
        <w:rPr/>
        <w:t xml:space="preserve">图表：2019-2023年南京中北(集团)股份有限公司短期偿债能力</w:t>
      </w:r>
    </w:p>
    <w:p>
      <w:pPr>
        <w:spacing w:after="150"/>
      </w:pPr>
      <w:r>
        <w:rPr/>
        <w:t xml:space="preserve">图表：2019-2023年南京中北(集团)股份有限公司长期偿债能力</w:t>
      </w:r>
    </w:p>
    <w:p>
      <w:pPr>
        <w:spacing w:after="150"/>
      </w:pPr>
      <w:r>
        <w:rPr/>
        <w:t xml:space="preserve">图表：2019-2023年南京中北(集团)股份有限公司长期偿债能力</w:t>
      </w:r>
    </w:p>
    <w:p>
      <w:pPr>
        <w:spacing w:after="150"/>
      </w:pPr>
      <w:r>
        <w:rPr/>
        <w:t xml:space="preserve">图表：2019-2023年南京中北(集团)股份有限公司运营能力</w:t>
      </w:r>
    </w:p>
    <w:p>
      <w:pPr>
        <w:spacing w:after="150"/>
      </w:pPr>
      <w:r>
        <w:rPr/>
        <w:t xml:space="preserve">图表：2019-2023年南京中北(集团)股份有限公司运营能力</w:t>
      </w:r>
    </w:p>
    <w:p>
      <w:pPr>
        <w:spacing w:after="150"/>
      </w:pPr>
      <w:r>
        <w:rPr/>
        <w:t xml:space="preserve">图表：2019-2023年南京中北(集团)股份有限公司盈利能力</w:t>
      </w:r>
    </w:p>
    <w:p>
      <w:pPr>
        <w:spacing w:after="150"/>
      </w:pPr>
      <w:r>
        <w:rPr/>
        <w:t xml:space="preserve">图表：2019-2023年南京中北(集团)股份有限公司盈利能力</w:t>
      </w:r>
    </w:p>
    <w:p>
      <w:pPr>
        <w:spacing w:after="150"/>
      </w:pPr>
      <w:r>
        <w:rPr/>
        <w:t xml:space="preserve">图表：2019-2023年全国公路总里程及公路密度</w:t>
      </w:r>
    </w:p>
    <w:p>
      <w:pPr>
        <w:spacing w:after="150"/>
      </w:pPr>
      <w:r>
        <w:rPr/>
        <w:t xml:space="preserve">图表：2019-2023年全国各技术等级公路里程构成</w:t>
      </w:r>
    </w:p>
    <w:p>
      <w:pPr>
        <w:spacing w:after="150"/>
      </w:pPr>
      <w:r>
        <w:rPr/>
        <w:t xml:space="preserve">图表：2019-2023年全国高速公路里程数</w:t>
      </w:r>
    </w:p>
    <w:p>
      <w:pPr>
        <w:spacing w:after="150"/>
      </w:pPr>
      <w:r>
        <w:rPr/>
        <w:t xml:space="preserve">图表：2019-2023年全国农村公路里程构成</w:t>
      </w:r>
    </w:p>
    <w:p>
      <w:pPr>
        <w:spacing w:after="150"/>
      </w:pPr>
      <w:r>
        <w:rPr/>
        <w:t xml:space="preserve">图表：2019-2023年全国收费公路累计建设投资情况</w:t>
      </w:r>
    </w:p>
    <w:p>
      <w:pPr>
        <w:spacing w:after="150"/>
      </w:pPr>
      <w:r>
        <w:rPr/>
        <w:t xml:space="preserve">图表：全国交通固定资产投资</w:t>
      </w:r>
    </w:p>
    <w:p>
      <w:pPr>
        <w:spacing w:after="150"/>
      </w:pPr>
      <w:r>
        <w:rPr/>
        <w:t xml:space="preserve">图表：2019-2023年全国交通固定资产投资公路建设累计值统计</w:t>
      </w:r>
    </w:p>
    <w:p>
      <w:pPr>
        <w:spacing w:after="150"/>
      </w:pPr>
      <w:r>
        <w:rPr/>
        <w:t xml:space="preserve">图表：2019-2023年月度汽车销量及同此变化情况</w:t>
      </w:r>
    </w:p>
    <w:p>
      <w:pPr>
        <w:spacing w:after="150"/>
      </w:pPr>
      <w:r>
        <w:rPr/>
        <w:t xml:space="preserve">图表：2019-2023年月度乘用车销量变化情况</w:t>
      </w:r>
    </w:p>
    <w:p>
      <w:pPr>
        <w:spacing w:after="150"/>
      </w:pPr>
      <w:r>
        <w:rPr/>
        <w:t xml:space="preserve">图表：2019-2023年1.6L及以下乘用车销量变化情况</w:t>
      </w:r>
    </w:p>
    <w:p>
      <w:pPr>
        <w:spacing w:after="150"/>
      </w:pPr>
      <w:r>
        <w:rPr/>
        <w:t xml:space="preserve">图表：2019-2023年国内汽车销售市场占有率</w:t>
      </w:r>
    </w:p>
    <w:p>
      <w:pPr>
        <w:spacing w:after="150"/>
      </w:pPr>
      <w:r>
        <w:rPr/>
        <w:t xml:space="preserve">图表：2019-2023年乘用车系别市场份额比较</w:t>
      </w:r>
    </w:p>
    <w:p>
      <w:pPr>
        <w:spacing w:after="150"/>
      </w:pPr>
      <w:r>
        <w:rPr/>
        <w:t xml:space="preserve">图表：2019-2023年月度汽车销量及同此变化情况</w:t>
      </w:r>
    </w:p>
    <w:p>
      <w:pPr>
        <w:spacing w:after="150"/>
      </w:pPr>
      <w:r>
        <w:rPr/>
        <w:t xml:space="preserve">图表：2019-2023年月度乘用车销量变化情况</w:t>
      </w:r>
    </w:p>
    <w:p>
      <w:pPr>
        <w:spacing w:after="150"/>
      </w:pPr>
      <w:r>
        <w:rPr/>
        <w:t xml:space="preserve">图表：2019-2023年1.6L及以下乘用车销量变化情况</w:t>
      </w:r>
    </w:p>
    <w:p>
      <w:pPr>
        <w:spacing w:after="150"/>
      </w:pPr>
      <w:r>
        <w:rPr/>
        <w:t xml:space="preserve">图表：2019-2023年商用车月度销量变化情况</w:t>
      </w:r>
    </w:p>
    <w:p>
      <w:pPr>
        <w:spacing w:after="150"/>
      </w:pPr>
      <w:r>
        <w:rPr/>
        <w:t xml:space="preserve">图表：2019-2023年乘用车系别市场份额</w:t>
      </w:r>
    </w:p>
    <w:p>
      <w:pPr>
        <w:spacing w:after="150"/>
      </w:pPr>
      <w:r>
        <w:rPr/>
        <w:t xml:space="preserve">图表：2019-2023年国内汽车销售市场占有率</w:t>
      </w:r>
    </w:p>
    <w:p>
      <w:pPr>
        <w:spacing w:after="150"/>
      </w:pPr>
      <w:r>
        <w:rPr/>
        <w:t xml:space="preserve">图表：2019-2023年月度汽车销量及同比变化情况</w:t>
      </w:r>
    </w:p>
    <w:p>
      <w:pPr>
        <w:spacing w:after="150"/>
      </w:pPr>
      <w:r>
        <w:rPr/>
        <w:t xml:space="preserve">图表：2019-2023年月度乘用车销量变化情况</w:t>
      </w:r>
    </w:p>
    <w:p>
      <w:pPr>
        <w:spacing w:after="150"/>
      </w:pPr>
      <w:r>
        <w:rPr/>
        <w:t xml:space="preserve">图表：2019-2023年1.6L及以下乘用车销量变化情况</w:t>
      </w:r>
    </w:p>
    <w:p>
      <w:pPr>
        <w:spacing w:after="150"/>
      </w:pPr>
      <w:r>
        <w:rPr/>
        <w:t xml:space="preserve">图表：2019-2023年商用车月度销量变化情况</w:t>
      </w:r>
    </w:p>
    <w:p>
      <w:pPr>
        <w:spacing w:after="150"/>
      </w:pPr>
      <w:r>
        <w:rPr/>
        <w:t xml:space="preserve">图表：2019-2023年汽车制造业销售收入</w:t>
      </w:r>
    </w:p>
    <w:p>
      <w:pPr>
        <w:spacing w:after="150"/>
      </w:pPr>
      <w:r>
        <w:rPr/>
        <w:t xml:space="preserve">图表：2019-2023年汽车制造业销售收入增长趋势图</w:t>
      </w:r>
    </w:p>
    <w:p>
      <w:pPr>
        <w:spacing w:after="150"/>
      </w:pPr>
      <w:r>
        <w:rPr/>
        <w:t xml:space="preserve">图表：2019-2023年汽车制造业不同所有制企业销售额</w:t>
      </w:r>
    </w:p>
    <w:p>
      <w:pPr>
        <w:spacing w:after="150"/>
      </w:pPr>
      <w:r>
        <w:rPr/>
        <w:t xml:space="preserve">图表：2019-2023年汽车制造业不同所有制企业销售额对比图</w:t>
      </w:r>
    </w:p>
    <w:p>
      <w:pPr>
        <w:spacing w:after="150"/>
      </w:pPr>
      <w:r>
        <w:rPr/>
        <w:t xml:space="preserve">图表：2019-2023年汽车制造业不同所有制企业销售额</w:t>
      </w:r>
    </w:p>
    <w:p>
      <w:pPr>
        <w:spacing w:after="150"/>
      </w:pPr>
      <w:r>
        <w:rPr/>
        <w:t xml:space="preserve">图表：2019-2023年汽车制造业不同所有制企业销售额对比图</w:t>
      </w:r>
    </w:p>
    <w:p>
      <w:pPr>
        <w:spacing w:after="150"/>
      </w:pPr>
      <w:r>
        <w:rPr/>
        <w:t xml:space="preserve">图表：2019-2023年汽车制造业利润总额</w:t>
      </w:r>
    </w:p>
    <w:p>
      <w:pPr>
        <w:spacing w:after="150"/>
      </w:pPr>
      <w:r>
        <w:rPr/>
        <w:t xml:space="preserve">图表：2019-2023年汽车制造业利润总额增长趋势图</w:t>
      </w:r>
    </w:p>
    <w:p>
      <w:pPr>
        <w:spacing w:after="150"/>
      </w:pPr>
      <w:r>
        <w:rPr/>
        <w:t xml:space="preserve">图表：2019-2023年汽车制造业不同所有制企业利润总额</w:t>
      </w:r>
    </w:p>
    <w:p>
      <w:pPr>
        <w:spacing w:after="150"/>
      </w:pPr>
      <w:r>
        <w:rPr/>
        <w:t xml:space="preserve">图表：2019-2023年汽车制造业不同所有制企业利润总额</w:t>
      </w:r>
    </w:p>
    <w:p>
      <w:pPr>
        <w:spacing w:after="150"/>
      </w:pPr>
      <w:r>
        <w:rPr/>
        <w:t xml:space="preserve">图表：2019-2023年汽车制造业不同所有制企业利润总额对比图</w:t>
      </w:r>
    </w:p>
    <w:p>
      <w:pPr>
        <w:spacing w:after="150"/>
      </w:pPr>
      <w:r>
        <w:rPr/>
        <w:t xml:space="preserve">图表：2019-2023年汽车制造业资产总额</w:t>
      </w:r>
    </w:p>
    <w:p>
      <w:pPr>
        <w:spacing w:after="150"/>
      </w:pPr>
      <w:r>
        <w:rPr/>
        <w:t xml:space="preserve">图表：2019-2023年汽车制造业总资产增长趋势图</w:t>
      </w:r>
    </w:p>
    <w:p>
      <w:pPr>
        <w:spacing w:after="150"/>
      </w:pPr>
      <w:r>
        <w:rPr/>
        <w:t xml:space="preserve">图表：截至2019-2023年汽车制造业不同所有制企业总资产</w:t>
      </w:r>
    </w:p>
    <w:p>
      <w:pPr>
        <w:spacing w:after="150"/>
      </w:pPr>
      <w:r>
        <w:rPr/>
        <w:t xml:space="preserve">图表：截至2019-2023年汽车制造业不同所有制企业总资产对比图</w:t>
      </w:r>
    </w:p>
    <w:p>
      <w:pPr>
        <w:spacing w:after="150"/>
      </w:pPr>
      <w:r>
        <w:rPr/>
        <w:t xml:space="preserve">图表：2019-2023年汽车制造业亏损面</w:t>
      </w:r>
    </w:p>
    <w:p>
      <w:pPr>
        <w:spacing w:after="150"/>
      </w:pPr>
      <w:r>
        <w:rPr/>
        <w:t xml:space="preserve">图表：2019-2023年汽车制造业亏损企业亏损总额</w:t>
      </w:r>
    </w:p>
    <w:p>
      <w:pPr>
        <w:spacing w:after="150"/>
      </w:pPr>
      <w:r>
        <w:rPr/>
        <w:t xml:space="preserve">图表：2019-2023年汽车制造业销售毛利率趋势图</w:t>
      </w:r>
    </w:p>
    <w:p>
      <w:pPr>
        <w:spacing w:after="150"/>
      </w:pPr>
      <w:r>
        <w:rPr/>
        <w:t xml:space="preserve">图表：2019-2023年汽车制造业成本费用率</w:t>
      </w:r>
    </w:p>
    <w:p>
      <w:pPr>
        <w:spacing w:after="150"/>
      </w:pPr>
      <w:r>
        <w:rPr/>
        <w:t xml:space="preserve">图表：2019-2023年汽车制造业成本费用利润率趋势图</w:t>
      </w:r>
    </w:p>
    <w:p>
      <w:pPr>
        <w:spacing w:after="150"/>
      </w:pPr>
      <w:r>
        <w:rPr/>
        <w:t xml:space="preserve">图表：2019-2023年汽车制造业销售利润率趋势图</w:t>
      </w:r>
    </w:p>
    <w:p>
      <w:pPr>
        <w:spacing w:after="150"/>
      </w:pPr>
      <w:r>
        <w:rPr/>
        <w:t xml:space="preserve">图表：2019-2023年汽车制造业应收账款周转率对比图</w:t>
      </w:r>
    </w:p>
    <w:p>
      <w:pPr>
        <w:spacing w:after="150"/>
      </w:pPr>
      <w:r>
        <w:rPr/>
        <w:t xml:space="preserve">图表：2019-2023年汽车制造业流动资产周转率对比图</w:t>
      </w:r>
    </w:p>
    <w:p>
      <w:pPr>
        <w:spacing w:after="150"/>
      </w:pPr>
      <w:r>
        <w:rPr/>
        <w:t xml:space="preserve">图表：2019-2023年汽车制造业总资产周转率对比图</w:t>
      </w:r>
    </w:p>
    <w:p>
      <w:pPr>
        <w:spacing w:after="150"/>
      </w:pPr>
      <w:r>
        <w:rPr/>
        <w:t xml:space="preserve">图表：2019-2023年汽车制造业资产负债率对比图</w:t>
      </w:r>
    </w:p>
    <w:p>
      <w:pPr>
        <w:spacing w:after="150"/>
      </w:pPr>
      <w:r>
        <w:rPr/>
        <w:t xml:space="preserve">图表：2019-2023年汽车制造业利息保障倍数对比图</w:t>
      </w:r>
    </w:p>
    <w:p>
      <w:pPr>
        <w:spacing w:after="150"/>
      </w:pPr>
      <w:r>
        <w:rPr/>
        <w:t xml:space="preserve">图表：全国铁路客运量</w:t>
      </w:r>
    </w:p>
    <w:p>
      <w:pPr>
        <w:spacing w:after="150"/>
      </w:pPr>
      <w:r>
        <w:rPr/>
        <w:t xml:space="preserve">图表：国家铁路主要运输效率指标</w:t>
      </w:r>
    </w:p>
    <w:p>
      <w:pPr>
        <w:spacing w:after="150"/>
      </w:pPr>
      <w:r>
        <w:rPr/>
        <w:t xml:space="preserve">图表：全国铁路新开工项目情况</w:t>
      </w:r>
    </w:p>
    <w:p>
      <w:pPr>
        <w:spacing w:after="150"/>
      </w:pPr>
      <w:r>
        <w:rPr/>
        <w:t xml:space="preserve">图表：全国铁路机、客、货车拥有量</w:t>
      </w:r>
    </w:p>
    <w:p>
      <w:pPr>
        <w:spacing w:after="150"/>
      </w:pPr>
      <w:r>
        <w:rPr/>
        <w:t xml:space="preserve">图表：2019-2023年全国铁路旅客发送量</w:t>
      </w:r>
    </w:p>
    <w:p>
      <w:pPr>
        <w:spacing w:after="150"/>
      </w:pPr>
      <w:r>
        <w:rPr/>
        <w:t xml:space="preserve">图表：2019-2023年全国铁路旅客周转量</w:t>
      </w:r>
    </w:p>
    <w:p>
      <w:pPr>
        <w:spacing w:after="150"/>
      </w:pPr>
      <w:r>
        <w:rPr/>
        <w:t xml:space="preserve">图表：2019-2023年全国铁路货运总量</w:t>
      </w:r>
    </w:p>
    <w:p>
      <w:pPr>
        <w:spacing w:after="150"/>
      </w:pPr>
      <w:r>
        <w:rPr/>
        <w:t xml:space="preserve">图表：2019-2023年全国铁路货运总周转量</w:t>
      </w:r>
    </w:p>
    <w:p>
      <w:pPr>
        <w:spacing w:after="150"/>
      </w:pPr>
      <w:r>
        <w:rPr/>
        <w:t xml:space="preserve">图表：2019-2023年民航运输总周转量</w:t>
      </w:r>
    </w:p>
    <w:p>
      <w:pPr>
        <w:spacing w:after="150"/>
      </w:pPr>
      <w:r>
        <w:rPr/>
        <w:t xml:space="preserve">图表：2019-2023年民航旅客运输量</w:t>
      </w:r>
    </w:p>
    <w:p>
      <w:pPr>
        <w:spacing w:after="150"/>
      </w:pPr>
      <w:r>
        <w:rPr/>
        <w:t xml:space="preserve">图表：2019-2023年民航货邮运输量</w:t>
      </w:r>
    </w:p>
    <w:p>
      <w:pPr>
        <w:spacing w:after="150"/>
      </w:pPr>
      <w:r>
        <w:rPr/>
        <w:t xml:space="preserve">图表：2019-2023年民航运输机场旅客吞吐量</w:t>
      </w:r>
    </w:p>
    <w:p>
      <w:pPr>
        <w:spacing w:after="150"/>
      </w:pPr>
      <w:r>
        <w:rPr/>
        <w:t xml:space="preserve">图表：2019-2023年机场旅客吞吐量按地区分布</w:t>
      </w:r>
    </w:p>
    <w:p>
      <w:pPr>
        <w:spacing w:after="150"/>
      </w:pPr>
      <w:r>
        <w:rPr/>
        <w:t xml:space="preserve">图表：2019-2023年民航运输机场起降架次</w:t>
      </w:r>
    </w:p>
    <w:p>
      <w:pPr>
        <w:spacing w:after="150"/>
      </w:pPr>
      <w:r>
        <w:rPr/>
        <w:t xml:space="preserve">图表：2019-2023年各地区运输机场数量</w:t>
      </w:r>
    </w:p>
    <w:p>
      <w:pPr>
        <w:spacing w:after="150"/>
      </w:pPr>
      <w:r>
        <w:rPr/>
        <w:t xml:space="preserve">图表：2019-2023年我国定期航班条数及里程</w:t>
      </w:r>
    </w:p>
    <w:p>
      <w:pPr>
        <w:spacing w:after="150"/>
      </w:pPr>
      <w:r>
        <w:rPr/>
        <w:t xml:space="preserve">图表：2019-2023年正班客座率和正班载运率</w:t>
      </w:r>
    </w:p>
    <w:p>
      <w:pPr>
        <w:spacing w:after="150"/>
      </w:pPr>
      <w:r>
        <w:rPr/>
        <w:t xml:space="preserve">图表：2019-2023年民航运输总周转量</w:t>
      </w:r>
    </w:p>
    <w:p>
      <w:pPr>
        <w:spacing w:after="150"/>
      </w:pPr>
      <w:r>
        <w:rPr/>
        <w:t xml:space="preserve">图表：2019-2023年民航旅客运输量</w:t>
      </w:r>
    </w:p>
    <w:p>
      <w:pPr>
        <w:spacing w:after="150"/>
      </w:pPr>
      <w:r>
        <w:rPr/>
        <w:t xml:space="preserve">图表：2019-2023年民航货邮运输量</w:t>
      </w:r>
    </w:p>
    <w:p>
      <w:pPr>
        <w:spacing w:after="150"/>
      </w:pPr>
      <w:r>
        <w:rPr/>
        <w:t xml:space="preserve">图表：2019-2023年民航运输机场旅客吞吐量</w:t>
      </w:r>
    </w:p>
    <w:p>
      <w:pPr>
        <w:spacing w:after="150"/>
      </w:pPr>
      <w:r>
        <w:rPr/>
        <w:t xml:space="preserve">图表：2019-2023年机场旅客吞吐量按地区分布</w:t>
      </w:r>
    </w:p>
    <w:p>
      <w:pPr>
        <w:spacing w:after="150"/>
      </w:pPr>
      <w:r>
        <w:rPr/>
        <w:t xml:space="preserve">图表：2019-2023年民航运输机场货邮吞吐量</w:t>
      </w:r>
    </w:p>
    <w:p>
      <w:pPr>
        <w:spacing w:after="150"/>
      </w:pPr>
      <w:r>
        <w:rPr/>
        <w:t xml:space="preserve">图表：2019-2023年机场货邮吞吐量按地区分布</w:t>
      </w:r>
    </w:p>
    <w:p>
      <w:pPr>
        <w:spacing w:after="150"/>
      </w:pPr>
      <w:r>
        <w:rPr/>
        <w:t xml:space="preserve">图表：2019-2023年民航运输机场起降架次</w:t>
      </w:r>
    </w:p>
    <w:p>
      <w:pPr>
        <w:spacing w:after="150"/>
      </w:pPr>
      <w:r>
        <w:rPr/>
        <w:t xml:space="preserve">图表：2019-2023年旅客吞吐量100万人次以上的机场数量</w:t>
      </w:r>
    </w:p>
    <w:p>
      <w:pPr>
        <w:spacing w:after="150"/>
      </w:pPr>
      <w:r>
        <w:rPr/>
        <w:t xml:space="preserve">图表：2019-2023年货邮吞吐量万吨以上的机场数量</w:t>
      </w:r>
    </w:p>
    <w:p>
      <w:pPr>
        <w:spacing w:after="150"/>
      </w:pPr>
      <w:r>
        <w:rPr/>
        <w:t xml:space="preserve">图表：2019-2023年各地区运输机场数量</w:t>
      </w:r>
    </w:p>
    <w:p>
      <w:pPr>
        <w:spacing w:after="150"/>
      </w:pPr>
      <w:r>
        <w:rPr/>
        <w:t xml:space="preserve">图表：2019-2023年我国定期航班条数及里程</w:t>
      </w:r>
    </w:p>
    <w:p>
      <w:pPr>
        <w:spacing w:after="150"/>
      </w:pPr>
      <w:r>
        <w:rPr/>
        <w:t xml:space="preserve">图表：2019-2023年各航空(集团)公司运输总周转量比重</w:t>
      </w:r>
    </w:p>
    <w:p>
      <w:pPr>
        <w:spacing w:after="150"/>
      </w:pPr>
      <w:r>
        <w:rPr/>
        <w:t xml:space="preserve">图表：2019-2023年正班客座率和正班载运率</w:t>
      </w:r>
    </w:p>
    <w:p>
      <w:pPr>
        <w:spacing w:after="150"/>
      </w:pPr>
      <w:r>
        <w:rPr/>
        <w:t xml:space="preserve">图表：2019-2023年航班不正常原因分类统计</w:t>
      </w:r>
    </w:p>
    <w:p>
      <w:pPr>
        <w:spacing w:after="150"/>
      </w:pPr>
      <w:r>
        <w:rPr/>
        <w:t xml:space="preserve">图表：2019-2023年全国内河航道通航里程构成</w:t>
      </w:r>
    </w:p>
    <w:p>
      <w:pPr>
        <w:spacing w:after="150"/>
      </w:pPr>
      <w:r>
        <w:rPr/>
        <w:t xml:space="preserve">图表：2019-2023年全国港口万吨级及以上泊位</w:t>
      </w:r>
    </w:p>
    <w:p>
      <w:pPr>
        <w:spacing w:after="150"/>
      </w:pPr>
      <w:r>
        <w:rPr/>
        <w:t xml:space="preserve">图表：2019-2023年全国万吨级及以上泊位构成(按主要用途分)</w:t>
      </w:r>
    </w:p>
    <w:p>
      <w:pPr>
        <w:spacing w:after="150"/>
      </w:pPr>
      <w:r>
        <w:rPr/>
        <w:t xml:space="preserve">图表：2019-2023年全国水上运输船舶拥有量</w:t>
      </w:r>
    </w:p>
    <w:p>
      <w:pPr>
        <w:spacing w:after="150"/>
      </w:pPr>
      <w:r>
        <w:rPr/>
        <w:t xml:space="preserve">图表：2019-2023年水上运输船舶构成(按航行区域分)</w:t>
      </w:r>
    </w:p>
    <w:p>
      <w:pPr>
        <w:spacing w:after="150"/>
      </w:pPr>
      <w:r>
        <w:rPr/>
        <w:t xml:space="preserve">图表：2019-2023年水运建设投资额</w:t>
      </w:r>
    </w:p>
    <w:p>
      <w:pPr>
        <w:spacing w:after="150"/>
      </w:pPr>
      <w:r>
        <w:rPr/>
        <w:t xml:space="preserve">图表：2019-2023年全国内河航道通航里程构成</w:t>
      </w:r>
    </w:p>
    <w:p>
      <w:pPr>
        <w:spacing w:after="150"/>
      </w:pPr>
      <w:r>
        <w:rPr/>
        <w:t xml:space="preserve">图表：2019-2023年全国港口万吨级及以上泊位</w:t>
      </w:r>
    </w:p>
    <w:p>
      <w:pPr>
        <w:spacing w:after="150"/>
      </w:pPr>
      <w:r>
        <w:rPr/>
        <w:t xml:space="preserve">图表：2019-2023年全国万吨级及以上泊位构成(按主要用途分)</w:t>
      </w:r>
    </w:p>
    <w:p>
      <w:pPr>
        <w:spacing w:after="150"/>
      </w:pPr>
      <w:r>
        <w:rPr/>
        <w:t xml:space="preserve">图表：2019-2023年全国水上运输船舶拥有量</w:t>
      </w:r>
    </w:p>
    <w:p>
      <w:pPr>
        <w:spacing w:after="150"/>
      </w:pPr>
      <w:r>
        <w:rPr/>
        <w:t xml:space="preserve">图表：2019-2023年水上运输船舶构成(按航行区域分)</w:t>
      </w:r>
    </w:p>
    <w:p>
      <w:pPr>
        <w:spacing w:after="150"/>
      </w:pPr>
      <w:r>
        <w:rPr/>
        <w:t xml:space="preserve">图表：2019-2023年水运建设投资额</w:t>
      </w:r>
    </w:p>
    <w:p>
      <w:pPr>
        <w:spacing w:after="150"/>
      </w:pPr>
      <w:r>
        <w:rPr/>
        <w:t xml:space="preserve">图表：2024-2029年中国公路累计完成货运量预测</w:t>
      </w:r>
    </w:p>
    <w:p>
      <w:pPr>
        <w:spacing w:after="150"/>
      </w:pPr>
      <w:r>
        <w:rPr/>
        <w:t xml:space="preserve">图表：车联网示意图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本文地址：https://www.51baogao.cn/daoluyunshu/2009gongluyunshu.shtml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2009gongluyuns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2024-2029年中国公路运输行业发展现状分析及发展趋势与前景预测研究报告</dc:title>
  <dc:description>2024-2029年中国公路运输行业发展现状分析及发展趋势与前景预测研究报告</dc:description>
  <dc:subject>2024-2029年中国公路运输行业发展现状分析及发展趋势与前景预测研究报告</dc:subject>
  <cp:keywords>研究报告</cp:keywords>
  <cp:category>研究报告</cp:category>
  <cp:lastModifiedBy>北京中道泰和信息咨询有限公司</cp:lastModifiedBy>
  <dcterms:created xsi:type="dcterms:W3CDTF">2024-02-29T15:57:12+08:00</dcterms:created>
  <dcterms:modified xsi:type="dcterms:W3CDTF">2024-02-29T15:57:12+08:00</dcterms:modified>
</cp:coreProperties>
</file>

<file path=docProps/custom.xml><?xml version="1.0" encoding="utf-8"?>
<Properties xmlns="http://schemas.openxmlformats.org/officeDocument/2006/custom-properties" xmlns:vt="http://schemas.openxmlformats.org/officeDocument/2006/docPropsVTypes"/>
</file>